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69" w:rsidRPr="00A17E69" w:rsidRDefault="00A17E69" w:rsidP="00A1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E6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17E69" w:rsidRPr="00A17E69" w:rsidRDefault="00A17E69" w:rsidP="00A1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E6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17E69" w:rsidRPr="00A17E69" w:rsidRDefault="00A17E69" w:rsidP="00A17E69">
      <w:pPr>
        <w:pStyle w:val="2"/>
        <w:rPr>
          <w:sz w:val="24"/>
          <w:szCs w:val="24"/>
        </w:rPr>
      </w:pPr>
      <w:r w:rsidRPr="00A17E69">
        <w:rPr>
          <w:sz w:val="24"/>
          <w:szCs w:val="24"/>
        </w:rPr>
        <w:t>ПОДКАМЕНСКОЕ МУНИЦИПАЛЬНОЕ ОБРАЗОВАНИЕ</w:t>
      </w:r>
    </w:p>
    <w:p w:rsidR="00A17E69" w:rsidRPr="00A17E69" w:rsidRDefault="00A17E69" w:rsidP="00A17E69">
      <w:pPr>
        <w:pStyle w:val="2"/>
        <w:rPr>
          <w:sz w:val="24"/>
          <w:szCs w:val="24"/>
        </w:rPr>
      </w:pPr>
      <w:r w:rsidRPr="00A17E69">
        <w:rPr>
          <w:sz w:val="24"/>
          <w:szCs w:val="24"/>
        </w:rPr>
        <w:t>ДУМА</w:t>
      </w:r>
    </w:p>
    <w:p w:rsidR="00A17E69" w:rsidRPr="00A17E69" w:rsidRDefault="00A17E69" w:rsidP="00A17E6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17E69">
        <w:rPr>
          <w:rFonts w:ascii="Times New Roman" w:hAnsi="Times New Roman" w:cs="Times New Roman"/>
          <w:sz w:val="24"/>
          <w:szCs w:val="24"/>
        </w:rPr>
        <w:t>Р Е Ш Е Н И Е</w:t>
      </w:r>
    </w:p>
    <w:p w:rsidR="00A17E69" w:rsidRPr="00A17E69" w:rsidRDefault="00A17E69" w:rsidP="00A1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E69" w:rsidRPr="00A17E69" w:rsidRDefault="0090538B" w:rsidP="00A1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60288" from="0,2.8pt" to="477pt,2.8pt" strokeweight="4pt">
            <v:stroke linestyle="thickBetweenThin"/>
          </v:line>
        </w:pict>
      </w:r>
    </w:p>
    <w:p w:rsidR="00A17E69" w:rsidRPr="00A17E69" w:rsidRDefault="00A17E69" w:rsidP="00A17E6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A17E69" w:rsidRPr="00A17E69" w:rsidRDefault="00A17E69" w:rsidP="00A17E69">
      <w:pPr>
        <w:spacing w:after="0" w:line="240" w:lineRule="auto"/>
        <w:ind w:left="5664" w:hanging="5664"/>
        <w:rPr>
          <w:rFonts w:ascii="Times New Roman" w:hAnsi="Times New Roman" w:cs="Times New Roman"/>
          <w:sz w:val="28"/>
          <w:szCs w:val="28"/>
        </w:rPr>
      </w:pPr>
      <w:r w:rsidRPr="00A17E69">
        <w:rPr>
          <w:rFonts w:ascii="Times New Roman" w:hAnsi="Times New Roman" w:cs="Times New Roman"/>
          <w:sz w:val="28"/>
          <w:szCs w:val="28"/>
        </w:rPr>
        <w:t xml:space="preserve">От 01.09.2016    №  </w:t>
      </w:r>
      <w:r w:rsidR="00AC6FFB">
        <w:rPr>
          <w:rFonts w:ascii="Times New Roman" w:hAnsi="Times New Roman" w:cs="Times New Roman"/>
          <w:sz w:val="28"/>
          <w:szCs w:val="28"/>
        </w:rPr>
        <w:t>9</w:t>
      </w:r>
      <w:r w:rsidRPr="00A17E69">
        <w:rPr>
          <w:rFonts w:ascii="Times New Roman" w:hAnsi="Times New Roman" w:cs="Times New Roman"/>
          <w:sz w:val="28"/>
          <w:szCs w:val="28"/>
        </w:rPr>
        <w:t xml:space="preserve"> -рд                         </w:t>
      </w:r>
    </w:p>
    <w:p w:rsidR="00A17E69" w:rsidRPr="00A17E69" w:rsidRDefault="00A17E69" w:rsidP="00A17E69">
      <w:pPr>
        <w:spacing w:after="0" w:line="240" w:lineRule="auto"/>
        <w:ind w:left="5664" w:hanging="5664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7E69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сведений о доходах, </w:t>
      </w:r>
    </w:p>
    <w:p w:rsidR="00A17E69" w:rsidRPr="00A17E69" w:rsidRDefault="00A17E69" w:rsidP="00A17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7E69">
        <w:rPr>
          <w:rFonts w:ascii="Times New Roman" w:hAnsi="Times New Roman" w:cs="Times New Roman"/>
          <w:color w:val="000000"/>
          <w:sz w:val="28"/>
          <w:szCs w:val="28"/>
        </w:rPr>
        <w:t>расходах, имуществе и обязательствах</w:t>
      </w:r>
    </w:p>
    <w:p w:rsidR="00A17E69" w:rsidRPr="00A17E69" w:rsidRDefault="00A17E69" w:rsidP="00A17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7E69">
        <w:rPr>
          <w:rFonts w:ascii="Times New Roman" w:hAnsi="Times New Roman" w:cs="Times New Roman"/>
          <w:color w:val="000000"/>
          <w:sz w:val="28"/>
          <w:szCs w:val="28"/>
        </w:rPr>
        <w:t>имущественного характера депутатов Думы</w:t>
      </w:r>
    </w:p>
    <w:p w:rsidR="00A17E69" w:rsidRPr="00A17E69" w:rsidRDefault="00A17E69" w:rsidP="00A17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7E69">
        <w:rPr>
          <w:rFonts w:ascii="Times New Roman" w:hAnsi="Times New Roman" w:cs="Times New Roman"/>
          <w:color w:val="000000"/>
          <w:sz w:val="28"/>
          <w:szCs w:val="28"/>
        </w:rPr>
        <w:t>Подкаменского муниципального образования</w:t>
      </w:r>
    </w:p>
    <w:p w:rsidR="00A17E69" w:rsidRPr="00A17E69" w:rsidRDefault="00A17E69" w:rsidP="00A17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7E69" w:rsidRPr="00A17E69" w:rsidRDefault="00A17E69" w:rsidP="00A17E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E69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муниципальных правовых актов в соответствие с законодательством, руководствуясь  Федеральными законами   от 06.10.2003 № 131-ФЗ «Об общих принципах организации местного самоуправления в Российской Федерации», от 25.12.2008 </w:t>
      </w:r>
      <w:hyperlink r:id="rId8" w:history="1">
        <w:r w:rsidRPr="00A17E69">
          <w:rPr>
            <w:rFonts w:ascii="Times New Roman" w:hAnsi="Times New Roman" w:cs="Times New Roman"/>
            <w:bCs/>
            <w:sz w:val="28"/>
            <w:szCs w:val="28"/>
          </w:rPr>
          <w:t>№ 273-ФЗ</w:t>
        </w:r>
      </w:hyperlink>
      <w:r w:rsidRPr="00A17E69">
        <w:rPr>
          <w:rFonts w:ascii="Times New Roman" w:hAnsi="Times New Roman" w:cs="Times New Roman"/>
          <w:sz w:val="28"/>
          <w:szCs w:val="28"/>
        </w:rPr>
        <w:t xml:space="preserve"> </w:t>
      </w:r>
      <w:r w:rsidRPr="00A17E69">
        <w:rPr>
          <w:rFonts w:ascii="Times New Roman" w:hAnsi="Times New Roman" w:cs="Times New Roman"/>
          <w:color w:val="000000"/>
          <w:sz w:val="28"/>
          <w:szCs w:val="28"/>
        </w:rPr>
        <w:t xml:space="preserve">«О противодействии коррупции»,  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hyperlink r:id="rId9" w:history="1">
        <w:r w:rsidRPr="00A17E69">
          <w:rPr>
            <w:rFonts w:ascii="Times New Roman" w:hAnsi="Times New Roman" w:cs="Times New Roman"/>
            <w:bCs/>
            <w:sz w:val="28"/>
            <w:szCs w:val="28"/>
          </w:rPr>
          <w:t>Указом</w:t>
        </w:r>
      </w:hyperlink>
      <w:r w:rsidRPr="00A17E69">
        <w:rPr>
          <w:rFonts w:ascii="Times New Roman" w:hAnsi="Times New Roman" w:cs="Times New Roman"/>
          <w:color w:val="000000"/>
          <w:sz w:val="28"/>
          <w:szCs w:val="28"/>
        </w:rPr>
        <w:t> 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 </w:t>
      </w:r>
      <w:r w:rsidRPr="00A17E69">
        <w:rPr>
          <w:rFonts w:ascii="Times New Roman" w:hAnsi="Times New Roman" w:cs="Times New Roman"/>
          <w:sz w:val="28"/>
          <w:szCs w:val="28"/>
        </w:rPr>
        <w:t xml:space="preserve"> Уставом Подкаменского муниципального образования</w:t>
      </w:r>
      <w:r w:rsidRPr="00A17E69">
        <w:rPr>
          <w:rFonts w:ascii="Times New Roman" w:hAnsi="Times New Roman" w:cs="Times New Roman"/>
          <w:color w:val="000000"/>
          <w:sz w:val="28"/>
          <w:szCs w:val="28"/>
        </w:rPr>
        <w:t xml:space="preserve">,  </w:t>
      </w:r>
    </w:p>
    <w:p w:rsidR="00A17E69" w:rsidRPr="00A17E69" w:rsidRDefault="00A17E69" w:rsidP="00A1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E69">
        <w:rPr>
          <w:rFonts w:ascii="Times New Roman" w:hAnsi="Times New Roman" w:cs="Times New Roman"/>
          <w:sz w:val="28"/>
          <w:szCs w:val="28"/>
        </w:rPr>
        <w:t>ДУМА РЕШИЛА:</w:t>
      </w:r>
    </w:p>
    <w:p w:rsidR="00A17E69" w:rsidRPr="00A17E69" w:rsidRDefault="00A17E69" w:rsidP="00A1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69">
        <w:rPr>
          <w:rFonts w:ascii="Times New Roman" w:hAnsi="Times New Roman" w:cs="Times New Roman"/>
          <w:sz w:val="28"/>
          <w:szCs w:val="28"/>
        </w:rPr>
        <w:t>Установить, что депутаты   Думы Подкаменского муниципального образования представляют сведения о своих доходах, расходах, об имуществе и  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 форме, утвержденной  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 Президента Российской Федерации».</w:t>
      </w:r>
    </w:p>
    <w:p w:rsidR="00A17E69" w:rsidRPr="00A17E69" w:rsidRDefault="00A17E69" w:rsidP="00A17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69">
        <w:rPr>
          <w:rFonts w:ascii="Times New Roman" w:hAnsi="Times New Roman" w:cs="Times New Roman"/>
          <w:sz w:val="28"/>
          <w:szCs w:val="28"/>
        </w:rPr>
        <w:t>Указанные сведения представляются  </w:t>
      </w:r>
      <w:r w:rsidRPr="00A17E69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специалисту, ответственному за кадровую работу в Администрации </w:t>
      </w:r>
      <w:r w:rsidRPr="00A17E69">
        <w:rPr>
          <w:rFonts w:ascii="Times New Roman" w:hAnsi="Times New Roman" w:cs="Times New Roman"/>
          <w:sz w:val="28"/>
          <w:szCs w:val="28"/>
        </w:rPr>
        <w:t xml:space="preserve">Подкаменского </w:t>
      </w:r>
      <w:r w:rsidRPr="00A17E6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  <w:r w:rsidRPr="00A17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E69" w:rsidRPr="00A17E69" w:rsidRDefault="00A17E69" w:rsidP="00A17E69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A17E69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2. </w:t>
      </w:r>
      <w:r w:rsidRPr="00A17E69">
        <w:rPr>
          <w:rStyle w:val="a7"/>
          <w:rFonts w:ascii="Times New Roman" w:hAnsi="Times New Roman" w:cs="Times New Roman"/>
          <w:i w:val="0"/>
          <w:sz w:val="28"/>
          <w:szCs w:val="28"/>
        </w:rPr>
        <w:tab/>
        <w:t>Утвердить:</w:t>
      </w:r>
    </w:p>
    <w:p w:rsidR="00A17E69" w:rsidRPr="00A17E69" w:rsidRDefault="00A17E69" w:rsidP="00A17E69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A17E69">
        <w:rPr>
          <w:rStyle w:val="a7"/>
          <w:rFonts w:ascii="Times New Roman" w:hAnsi="Times New Roman" w:cs="Times New Roman"/>
          <w:i w:val="0"/>
          <w:sz w:val="28"/>
          <w:szCs w:val="28"/>
        </w:rPr>
        <w:t>2.1. </w:t>
      </w:r>
      <w:r w:rsidRPr="00A17E69">
        <w:rPr>
          <w:rStyle w:val="a7"/>
          <w:rFonts w:ascii="Times New Roman" w:hAnsi="Times New Roman" w:cs="Times New Roman"/>
          <w:i w:val="0"/>
          <w:sz w:val="28"/>
          <w:szCs w:val="28"/>
        </w:rPr>
        <w:tab/>
      </w:r>
      <w:hyperlink r:id="rId10" w:anchor="P143" w:history="1">
        <w:r w:rsidRPr="00A17E69">
          <w:rPr>
            <w:rStyle w:val="a7"/>
            <w:rFonts w:ascii="Times New Roman" w:hAnsi="Times New Roman" w:cs="Times New Roman"/>
            <w:i w:val="0"/>
            <w:sz w:val="28"/>
            <w:szCs w:val="28"/>
          </w:rPr>
          <w:t>Положение</w:t>
        </w:r>
      </w:hyperlink>
      <w:r w:rsidRPr="00A17E69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 о представлении сведений о доходах, расходах, об имуществе и обязательствах имущественного характера  депутатами Думы </w:t>
      </w:r>
      <w:r w:rsidRPr="00A17E69">
        <w:rPr>
          <w:rFonts w:ascii="Times New Roman" w:hAnsi="Times New Roman" w:cs="Times New Roman"/>
          <w:sz w:val="28"/>
          <w:szCs w:val="28"/>
        </w:rPr>
        <w:t xml:space="preserve">Подкаменского </w:t>
      </w:r>
      <w:r w:rsidRPr="00A17E69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муниципального образования (Приложение № 1).</w:t>
      </w:r>
    </w:p>
    <w:p w:rsidR="00A17E69" w:rsidRPr="00A17E69" w:rsidRDefault="00A17E69" w:rsidP="00A17E69">
      <w:pPr>
        <w:pStyle w:val="3"/>
        <w:ind w:firstLine="567"/>
        <w:jc w:val="both"/>
        <w:rPr>
          <w:rStyle w:val="a7"/>
          <w:i w:val="0"/>
        </w:rPr>
      </w:pPr>
    </w:p>
    <w:p w:rsidR="00A17E69" w:rsidRPr="00A17E69" w:rsidRDefault="00A17E69" w:rsidP="00A17E69">
      <w:pPr>
        <w:pStyle w:val="3"/>
        <w:ind w:firstLine="567"/>
        <w:jc w:val="both"/>
        <w:rPr>
          <w:rStyle w:val="a7"/>
          <w:i w:val="0"/>
        </w:rPr>
      </w:pPr>
      <w:r w:rsidRPr="00A17E69">
        <w:rPr>
          <w:rStyle w:val="a7"/>
          <w:i w:val="0"/>
        </w:rPr>
        <w:t>2.2.  </w:t>
      </w:r>
      <w:r w:rsidRPr="00A17E69">
        <w:rPr>
          <w:rStyle w:val="a7"/>
          <w:i w:val="0"/>
        </w:rPr>
        <w:tab/>
      </w:r>
      <w:hyperlink r:id="rId11" w:anchor="P319" w:history="1">
        <w:r w:rsidRPr="00A17E69">
          <w:rPr>
            <w:rStyle w:val="a7"/>
            <w:i w:val="0"/>
          </w:rPr>
          <w:t>Порядок</w:t>
        </w:r>
      </w:hyperlink>
      <w:r w:rsidRPr="00A17E69">
        <w:rPr>
          <w:rStyle w:val="a7"/>
          <w:i w:val="0"/>
        </w:rPr>
        <w:t xml:space="preserve"> размещения сведений о доходах, расходах, об имуществе и обязательствах имущественного характера депутатов Думы </w:t>
      </w:r>
      <w:r w:rsidRPr="00A17E69">
        <w:t xml:space="preserve">Подкаменского </w:t>
      </w:r>
      <w:r w:rsidRPr="00A17E69">
        <w:rPr>
          <w:rStyle w:val="a7"/>
          <w:i w:val="0"/>
        </w:rPr>
        <w:t xml:space="preserve"> </w:t>
      </w:r>
    </w:p>
    <w:p w:rsidR="00A17E69" w:rsidRPr="00A17E69" w:rsidRDefault="00A17E69" w:rsidP="00A17E69">
      <w:pPr>
        <w:pStyle w:val="3"/>
        <w:jc w:val="both"/>
        <w:rPr>
          <w:rStyle w:val="a7"/>
          <w:i w:val="0"/>
        </w:rPr>
      </w:pPr>
      <w:r w:rsidRPr="00A17E69">
        <w:rPr>
          <w:rStyle w:val="a7"/>
          <w:i w:val="0"/>
        </w:rPr>
        <w:t>муниципального образования и членов их семей в информационно-телекоммуникационной сети «Интернет»  на официальном сайте Администрации предоставления этих сведений общероссийским средствам массовой информации для опубликования (Приложение № 2).</w:t>
      </w:r>
    </w:p>
    <w:p w:rsidR="00A17E69" w:rsidRPr="00A17E69" w:rsidRDefault="00A17E69" w:rsidP="00A17E69">
      <w:pPr>
        <w:pStyle w:val="3"/>
        <w:jc w:val="both"/>
        <w:rPr>
          <w:rStyle w:val="a7"/>
          <w:i w:val="0"/>
        </w:rPr>
      </w:pPr>
      <w:r w:rsidRPr="00A17E69">
        <w:rPr>
          <w:rStyle w:val="a7"/>
          <w:i w:val="0"/>
        </w:rPr>
        <w:t xml:space="preserve">       2.3. Форму </w:t>
      </w:r>
      <w:hyperlink r:id="rId12" w:anchor="P396" w:history="1">
        <w:r w:rsidRPr="00A17E69">
          <w:rPr>
            <w:rStyle w:val="a7"/>
            <w:i w:val="0"/>
          </w:rPr>
          <w:t>сведений</w:t>
        </w:r>
      </w:hyperlink>
      <w:r w:rsidRPr="00A17E69">
        <w:rPr>
          <w:rStyle w:val="a7"/>
          <w:i w:val="0"/>
        </w:rPr>
        <w:t xml:space="preserve"> о доходах, расходах, об имуществе и обязательствах имущественного характера депутатов  Думы и членов их семей за отчетный период для размещения на официальном сайте  Администрации </w:t>
      </w:r>
      <w:r w:rsidRPr="00A17E69">
        <w:t xml:space="preserve">Подкаменского </w:t>
      </w:r>
      <w:r w:rsidRPr="00A17E69">
        <w:rPr>
          <w:rStyle w:val="a7"/>
          <w:i w:val="0"/>
        </w:rPr>
        <w:t xml:space="preserve"> муниципального  образования (Приложение № 3).</w:t>
      </w:r>
    </w:p>
    <w:p w:rsidR="00A17E69" w:rsidRPr="00A17E69" w:rsidRDefault="00A17E69" w:rsidP="00A17E69">
      <w:pPr>
        <w:pStyle w:val="3"/>
        <w:ind w:firstLine="540"/>
        <w:jc w:val="both"/>
      </w:pPr>
      <w:r w:rsidRPr="00A17E69">
        <w:rPr>
          <w:rStyle w:val="a7"/>
          <w:i w:val="0"/>
        </w:rPr>
        <w:t>3. Настоящее решение подлежит официальному о</w:t>
      </w:r>
      <w:r w:rsidRPr="00A17E69">
        <w:t>публикованию путем размещения на информационных стендах Подкаменского муниципального образования</w:t>
      </w:r>
      <w:r w:rsidRPr="00A17E69">
        <w:rPr>
          <w:bCs/>
        </w:rPr>
        <w:t>.</w:t>
      </w:r>
    </w:p>
    <w:p w:rsidR="00A17E69" w:rsidRPr="00A17E69" w:rsidRDefault="00A17E69" w:rsidP="00A17E6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E69">
        <w:rPr>
          <w:rFonts w:ascii="Times New Roman" w:hAnsi="Times New Roman" w:cs="Times New Roman"/>
          <w:sz w:val="28"/>
          <w:szCs w:val="28"/>
        </w:rPr>
        <w:t xml:space="preserve">       4. Настоящее Решение вступает в силу со дня его официального </w:t>
      </w:r>
      <w:hyperlink r:id="rId13" w:history="1">
        <w:r w:rsidRPr="00AC6FF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опубликования</w:t>
        </w:r>
      </w:hyperlink>
      <w:r w:rsidRPr="00AC6F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7E69" w:rsidRPr="00A17E69" w:rsidRDefault="00A17E69" w:rsidP="00A17E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E69">
        <w:rPr>
          <w:rFonts w:ascii="Times New Roman" w:hAnsi="Times New Roman" w:cs="Times New Roman"/>
          <w:sz w:val="28"/>
          <w:szCs w:val="28"/>
        </w:rPr>
        <w:t>Глава Подкаменского</w:t>
      </w:r>
    </w:p>
    <w:p w:rsidR="00A17E69" w:rsidRPr="00A17E69" w:rsidRDefault="00A17E69" w:rsidP="00A17E69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E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</w:t>
      </w:r>
      <w:r w:rsidR="00AC6FFB">
        <w:rPr>
          <w:rFonts w:ascii="Times New Roman" w:hAnsi="Times New Roman" w:cs="Times New Roman"/>
          <w:sz w:val="28"/>
          <w:szCs w:val="28"/>
        </w:rPr>
        <w:t xml:space="preserve">    </w:t>
      </w:r>
      <w:r w:rsidRPr="00A17E69">
        <w:rPr>
          <w:rFonts w:ascii="Times New Roman" w:hAnsi="Times New Roman" w:cs="Times New Roman"/>
          <w:sz w:val="28"/>
          <w:szCs w:val="28"/>
        </w:rPr>
        <w:t xml:space="preserve"> </w:t>
      </w:r>
      <w:r w:rsidR="00AC6FFB">
        <w:rPr>
          <w:rFonts w:ascii="Times New Roman" w:hAnsi="Times New Roman" w:cs="Times New Roman"/>
          <w:sz w:val="28"/>
          <w:szCs w:val="28"/>
        </w:rPr>
        <w:t>Д.</w:t>
      </w:r>
      <w:r w:rsidRPr="00A17E69">
        <w:rPr>
          <w:rFonts w:ascii="Times New Roman" w:hAnsi="Times New Roman" w:cs="Times New Roman"/>
          <w:sz w:val="28"/>
          <w:szCs w:val="28"/>
        </w:rPr>
        <w:t xml:space="preserve">А.Бархатова                                   </w:t>
      </w:r>
    </w:p>
    <w:p w:rsidR="00A17E69" w:rsidRPr="00A17E69" w:rsidRDefault="00A17E69" w:rsidP="00A17E69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pStyle w:val="3"/>
        <w:rPr>
          <w:sz w:val="24"/>
          <w:szCs w:val="24"/>
        </w:rPr>
      </w:pPr>
      <w:r w:rsidRPr="00A17E69">
        <w:lastRenderedPageBreak/>
        <w:tab/>
      </w:r>
      <w:r w:rsidRPr="00A17E69">
        <w:tab/>
      </w:r>
      <w:r w:rsidRPr="00A17E69">
        <w:tab/>
      </w:r>
      <w:r w:rsidRPr="00A17E69">
        <w:tab/>
      </w:r>
      <w:r w:rsidRPr="00A17E69">
        <w:tab/>
      </w:r>
      <w:r w:rsidRPr="00A17E69">
        <w:tab/>
      </w:r>
      <w:r w:rsidRPr="00A17E69">
        <w:tab/>
      </w:r>
      <w:r w:rsidRPr="00A17E69">
        <w:tab/>
      </w:r>
      <w:r w:rsidRPr="00A17E69">
        <w:rPr>
          <w:sz w:val="24"/>
          <w:szCs w:val="24"/>
        </w:rPr>
        <w:t xml:space="preserve">   </w:t>
      </w:r>
    </w:p>
    <w:p w:rsidR="00A17E69" w:rsidRPr="00A17E69" w:rsidRDefault="00A17E69" w:rsidP="00A17E69">
      <w:pPr>
        <w:pStyle w:val="3"/>
        <w:rPr>
          <w:sz w:val="24"/>
          <w:szCs w:val="24"/>
        </w:rPr>
      </w:pPr>
    </w:p>
    <w:p w:rsidR="00A17E69" w:rsidRPr="00A17E69" w:rsidRDefault="00A17E69" w:rsidP="00A17E69">
      <w:pPr>
        <w:pStyle w:val="3"/>
        <w:rPr>
          <w:sz w:val="24"/>
          <w:szCs w:val="24"/>
        </w:rPr>
      </w:pPr>
      <w:r w:rsidRPr="00A17E69">
        <w:rPr>
          <w:sz w:val="24"/>
          <w:szCs w:val="24"/>
        </w:rPr>
        <w:t xml:space="preserve">                                                                                                    Приложение № 1</w:t>
      </w:r>
    </w:p>
    <w:p w:rsidR="00A17E69" w:rsidRPr="00A17E69" w:rsidRDefault="00A17E69" w:rsidP="00A17E69">
      <w:pPr>
        <w:pStyle w:val="3"/>
        <w:ind w:left="5954"/>
        <w:rPr>
          <w:sz w:val="24"/>
          <w:szCs w:val="24"/>
        </w:rPr>
      </w:pPr>
      <w:r w:rsidRPr="00A17E69">
        <w:rPr>
          <w:sz w:val="24"/>
          <w:szCs w:val="24"/>
        </w:rPr>
        <w:t>к  решению Думы Подкаменского муниципального образования                        </w:t>
      </w:r>
      <w:r w:rsidRPr="00A17E69">
        <w:rPr>
          <w:sz w:val="24"/>
          <w:szCs w:val="24"/>
        </w:rPr>
        <w:tab/>
        <w:t xml:space="preserve">    от 01.09.2016 г.  № </w:t>
      </w:r>
      <w:r w:rsidR="00AC6FFB">
        <w:rPr>
          <w:sz w:val="24"/>
          <w:szCs w:val="24"/>
        </w:rPr>
        <w:t>9</w:t>
      </w:r>
      <w:r w:rsidRPr="00A17E69">
        <w:rPr>
          <w:sz w:val="24"/>
          <w:szCs w:val="24"/>
        </w:rPr>
        <w:t>-рд  </w:t>
      </w:r>
    </w:p>
    <w:p w:rsidR="00A17E69" w:rsidRPr="00A17E69" w:rsidRDefault="00A17E69" w:rsidP="00A17E69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bookmarkStart w:id="0" w:name="Par30"/>
      <w:bookmarkStart w:id="1" w:name="Par37"/>
      <w:bookmarkEnd w:id="0"/>
      <w:bookmarkEnd w:id="1"/>
      <w:r w:rsidRPr="00A17E69">
        <w:rPr>
          <w:rFonts w:ascii="Times New Roman" w:hAnsi="Times New Roman" w:cs="Times New Roman"/>
          <w:bCs/>
          <w:color w:val="000000"/>
        </w:rPr>
        <w:t xml:space="preserve">ПОЛОЖЕНИЕ О ПРЕДСТАВЛЕНИИ СВЕДЕНИЙ О ДОХОДАХ, </w:t>
      </w:r>
    </w:p>
    <w:p w:rsidR="00A17E69" w:rsidRPr="00A17E69" w:rsidRDefault="00A17E69" w:rsidP="00A1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A17E69">
        <w:rPr>
          <w:rFonts w:ascii="Times New Roman" w:hAnsi="Times New Roman" w:cs="Times New Roman"/>
          <w:bCs/>
          <w:color w:val="000000"/>
        </w:rPr>
        <w:t xml:space="preserve">РАСХОДАХ, ОБ ИМУЩЕСТВЕ И ОБЯЗАТЕЛЬСТВАХ </w:t>
      </w:r>
    </w:p>
    <w:p w:rsidR="00A17E69" w:rsidRPr="00A17E69" w:rsidRDefault="00A17E69" w:rsidP="00A1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A17E69">
        <w:rPr>
          <w:rFonts w:ascii="Times New Roman" w:hAnsi="Times New Roman" w:cs="Times New Roman"/>
          <w:bCs/>
          <w:color w:val="000000"/>
        </w:rPr>
        <w:t xml:space="preserve">ИМУЩЕСТВЕННОГО ХАРАКТЕРА ДЕПУТАТАМИ ДУМЫ </w:t>
      </w:r>
      <w:r w:rsidRPr="00A17E69">
        <w:rPr>
          <w:rFonts w:ascii="Times New Roman" w:hAnsi="Times New Roman" w:cs="Times New Roman"/>
          <w:sz w:val="28"/>
          <w:szCs w:val="28"/>
        </w:rPr>
        <w:t xml:space="preserve">Подкаменского </w:t>
      </w:r>
      <w:r w:rsidRPr="00A17E69">
        <w:rPr>
          <w:rFonts w:ascii="Times New Roman" w:hAnsi="Times New Roman" w:cs="Times New Roman"/>
          <w:bCs/>
          <w:color w:val="000000"/>
        </w:rPr>
        <w:t xml:space="preserve"> МУНИЦИПАЛЬНОГО ОБРАЗОВАНИЯ</w:t>
      </w:r>
    </w:p>
    <w:p w:rsidR="00A17E69" w:rsidRPr="00A17E69" w:rsidRDefault="00A17E69" w:rsidP="00A1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A17E69" w:rsidRPr="00A17E69" w:rsidRDefault="00A17E69" w:rsidP="00A17E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7E69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A17E69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Настоящим Положением определяется порядок представления депутатами Думы </w:t>
      </w:r>
      <w:r w:rsidRPr="00A17E69">
        <w:rPr>
          <w:rFonts w:ascii="Times New Roman" w:hAnsi="Times New Roman" w:cs="Times New Roman"/>
          <w:sz w:val="28"/>
          <w:szCs w:val="28"/>
        </w:rPr>
        <w:t xml:space="preserve">Подкаменского </w:t>
      </w:r>
      <w:r w:rsidRPr="00A17E6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  образования (далее Подкаменского МО)  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своего супруга (супруги) и несовершеннолетних детей (далее - сведения о доходах, расходах, об имуществе и обязательствах имущественного характера).</w:t>
      </w:r>
    </w:p>
    <w:p w:rsidR="00A17E69" w:rsidRPr="00A17E69" w:rsidRDefault="00A17E69" w:rsidP="00A17E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E69">
        <w:rPr>
          <w:rFonts w:ascii="Times New Roman" w:hAnsi="Times New Roman" w:cs="Times New Roman"/>
          <w:color w:val="000000"/>
          <w:sz w:val="28"/>
          <w:szCs w:val="28"/>
        </w:rPr>
        <w:t xml:space="preserve">2. Депутаты Думы </w:t>
      </w:r>
      <w:r w:rsidRPr="00A17E69">
        <w:rPr>
          <w:rFonts w:ascii="Times New Roman" w:hAnsi="Times New Roman" w:cs="Times New Roman"/>
          <w:sz w:val="28"/>
          <w:szCs w:val="28"/>
        </w:rPr>
        <w:t xml:space="preserve">Подкаменского </w:t>
      </w:r>
      <w:r w:rsidRPr="00A17E69">
        <w:rPr>
          <w:rFonts w:ascii="Times New Roman" w:hAnsi="Times New Roman" w:cs="Times New Roman"/>
          <w:color w:val="000000"/>
          <w:sz w:val="28"/>
          <w:szCs w:val="28"/>
        </w:rPr>
        <w:t> МО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ежегодно, не позднее 30 апреля года, следующего за отчетным, по форме справки, утвержденной </w:t>
      </w:r>
      <w:hyperlink r:id="rId14" w:history="1">
        <w:r w:rsidRPr="00A17E69">
          <w:rPr>
            <w:rFonts w:ascii="Times New Roman" w:hAnsi="Times New Roman" w:cs="Times New Roman"/>
            <w:bCs/>
            <w:sz w:val="28"/>
            <w:szCs w:val="28"/>
          </w:rPr>
          <w:t>Указом</w:t>
        </w:r>
      </w:hyperlink>
      <w:r w:rsidRPr="00A17E69">
        <w:rPr>
          <w:rFonts w:ascii="Times New Roman" w:hAnsi="Times New Roman" w:cs="Times New Roman"/>
          <w:sz w:val="28"/>
          <w:szCs w:val="28"/>
        </w:rPr>
        <w:t> </w:t>
      </w:r>
      <w:r w:rsidRPr="00A17E69">
        <w:rPr>
          <w:rFonts w:ascii="Times New Roman" w:hAnsi="Times New Roman" w:cs="Times New Roman"/>
          <w:color w:val="000000"/>
          <w:sz w:val="28"/>
          <w:szCs w:val="28"/>
        </w:rPr>
        <w:t>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A17E69" w:rsidRPr="00A17E69" w:rsidRDefault="00A17E69" w:rsidP="00A17E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E69">
        <w:rPr>
          <w:rFonts w:ascii="Times New Roman" w:hAnsi="Times New Roman" w:cs="Times New Roman"/>
          <w:color w:val="000000"/>
          <w:sz w:val="28"/>
          <w:szCs w:val="28"/>
        </w:rPr>
        <w:t xml:space="preserve">3. Депутаты Думы </w:t>
      </w:r>
      <w:r w:rsidRPr="00A17E69">
        <w:rPr>
          <w:rFonts w:ascii="Times New Roman" w:hAnsi="Times New Roman" w:cs="Times New Roman"/>
          <w:sz w:val="28"/>
          <w:szCs w:val="28"/>
        </w:rPr>
        <w:t>Подкаменского</w:t>
      </w:r>
      <w:r w:rsidRPr="00A17E69">
        <w:rPr>
          <w:rFonts w:ascii="Times New Roman" w:hAnsi="Times New Roman" w:cs="Times New Roman"/>
          <w:color w:val="000000"/>
          <w:sz w:val="28"/>
          <w:szCs w:val="28"/>
        </w:rPr>
        <w:t xml:space="preserve">  МО представляет ежегодно:</w:t>
      </w:r>
    </w:p>
    <w:p w:rsidR="00A17E69" w:rsidRPr="00A17E69" w:rsidRDefault="00A17E69" w:rsidP="00A17E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E69">
        <w:rPr>
          <w:rFonts w:ascii="Times New Roman" w:hAnsi="Times New Roman" w:cs="Times New Roman"/>
          <w:color w:val="000000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17E69" w:rsidRPr="00A17E69" w:rsidRDefault="00A17E69" w:rsidP="00A17E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E69">
        <w:rPr>
          <w:rFonts w:ascii="Times New Roman" w:hAnsi="Times New Roman" w:cs="Times New Roman"/>
          <w:color w:val="000000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AC6FFB" w:rsidRDefault="00A17E69" w:rsidP="00A17E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E69">
        <w:rPr>
          <w:rFonts w:ascii="Times New Roman" w:hAnsi="Times New Roman" w:cs="Times New Roman"/>
          <w:color w:val="000000"/>
          <w:sz w:val="28"/>
          <w:szCs w:val="28"/>
        </w:rPr>
        <w:t xml:space="preserve"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</w:t>
      </w:r>
    </w:p>
    <w:p w:rsidR="00AC6FFB" w:rsidRDefault="00AC6FFB" w:rsidP="00A17E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6FFB" w:rsidRDefault="00AC6FFB" w:rsidP="00A17E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7E69" w:rsidRPr="00A17E69" w:rsidRDefault="00A17E69" w:rsidP="00AC6F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E69">
        <w:rPr>
          <w:rFonts w:ascii="Times New Roman" w:hAnsi="Times New Roman" w:cs="Times New Roman"/>
          <w:color w:val="000000"/>
          <w:sz w:val="28"/>
          <w:szCs w:val="28"/>
        </w:rPr>
        <w:t xml:space="preserve">предшествующего году  представления сведений (далее - отчетный период), если общая сумма таких сделок превышает </w:t>
      </w:r>
    </w:p>
    <w:p w:rsidR="00A17E69" w:rsidRPr="00A17E69" w:rsidRDefault="00A17E69" w:rsidP="00A17E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E69">
        <w:rPr>
          <w:rFonts w:ascii="Times New Roman" w:hAnsi="Times New Roman" w:cs="Times New Roman"/>
          <w:color w:val="000000"/>
          <w:sz w:val="28"/>
          <w:szCs w:val="28"/>
        </w:rPr>
        <w:t xml:space="preserve">общий доход данного лица и его супруги (супруга) за три последних года, предшествующих отчетному периоду, и об источниках получения средств, за </w:t>
      </w:r>
    </w:p>
    <w:p w:rsidR="00A17E69" w:rsidRPr="00A17E69" w:rsidRDefault="00A17E69" w:rsidP="00A17E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E69">
        <w:rPr>
          <w:rFonts w:ascii="Times New Roman" w:hAnsi="Times New Roman" w:cs="Times New Roman"/>
          <w:color w:val="000000"/>
          <w:sz w:val="28"/>
          <w:szCs w:val="28"/>
        </w:rPr>
        <w:t>счет которых совершены эти сделки. К справке прилагают копии договоров или иных документов о приобретении права собственности.</w:t>
      </w:r>
    </w:p>
    <w:p w:rsidR="00A17E69" w:rsidRPr="00A17E69" w:rsidRDefault="00A17E69" w:rsidP="00A17E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E69">
        <w:rPr>
          <w:rFonts w:ascii="Times New Roman" w:hAnsi="Times New Roman" w:cs="Times New Roman"/>
          <w:color w:val="000000"/>
          <w:sz w:val="28"/>
          <w:szCs w:val="28"/>
        </w:rPr>
        <w:t xml:space="preserve">        4.   Сведения о доходах, расходах, об имуществе и обязательствах имущественного характера представляются специалисту, ответственному за кадровую работу в  Администрации </w:t>
      </w:r>
      <w:r w:rsidRPr="00A17E69">
        <w:rPr>
          <w:rFonts w:ascii="Times New Roman" w:hAnsi="Times New Roman" w:cs="Times New Roman"/>
          <w:sz w:val="28"/>
          <w:szCs w:val="28"/>
        </w:rPr>
        <w:t xml:space="preserve">Подкаменского </w:t>
      </w:r>
      <w:r w:rsidRPr="00A17E69">
        <w:rPr>
          <w:rFonts w:ascii="Times New Roman" w:hAnsi="Times New Roman" w:cs="Times New Roman"/>
          <w:color w:val="000000"/>
          <w:sz w:val="28"/>
          <w:szCs w:val="28"/>
        </w:rPr>
        <w:t> сельского поселения.</w:t>
      </w:r>
    </w:p>
    <w:p w:rsidR="00A17E69" w:rsidRPr="00A17E69" w:rsidRDefault="00A17E69" w:rsidP="00A17E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E69">
        <w:rPr>
          <w:rFonts w:ascii="Times New Roman" w:hAnsi="Times New Roman" w:cs="Times New Roman"/>
          <w:color w:val="000000"/>
          <w:sz w:val="28"/>
          <w:szCs w:val="28"/>
        </w:rPr>
        <w:t>5.  В случае, если депутат обнаружил, что в представленных им в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   в течение одного месяца после окончания срока, указанного в </w:t>
      </w:r>
      <w:hyperlink r:id="rId15" w:anchor="P154" w:history="1">
        <w:r w:rsidRPr="00A17E69">
          <w:rPr>
            <w:rFonts w:ascii="Times New Roman" w:hAnsi="Times New Roman" w:cs="Times New Roman"/>
            <w:bCs/>
            <w:sz w:val="28"/>
            <w:szCs w:val="28"/>
          </w:rPr>
          <w:t>пункте  3</w:t>
        </w:r>
      </w:hyperlink>
      <w:r w:rsidRPr="00A17E69">
        <w:rPr>
          <w:rFonts w:ascii="Times New Roman" w:hAnsi="Times New Roman" w:cs="Times New Roman"/>
          <w:color w:val="000000"/>
          <w:sz w:val="28"/>
          <w:szCs w:val="28"/>
        </w:rPr>
        <w:t>  настоящего Положения.</w:t>
      </w:r>
    </w:p>
    <w:p w:rsidR="00A17E69" w:rsidRPr="00A17E69" w:rsidRDefault="00A17E69" w:rsidP="00A17E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E69">
        <w:rPr>
          <w:rFonts w:ascii="Times New Roman" w:hAnsi="Times New Roman" w:cs="Times New Roman"/>
          <w:color w:val="000000"/>
          <w:sz w:val="28"/>
          <w:szCs w:val="28"/>
        </w:rPr>
        <w:t>6. В случае непредставления по объективным причинам депутатом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заседании комиссии по соблюдению требований к служебному поведению и урегулированию конфликта интересов.</w:t>
      </w:r>
    </w:p>
    <w:p w:rsidR="00A17E69" w:rsidRPr="00A17E69" w:rsidRDefault="00A17E69" w:rsidP="00A17E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E69">
        <w:rPr>
          <w:rFonts w:ascii="Times New Roman" w:hAnsi="Times New Roman" w:cs="Times New Roman"/>
          <w:color w:val="000000"/>
          <w:sz w:val="28"/>
          <w:szCs w:val="28"/>
        </w:rPr>
        <w:t xml:space="preserve">7.  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депутатом Думы </w:t>
      </w:r>
      <w:r w:rsidRPr="00A17E69">
        <w:rPr>
          <w:rFonts w:ascii="Times New Roman" w:hAnsi="Times New Roman" w:cs="Times New Roman"/>
          <w:sz w:val="28"/>
          <w:szCs w:val="28"/>
        </w:rPr>
        <w:t xml:space="preserve">Подкаменского </w:t>
      </w:r>
      <w:r w:rsidRPr="00A17E69">
        <w:rPr>
          <w:rFonts w:ascii="Times New Roman" w:hAnsi="Times New Roman" w:cs="Times New Roman"/>
          <w:color w:val="000000"/>
          <w:sz w:val="28"/>
          <w:szCs w:val="28"/>
        </w:rPr>
        <w:t xml:space="preserve"> МО, осуществляется в соответствии с федеральным законодательством.</w:t>
      </w:r>
    </w:p>
    <w:p w:rsidR="00A17E69" w:rsidRPr="00A17E69" w:rsidRDefault="00A17E69" w:rsidP="00A17E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E69">
        <w:rPr>
          <w:rFonts w:ascii="Times New Roman" w:hAnsi="Times New Roman" w:cs="Times New Roman"/>
          <w:color w:val="000000"/>
          <w:sz w:val="28"/>
          <w:szCs w:val="28"/>
        </w:rPr>
        <w:t>8.  Сведения о доходах, расходах,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 и иную, охраняемую законом тайну.</w:t>
      </w:r>
    </w:p>
    <w:p w:rsidR="00A17E69" w:rsidRPr="00A17E69" w:rsidRDefault="00A17E69" w:rsidP="00A17E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E69">
        <w:rPr>
          <w:rFonts w:ascii="Times New Roman" w:hAnsi="Times New Roman" w:cs="Times New Roman"/>
          <w:color w:val="000000"/>
          <w:sz w:val="28"/>
          <w:szCs w:val="28"/>
        </w:rPr>
        <w:t>9. Сведения о доходах, расходах, об имуществе и обязательствах имущественного характера  депутата  Думы </w:t>
      </w:r>
      <w:r w:rsidRPr="00A17E69">
        <w:rPr>
          <w:rFonts w:ascii="Times New Roman" w:hAnsi="Times New Roman" w:cs="Times New Roman"/>
          <w:sz w:val="28"/>
          <w:szCs w:val="28"/>
        </w:rPr>
        <w:t xml:space="preserve">Подкаменского </w:t>
      </w:r>
      <w:r w:rsidRPr="00A17E69">
        <w:rPr>
          <w:rFonts w:ascii="Times New Roman" w:hAnsi="Times New Roman" w:cs="Times New Roman"/>
          <w:color w:val="000000"/>
          <w:sz w:val="28"/>
          <w:szCs w:val="28"/>
        </w:rPr>
        <w:t xml:space="preserve"> МО его супруги (супруга) и несовершеннолетних детей в соответствии с порядком, утвержденным настоящим Положением, размещаются в информационно-телекоммуникационной сети «Интернет» на официальном сайте Администрации </w:t>
      </w:r>
      <w:r w:rsidRPr="00A17E69">
        <w:rPr>
          <w:rFonts w:ascii="Times New Roman" w:hAnsi="Times New Roman" w:cs="Times New Roman"/>
          <w:sz w:val="28"/>
          <w:szCs w:val="28"/>
        </w:rPr>
        <w:t xml:space="preserve">Подкаменского </w:t>
      </w:r>
      <w:r w:rsidRPr="00A17E69">
        <w:rPr>
          <w:rFonts w:ascii="Times New Roman" w:hAnsi="Times New Roman" w:cs="Times New Roman"/>
          <w:color w:val="000000"/>
          <w:sz w:val="28"/>
          <w:szCs w:val="28"/>
        </w:rPr>
        <w:t xml:space="preserve"> МО, а в случае отсутствия этих сведений на официальном сайте - предоставляются общероссийским средствам массовой информации для опубликования по их запросам.</w:t>
      </w:r>
    </w:p>
    <w:p w:rsidR="00A17E69" w:rsidRPr="00A17E69" w:rsidRDefault="00A17E69" w:rsidP="00A17E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E69">
        <w:rPr>
          <w:rFonts w:ascii="Times New Roman" w:hAnsi="Times New Roman" w:cs="Times New Roman"/>
          <w:color w:val="000000"/>
          <w:sz w:val="28"/>
          <w:szCs w:val="28"/>
        </w:rPr>
        <w:t>10. Не допускается использование сведений о доходах, расходах, об имуществе и обязательствах имущественного характера, представляемых депутатами Думы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 а также в пользу физических лиц.</w:t>
      </w:r>
    </w:p>
    <w:p w:rsidR="00AC6FFB" w:rsidRDefault="00A17E69" w:rsidP="00AC6FF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E69">
        <w:rPr>
          <w:rFonts w:ascii="Times New Roman" w:hAnsi="Times New Roman" w:cs="Times New Roman"/>
          <w:color w:val="000000"/>
          <w:sz w:val="28"/>
          <w:szCs w:val="28"/>
        </w:rPr>
        <w:t xml:space="preserve">11. Муниципальные служащие, в должностные обязанности которых входит работа со сведениями о доходах, расходах, об имуществе и </w:t>
      </w:r>
    </w:p>
    <w:p w:rsidR="00AC6FFB" w:rsidRDefault="00AC6FFB" w:rsidP="00AC6FF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7E69" w:rsidRPr="00A17E69" w:rsidRDefault="00A17E69" w:rsidP="00AC6FF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E69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обязательствах имущественного характера, виновные в их разглашении или использовании в целях, не предусмотренных законодательством Российской </w:t>
      </w:r>
    </w:p>
    <w:p w:rsidR="00A17E69" w:rsidRPr="00A17E69" w:rsidRDefault="00A17E69" w:rsidP="00AC6FF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E69">
        <w:rPr>
          <w:rFonts w:ascii="Times New Roman" w:hAnsi="Times New Roman" w:cs="Times New Roman"/>
          <w:color w:val="000000"/>
          <w:sz w:val="28"/>
          <w:szCs w:val="28"/>
        </w:rPr>
        <w:t>Федерации, несут ответственность в соответствии с законодательством Российской Федерации.</w:t>
      </w:r>
    </w:p>
    <w:p w:rsidR="00A17E69" w:rsidRPr="00A17E69" w:rsidRDefault="00A17E69" w:rsidP="00AC6FF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E69">
        <w:rPr>
          <w:rFonts w:ascii="Times New Roman" w:hAnsi="Times New Roman" w:cs="Times New Roman"/>
          <w:color w:val="000000"/>
          <w:sz w:val="28"/>
          <w:szCs w:val="28"/>
        </w:rPr>
        <w:t>        12. Справка хранится 5 лет. Справка, срок хранения которой истек, возвращается депутату.</w:t>
      </w:r>
    </w:p>
    <w:p w:rsidR="00A17E69" w:rsidRPr="00A17E69" w:rsidRDefault="00A17E69" w:rsidP="00AC6FF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E69">
        <w:rPr>
          <w:rFonts w:ascii="Times New Roman" w:hAnsi="Times New Roman" w:cs="Times New Roman"/>
          <w:color w:val="000000"/>
          <w:sz w:val="28"/>
          <w:szCs w:val="28"/>
        </w:rPr>
        <w:t xml:space="preserve">        13. Полномочия депутата Думы </w:t>
      </w:r>
      <w:r w:rsidRPr="00A17E69">
        <w:rPr>
          <w:rFonts w:ascii="Times New Roman" w:hAnsi="Times New Roman" w:cs="Times New Roman"/>
          <w:sz w:val="28"/>
          <w:szCs w:val="28"/>
        </w:rPr>
        <w:t xml:space="preserve">Подкаменского </w:t>
      </w:r>
      <w:r w:rsidRPr="00A17E69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образования  прекращаются досрочно в случае непредставления или несвоевременного представления сведений о доходах, расходах, об имуществе и обязательствах имущественного характера.</w:t>
      </w:r>
    </w:p>
    <w:p w:rsidR="00A17E69" w:rsidRPr="00A17E69" w:rsidRDefault="00A17E69" w:rsidP="00AC6FF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E6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17E69" w:rsidRPr="00A17E69" w:rsidRDefault="00A17E69" w:rsidP="00A17E69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pStyle w:val="3"/>
        <w:rPr>
          <w:sz w:val="24"/>
          <w:szCs w:val="24"/>
        </w:rPr>
      </w:pPr>
      <w:r w:rsidRPr="00A17E69">
        <w:tab/>
      </w:r>
      <w:r w:rsidRPr="00A17E69">
        <w:tab/>
      </w:r>
      <w:r w:rsidRPr="00A17E69">
        <w:tab/>
      </w:r>
      <w:r w:rsidRPr="00A17E69">
        <w:tab/>
      </w:r>
      <w:r w:rsidRPr="00A17E69">
        <w:tab/>
      </w:r>
      <w:r w:rsidRPr="00A17E69">
        <w:tab/>
      </w:r>
      <w:r w:rsidRPr="00A17E69">
        <w:tab/>
      </w:r>
      <w:r w:rsidRPr="00A17E69">
        <w:tab/>
      </w:r>
      <w:r w:rsidRPr="00A17E69">
        <w:rPr>
          <w:sz w:val="24"/>
          <w:szCs w:val="24"/>
        </w:rPr>
        <w:t xml:space="preserve">    </w:t>
      </w:r>
    </w:p>
    <w:p w:rsidR="00A17E69" w:rsidRPr="00A17E69" w:rsidRDefault="00A17E69" w:rsidP="00A17E69">
      <w:pPr>
        <w:pStyle w:val="3"/>
        <w:rPr>
          <w:sz w:val="24"/>
          <w:szCs w:val="24"/>
        </w:rPr>
      </w:pPr>
    </w:p>
    <w:p w:rsidR="00A17E69" w:rsidRPr="00A17E69" w:rsidRDefault="00A17E69" w:rsidP="00A17E69">
      <w:pPr>
        <w:spacing w:after="0" w:line="240" w:lineRule="auto"/>
        <w:rPr>
          <w:rFonts w:ascii="Times New Roman" w:hAnsi="Times New Roman" w:cs="Times New Roman"/>
        </w:rPr>
      </w:pPr>
    </w:p>
    <w:p w:rsidR="00A17E69" w:rsidRPr="00A17E69" w:rsidRDefault="00A17E69" w:rsidP="00A17E69">
      <w:pPr>
        <w:pStyle w:val="3"/>
        <w:rPr>
          <w:sz w:val="24"/>
          <w:szCs w:val="24"/>
        </w:rPr>
      </w:pPr>
    </w:p>
    <w:p w:rsidR="00A17E69" w:rsidRPr="00A17E69" w:rsidRDefault="00A17E69" w:rsidP="00A17E69">
      <w:pPr>
        <w:pStyle w:val="3"/>
        <w:rPr>
          <w:sz w:val="24"/>
          <w:szCs w:val="24"/>
        </w:rPr>
      </w:pPr>
    </w:p>
    <w:p w:rsidR="00A17E69" w:rsidRPr="00A17E69" w:rsidRDefault="00A17E69" w:rsidP="00A17E69">
      <w:pPr>
        <w:pStyle w:val="3"/>
        <w:rPr>
          <w:sz w:val="24"/>
          <w:szCs w:val="24"/>
        </w:rPr>
      </w:pPr>
    </w:p>
    <w:p w:rsidR="00A17E69" w:rsidRPr="00A17E69" w:rsidRDefault="00A17E69" w:rsidP="00A17E69">
      <w:pPr>
        <w:pStyle w:val="3"/>
        <w:rPr>
          <w:sz w:val="24"/>
          <w:szCs w:val="24"/>
        </w:rPr>
      </w:pPr>
    </w:p>
    <w:p w:rsidR="00A17E69" w:rsidRPr="00A17E69" w:rsidRDefault="00A17E69" w:rsidP="00A17E69">
      <w:pPr>
        <w:pStyle w:val="3"/>
        <w:rPr>
          <w:sz w:val="24"/>
          <w:szCs w:val="24"/>
        </w:rPr>
      </w:pPr>
    </w:p>
    <w:p w:rsidR="00A17E69" w:rsidRPr="00A17E69" w:rsidRDefault="00A17E69" w:rsidP="00A17E69">
      <w:pPr>
        <w:spacing w:after="0" w:line="240" w:lineRule="auto"/>
        <w:rPr>
          <w:rFonts w:ascii="Times New Roman" w:hAnsi="Times New Roman" w:cs="Times New Roman"/>
        </w:rPr>
      </w:pPr>
    </w:p>
    <w:p w:rsidR="00AC6FFB" w:rsidRDefault="00A17E69" w:rsidP="00A17E69">
      <w:pPr>
        <w:pStyle w:val="3"/>
        <w:rPr>
          <w:sz w:val="24"/>
          <w:szCs w:val="24"/>
        </w:rPr>
      </w:pPr>
      <w:r w:rsidRPr="00A17E69">
        <w:rPr>
          <w:sz w:val="24"/>
          <w:szCs w:val="24"/>
        </w:rPr>
        <w:lastRenderedPageBreak/>
        <w:t xml:space="preserve">                                                                                                </w:t>
      </w:r>
    </w:p>
    <w:p w:rsidR="00AC6FFB" w:rsidRDefault="00AC6FFB" w:rsidP="00A17E69">
      <w:pPr>
        <w:pStyle w:val="3"/>
        <w:rPr>
          <w:sz w:val="24"/>
          <w:szCs w:val="24"/>
        </w:rPr>
      </w:pPr>
    </w:p>
    <w:p w:rsidR="00AC6FFB" w:rsidRDefault="00A17E69" w:rsidP="00A17E69">
      <w:pPr>
        <w:pStyle w:val="3"/>
        <w:rPr>
          <w:sz w:val="24"/>
          <w:szCs w:val="24"/>
        </w:rPr>
      </w:pPr>
      <w:r w:rsidRPr="00A17E69">
        <w:rPr>
          <w:sz w:val="24"/>
          <w:szCs w:val="24"/>
        </w:rPr>
        <w:t xml:space="preserve">                                                                                                  </w:t>
      </w:r>
    </w:p>
    <w:p w:rsidR="00A17E69" w:rsidRPr="00A17E69" w:rsidRDefault="00AC6FFB" w:rsidP="00A17E69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A17E69" w:rsidRPr="00A17E69">
        <w:rPr>
          <w:sz w:val="24"/>
          <w:szCs w:val="24"/>
        </w:rPr>
        <w:t xml:space="preserve"> Приложение № 2</w:t>
      </w:r>
    </w:p>
    <w:p w:rsidR="00A17E69" w:rsidRDefault="00A17E69" w:rsidP="00A17E69">
      <w:pPr>
        <w:pStyle w:val="3"/>
        <w:ind w:left="5954"/>
        <w:rPr>
          <w:sz w:val="24"/>
          <w:szCs w:val="24"/>
        </w:rPr>
      </w:pPr>
      <w:r w:rsidRPr="00A17E69">
        <w:rPr>
          <w:sz w:val="24"/>
          <w:szCs w:val="24"/>
        </w:rPr>
        <w:t>к  решению Думы Подкаменского  муниципального образования                        </w:t>
      </w:r>
      <w:r w:rsidRPr="00A17E69">
        <w:rPr>
          <w:sz w:val="24"/>
          <w:szCs w:val="24"/>
        </w:rPr>
        <w:tab/>
        <w:t xml:space="preserve">    от 01.09.2016 г.  №  </w:t>
      </w:r>
      <w:r w:rsidR="00AC6FFB">
        <w:rPr>
          <w:sz w:val="24"/>
          <w:szCs w:val="24"/>
        </w:rPr>
        <w:t>9</w:t>
      </w:r>
      <w:r w:rsidRPr="00A17E69">
        <w:rPr>
          <w:sz w:val="24"/>
          <w:szCs w:val="24"/>
        </w:rPr>
        <w:t xml:space="preserve"> -рд  </w:t>
      </w:r>
    </w:p>
    <w:p w:rsidR="00AC6FFB" w:rsidRDefault="00AC6FFB" w:rsidP="00A17E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E69" w:rsidRDefault="00A17E69" w:rsidP="00A17E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A17E69">
        <w:rPr>
          <w:rFonts w:ascii="Times New Roman" w:hAnsi="Times New Roman" w:cs="Times New Roman"/>
          <w:sz w:val="28"/>
          <w:szCs w:val="28"/>
        </w:rPr>
        <w:t>П</w:t>
      </w:r>
      <w:r w:rsidRPr="00A17E69">
        <w:rPr>
          <w:rFonts w:ascii="Times New Roman" w:hAnsi="Times New Roman" w:cs="Times New Roman"/>
          <w:bCs/>
          <w:color w:val="000000"/>
        </w:rPr>
        <w:t xml:space="preserve">ОРЯДОК РАЗМЕЩЕНИЯ СВЕДЕНИЙ О ДОХОДАХ, РАСХОДАХ, ОБ ИМУЩЕСТВЕ И ОБЯЗАТЕЛЬСТВАХ ИМУЩЕСТВЕННОГО ХАРАКТЕРА ДЕПУТАТОВ ДУМЫ </w:t>
      </w:r>
      <w:r w:rsidRPr="00A17E69">
        <w:rPr>
          <w:rFonts w:ascii="Times New Roman" w:hAnsi="Times New Roman" w:cs="Times New Roman"/>
        </w:rPr>
        <w:t>ПОДКАМЕНСКОГО</w:t>
      </w:r>
      <w:r w:rsidRPr="00A17E69">
        <w:rPr>
          <w:rFonts w:ascii="Times New Roman" w:hAnsi="Times New Roman" w:cs="Times New Roman"/>
          <w:bCs/>
          <w:color w:val="000000"/>
        </w:rPr>
        <w:t xml:space="preserve">  МУНИЦИПАЛЬНОГО ОБРАЗОВАНИЯ И ЧЛЕНОВ ИХ СЕМЕЙ В ИНФОРМАЦИОННО-ТЕЛЕКОММУНИКАЦИОННОЙ СЕТИ «ИНТЕРНЕТ» НА ОФИЦИАЛЬНОМ САЙТЕ </w:t>
      </w:r>
      <w:r w:rsidRPr="00A17E69">
        <w:rPr>
          <w:rFonts w:ascii="Times New Roman" w:hAnsi="Times New Roman" w:cs="Times New Roman"/>
        </w:rPr>
        <w:t>ПОДКАМЕНСКОГО</w:t>
      </w:r>
      <w:r w:rsidRPr="00A17E69">
        <w:rPr>
          <w:rFonts w:ascii="Times New Roman" w:hAnsi="Times New Roman" w:cs="Times New Roman"/>
          <w:bCs/>
          <w:color w:val="000000"/>
        </w:rPr>
        <w:t xml:space="preserve">  МУНИЦИПАЛЬНОГО ОБРАЗОВАНИЯ И ПРЕДОСТАВЛЕНИЯ ЭТИХ СВЕДЕНИЙ ОБЩЕРОССИЙСКИМ СРЕДСТВАМ МАССОВОЙ ИНФОРМАЦИИ ДЛЯ ОПУБЛИКОВАНИЯ</w:t>
      </w:r>
    </w:p>
    <w:p w:rsidR="00EB6999" w:rsidRPr="00A17E69" w:rsidRDefault="00EB6999" w:rsidP="00A17E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A17E69" w:rsidRPr="00A17E69" w:rsidRDefault="00A17E69" w:rsidP="00EB69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E69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A17E69">
        <w:rPr>
          <w:rFonts w:ascii="Times New Roman" w:hAnsi="Times New Roman" w:cs="Times New Roman"/>
          <w:sz w:val="28"/>
          <w:szCs w:val="28"/>
        </w:rPr>
        <w:t xml:space="preserve">1. Настоящий Порядок размещения сведений о доходах, расходах, об имуществе и обязательствах имущественного характера депутатов Думы </w:t>
      </w:r>
      <w:r w:rsidR="00EB6999">
        <w:rPr>
          <w:rFonts w:ascii="Times New Roman" w:hAnsi="Times New Roman" w:cs="Times New Roman"/>
          <w:sz w:val="28"/>
          <w:szCs w:val="28"/>
        </w:rPr>
        <w:t>Подкаменского</w:t>
      </w:r>
      <w:r w:rsidRPr="00A17E69">
        <w:rPr>
          <w:rFonts w:ascii="Times New Roman" w:hAnsi="Times New Roman" w:cs="Times New Roman"/>
          <w:sz w:val="28"/>
          <w:szCs w:val="28"/>
        </w:rPr>
        <w:t xml:space="preserve">  муниципального образования и членов их семей в информационно-телекоммуникационной сети «Интернет» на официальном сайте Подкаменского  МО и предоставления этих сведений общероссийским средствам массовой информации для опубликования (далее - Порядок) разработан в соответствии с </w:t>
      </w:r>
      <w:hyperlink r:id="rId16" w:history="1">
        <w:r w:rsidRPr="00A17E69">
          <w:rPr>
            <w:rFonts w:ascii="Times New Roman" w:hAnsi="Times New Roman" w:cs="Times New Roman"/>
            <w:bCs/>
            <w:sz w:val="28"/>
            <w:szCs w:val="28"/>
          </w:rPr>
          <w:t>Указом</w:t>
        </w:r>
      </w:hyperlink>
      <w:r w:rsidRPr="00A17E69">
        <w:rPr>
          <w:rFonts w:ascii="Times New Roman" w:hAnsi="Times New Roman" w:cs="Times New Roman"/>
          <w:sz w:val="28"/>
          <w:szCs w:val="28"/>
        </w:rPr>
        <w:t> Президента Российской Федерации от 08.07.2013 № 613 «Вопросы противодействия коррупции».</w:t>
      </w:r>
    </w:p>
    <w:p w:rsidR="00A17E69" w:rsidRPr="00A17E69" w:rsidRDefault="00A17E69" w:rsidP="00EB69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E69">
        <w:rPr>
          <w:rFonts w:ascii="Times New Roman" w:hAnsi="Times New Roman" w:cs="Times New Roman"/>
          <w:sz w:val="28"/>
          <w:szCs w:val="28"/>
        </w:rPr>
        <w:t>1.1. Сведения о доходах, расходах, об имуществе и обязательствах имущественного характера, представляемые депутатами Думы Подкаменского   МО (далее - лица, указанные в </w:t>
      </w:r>
      <w:hyperlink r:id="rId17" w:anchor="P337" w:history="1">
        <w:r w:rsidRPr="00A17E69">
          <w:rPr>
            <w:rFonts w:ascii="Times New Roman" w:hAnsi="Times New Roman" w:cs="Times New Roman"/>
            <w:bCs/>
            <w:sz w:val="28"/>
            <w:szCs w:val="28"/>
          </w:rPr>
          <w:t>пункте 1.1</w:t>
        </w:r>
      </w:hyperlink>
      <w:r w:rsidRPr="00A17E69">
        <w:rPr>
          <w:rFonts w:ascii="Times New Roman" w:hAnsi="Times New Roman" w:cs="Times New Roman"/>
          <w:sz w:val="28"/>
          <w:szCs w:val="28"/>
        </w:rPr>
        <w:t> настоящего Порядка), размещаются в информационно-телекоммуникационной сети «Интернет» на официальном сайте Администрации Подкаменского  МО (далее - официальный сайт органа местного самоуправления) на основании федеральных законов и предоставляются для опубликования средствам массовой информации в порядке, определяемом нормативными правовыми актами Российской Федерации.</w:t>
      </w:r>
    </w:p>
    <w:p w:rsidR="00A17E69" w:rsidRPr="00A17E69" w:rsidRDefault="00A17E69" w:rsidP="00A17E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E69">
        <w:rPr>
          <w:rFonts w:ascii="Times New Roman" w:hAnsi="Times New Roman" w:cs="Times New Roman"/>
          <w:sz w:val="28"/>
          <w:szCs w:val="28"/>
        </w:rPr>
        <w:t>Подготовку сведений о доходах, расходах, об имуществе и обязательствах имущественного характера лиц, указанных в </w:t>
      </w:r>
      <w:hyperlink r:id="rId18" w:anchor="P337" w:history="1">
        <w:r w:rsidRPr="00A17E69">
          <w:rPr>
            <w:rFonts w:ascii="Times New Roman" w:hAnsi="Times New Roman" w:cs="Times New Roman"/>
            <w:bCs/>
            <w:sz w:val="28"/>
            <w:szCs w:val="28"/>
          </w:rPr>
          <w:t>пункте 1.1</w:t>
        </w:r>
      </w:hyperlink>
      <w:r w:rsidRPr="00A17E69">
        <w:rPr>
          <w:rFonts w:ascii="Times New Roman" w:hAnsi="Times New Roman" w:cs="Times New Roman"/>
          <w:sz w:val="28"/>
          <w:szCs w:val="28"/>
        </w:rPr>
        <w:t xml:space="preserve"> настоящего Порядка, и членов их семей для опубликования по запросам общероссийских средств массовой информации осуществляет </w:t>
      </w:r>
      <w:r w:rsidRPr="00A17E69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кадровую работу в Администрации </w:t>
      </w:r>
      <w:r w:rsidRPr="00A17E69">
        <w:rPr>
          <w:rFonts w:ascii="Times New Roman" w:hAnsi="Times New Roman" w:cs="Times New Roman"/>
          <w:sz w:val="28"/>
          <w:szCs w:val="28"/>
        </w:rPr>
        <w:t>Подкаменского</w:t>
      </w:r>
      <w:r w:rsidRPr="00A17E69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поселения.</w:t>
      </w:r>
    </w:p>
    <w:p w:rsidR="00A17E69" w:rsidRPr="00A17E69" w:rsidRDefault="00A17E69" w:rsidP="00A17E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69">
        <w:rPr>
          <w:rFonts w:ascii="Times New Roman" w:hAnsi="Times New Roman" w:cs="Times New Roman"/>
          <w:sz w:val="28"/>
          <w:szCs w:val="28"/>
        </w:rPr>
        <w:t xml:space="preserve"> 2. На официальном сайте органа местного самоуправления размещаются и общероссийским средствам массовой информации предоставляются для опубликования в связи с их запросами следующие сведения:</w:t>
      </w:r>
    </w:p>
    <w:p w:rsidR="00A17E69" w:rsidRPr="00A17E69" w:rsidRDefault="00A17E69" w:rsidP="00A17E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69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лицам, указанным в </w:t>
      </w:r>
      <w:hyperlink r:id="rId19" w:anchor="P337" w:history="1">
        <w:r w:rsidRPr="00A17E69">
          <w:rPr>
            <w:rFonts w:ascii="Times New Roman" w:hAnsi="Times New Roman" w:cs="Times New Roman"/>
            <w:bCs/>
            <w:sz w:val="28"/>
            <w:szCs w:val="28"/>
          </w:rPr>
          <w:t>пункте 1.1</w:t>
        </w:r>
      </w:hyperlink>
      <w:r w:rsidRPr="00A17E69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C6FFB" w:rsidRDefault="00AC6FFB" w:rsidP="00A17E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69">
        <w:rPr>
          <w:rFonts w:ascii="Times New Roman" w:hAnsi="Times New Roman" w:cs="Times New Roman"/>
          <w:sz w:val="28"/>
          <w:szCs w:val="28"/>
        </w:rPr>
        <w:lastRenderedPageBreak/>
        <w:t>б) перечень транспортных средств с указанием вида и марки, принадлежащих на праве собственности лицам, указанным в </w:t>
      </w:r>
      <w:hyperlink r:id="rId20" w:anchor="P337" w:history="1">
        <w:r w:rsidRPr="00A17E69">
          <w:rPr>
            <w:rFonts w:ascii="Times New Roman" w:hAnsi="Times New Roman" w:cs="Times New Roman"/>
            <w:bCs/>
            <w:sz w:val="28"/>
            <w:szCs w:val="28"/>
          </w:rPr>
          <w:t>пункте 1.1</w:t>
        </w:r>
      </w:hyperlink>
      <w:r w:rsidRPr="00A17E69">
        <w:rPr>
          <w:rFonts w:ascii="Times New Roman" w:hAnsi="Times New Roman" w:cs="Times New Roman"/>
          <w:sz w:val="28"/>
          <w:szCs w:val="28"/>
        </w:rPr>
        <w:t> настоящего Порядка, их супруге (супругу) и несовершеннолетним детям;</w:t>
      </w:r>
    </w:p>
    <w:p w:rsidR="00A17E69" w:rsidRPr="00A17E69" w:rsidRDefault="00A17E69" w:rsidP="00A17E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69">
        <w:rPr>
          <w:rFonts w:ascii="Times New Roman" w:hAnsi="Times New Roman" w:cs="Times New Roman"/>
          <w:sz w:val="28"/>
          <w:szCs w:val="28"/>
        </w:rPr>
        <w:t>в) декларированный годовой доход лиц, указанных в </w:t>
      </w:r>
      <w:hyperlink r:id="rId21" w:anchor="P337" w:history="1">
        <w:r w:rsidRPr="00A17E69">
          <w:rPr>
            <w:rFonts w:ascii="Times New Roman" w:hAnsi="Times New Roman" w:cs="Times New Roman"/>
            <w:bCs/>
            <w:sz w:val="28"/>
            <w:szCs w:val="28"/>
          </w:rPr>
          <w:t>пункте 1.1</w:t>
        </w:r>
      </w:hyperlink>
      <w:r w:rsidRPr="00A17E69">
        <w:rPr>
          <w:rFonts w:ascii="Times New Roman" w:hAnsi="Times New Roman" w:cs="Times New Roman"/>
          <w:sz w:val="28"/>
          <w:szCs w:val="28"/>
        </w:rPr>
        <w:t>настоящего Порядка, их супруги (супруга) и несовершеннолетних детей;</w:t>
      </w:r>
    </w:p>
    <w:p w:rsidR="00A17E69" w:rsidRPr="00A17E69" w:rsidRDefault="00A17E69" w:rsidP="00A17E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69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(долей участия, паев в уставных (складочных) капиталах организаций), если общая сумма таких сделок превышает общий доход лица, указанного в </w:t>
      </w:r>
      <w:hyperlink r:id="rId22" w:anchor="P337" w:history="1">
        <w:r w:rsidRPr="00A17E69">
          <w:rPr>
            <w:rFonts w:ascii="Times New Roman" w:hAnsi="Times New Roman" w:cs="Times New Roman"/>
            <w:bCs/>
            <w:sz w:val="28"/>
            <w:szCs w:val="28"/>
          </w:rPr>
          <w:t>пункте 1.1</w:t>
        </w:r>
      </w:hyperlink>
      <w:r w:rsidRPr="00A17E69">
        <w:rPr>
          <w:rFonts w:ascii="Times New Roman" w:hAnsi="Times New Roman" w:cs="Times New Roman"/>
          <w:sz w:val="28"/>
          <w:szCs w:val="28"/>
        </w:rPr>
        <w:t> настоящего Порядка, и его супруги (супруга) за три последних года, предшествующих отчетному периоду.</w:t>
      </w:r>
    </w:p>
    <w:p w:rsidR="00A17E69" w:rsidRPr="00A17E69" w:rsidRDefault="00A17E69" w:rsidP="00A17E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69">
        <w:rPr>
          <w:rFonts w:ascii="Times New Roman" w:hAnsi="Times New Roman" w:cs="Times New Roman"/>
          <w:sz w:val="28"/>
          <w:szCs w:val="28"/>
        </w:rPr>
        <w:t>3. В размещаемых на официальном сайте  органа местного самоуправления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17E69" w:rsidRPr="00A17E69" w:rsidRDefault="00A17E69" w:rsidP="00A17E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69">
        <w:rPr>
          <w:rFonts w:ascii="Times New Roman" w:hAnsi="Times New Roman" w:cs="Times New Roman"/>
          <w:sz w:val="28"/>
          <w:szCs w:val="28"/>
        </w:rPr>
        <w:t>а) иные сведения (кроме указанных в </w:t>
      </w:r>
      <w:hyperlink r:id="rId23" w:anchor="P341" w:history="1">
        <w:r w:rsidRPr="00A17E69">
          <w:rPr>
            <w:rFonts w:ascii="Times New Roman" w:hAnsi="Times New Roman" w:cs="Times New Roman"/>
            <w:bCs/>
            <w:sz w:val="28"/>
            <w:szCs w:val="28"/>
          </w:rPr>
          <w:t>пункте 2</w:t>
        </w:r>
      </w:hyperlink>
      <w:r w:rsidRPr="00A17E69">
        <w:rPr>
          <w:rFonts w:ascii="Times New Roman" w:hAnsi="Times New Roman" w:cs="Times New Roman"/>
          <w:sz w:val="28"/>
          <w:szCs w:val="28"/>
        </w:rPr>
        <w:t> настоящего Порядка) о доходах лиц, указанных в </w:t>
      </w:r>
      <w:hyperlink r:id="rId24" w:anchor="P337" w:history="1">
        <w:r w:rsidRPr="00A17E69">
          <w:rPr>
            <w:rFonts w:ascii="Times New Roman" w:hAnsi="Times New Roman" w:cs="Times New Roman"/>
            <w:bCs/>
            <w:sz w:val="28"/>
            <w:szCs w:val="28"/>
          </w:rPr>
          <w:t>пункте 1.1</w:t>
        </w:r>
      </w:hyperlink>
      <w:r w:rsidRPr="00A17E69">
        <w:rPr>
          <w:rFonts w:ascii="Times New Roman" w:hAnsi="Times New Roman" w:cs="Times New Roman"/>
          <w:sz w:val="28"/>
          <w:szCs w:val="28"/>
        </w:rPr>
        <w:t> настоящего Порядка,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17E69" w:rsidRPr="00A17E69" w:rsidRDefault="00A17E69" w:rsidP="00A17E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69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лиц, указанных в </w:t>
      </w:r>
      <w:hyperlink r:id="rId25" w:anchor="P337" w:history="1">
        <w:r w:rsidRPr="00A17E69">
          <w:rPr>
            <w:rFonts w:ascii="Times New Roman" w:hAnsi="Times New Roman" w:cs="Times New Roman"/>
            <w:bCs/>
            <w:sz w:val="28"/>
            <w:szCs w:val="28"/>
          </w:rPr>
          <w:t>пункте 1.1</w:t>
        </w:r>
      </w:hyperlink>
      <w:r w:rsidRPr="00A17E69">
        <w:rPr>
          <w:rFonts w:ascii="Times New Roman" w:hAnsi="Times New Roman" w:cs="Times New Roman"/>
          <w:sz w:val="28"/>
          <w:szCs w:val="28"/>
        </w:rPr>
        <w:t> настоящего Порядка;</w:t>
      </w:r>
    </w:p>
    <w:p w:rsidR="00A17E69" w:rsidRPr="00A17E69" w:rsidRDefault="00A17E69" w:rsidP="00A17E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69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лиц, указанных в </w:t>
      </w:r>
      <w:hyperlink r:id="rId26" w:anchor="P337" w:history="1">
        <w:r w:rsidRPr="00A17E69">
          <w:rPr>
            <w:rFonts w:ascii="Times New Roman" w:hAnsi="Times New Roman" w:cs="Times New Roman"/>
            <w:bCs/>
            <w:sz w:val="28"/>
            <w:szCs w:val="28"/>
          </w:rPr>
          <w:t>пункте 1.1</w:t>
        </w:r>
      </w:hyperlink>
      <w:r w:rsidRPr="00A17E69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супруги (супруга), детей и иных членов семьи;</w:t>
      </w:r>
    </w:p>
    <w:p w:rsidR="00A17E69" w:rsidRPr="00A17E69" w:rsidRDefault="00A17E69" w:rsidP="00A17E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E69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r:id="rId27" w:anchor="P337" w:history="1">
        <w:r w:rsidRPr="00A17E69">
          <w:rPr>
            <w:rFonts w:ascii="Times New Roman" w:hAnsi="Times New Roman" w:cs="Times New Roman"/>
            <w:bCs/>
            <w:sz w:val="28"/>
            <w:szCs w:val="28"/>
          </w:rPr>
          <w:t>пункте 1.1</w:t>
        </w:r>
      </w:hyperlink>
      <w:r w:rsidRPr="00A17E69">
        <w:rPr>
          <w:rFonts w:ascii="Times New Roman" w:hAnsi="Times New Roman" w:cs="Times New Roman"/>
          <w:sz w:val="28"/>
          <w:szCs w:val="28"/>
        </w:rPr>
        <w:t> настоящего Порядка, их супруге (супругу), детям, иным членам семьи на праве собственности, или находящихся в их пользовании;</w:t>
      </w:r>
    </w:p>
    <w:p w:rsidR="00A17E69" w:rsidRPr="00A17E69" w:rsidRDefault="00A17E69" w:rsidP="00A17E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E69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A17E69" w:rsidRPr="00A17E69" w:rsidRDefault="00A17E69" w:rsidP="00A17E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E69">
        <w:rPr>
          <w:rFonts w:ascii="Times New Roman" w:hAnsi="Times New Roman" w:cs="Times New Roman"/>
          <w:sz w:val="28"/>
          <w:szCs w:val="28"/>
        </w:rPr>
        <w:t>4. В течение трех рабочих дней со дня поступления запроса от общероссийского средства массовой информации  Администрация Подкаменского   МО  сообщает о нем лицам, указанным в </w:t>
      </w:r>
      <w:hyperlink r:id="rId28" w:anchor="P337" w:history="1">
        <w:r w:rsidRPr="00A17E69">
          <w:rPr>
            <w:rFonts w:ascii="Times New Roman" w:hAnsi="Times New Roman" w:cs="Times New Roman"/>
            <w:bCs/>
            <w:sz w:val="28"/>
            <w:szCs w:val="28"/>
          </w:rPr>
          <w:t>пункте 1.1</w:t>
        </w:r>
      </w:hyperlink>
      <w:r w:rsidRPr="00A17E69">
        <w:rPr>
          <w:rFonts w:ascii="Times New Roman" w:hAnsi="Times New Roman" w:cs="Times New Roman"/>
          <w:sz w:val="28"/>
          <w:szCs w:val="28"/>
        </w:rPr>
        <w:t>  настоящего Порядка, в отношении которых поступил запрос.</w:t>
      </w:r>
    </w:p>
    <w:p w:rsidR="00A17E69" w:rsidRPr="00A17E69" w:rsidRDefault="00A17E69" w:rsidP="00A17E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E69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Администрация Подкаменского  МО обеспечивает предоставление ему сведений, указанных в </w:t>
      </w:r>
      <w:hyperlink r:id="rId29" w:anchor="P341" w:history="1">
        <w:r w:rsidRPr="00A17E69">
          <w:rPr>
            <w:rFonts w:ascii="Times New Roman" w:hAnsi="Times New Roman" w:cs="Times New Roman"/>
            <w:bCs/>
            <w:sz w:val="28"/>
            <w:szCs w:val="28"/>
          </w:rPr>
          <w:t>пункте 2</w:t>
        </w:r>
      </w:hyperlink>
      <w:r w:rsidRPr="00A17E69">
        <w:rPr>
          <w:rFonts w:ascii="Times New Roman" w:hAnsi="Times New Roman" w:cs="Times New Roman"/>
          <w:sz w:val="28"/>
          <w:szCs w:val="28"/>
        </w:rPr>
        <w:t> настоящего Порядка, в том случае, если запрашиваемые сведения отсутствуют на официальном сайте органа местного самоуправления.</w:t>
      </w:r>
    </w:p>
    <w:p w:rsidR="00AC6FFB" w:rsidRDefault="00A17E69" w:rsidP="00A17E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E69">
        <w:rPr>
          <w:rFonts w:ascii="Times New Roman" w:hAnsi="Times New Roman" w:cs="Times New Roman"/>
          <w:sz w:val="28"/>
          <w:szCs w:val="28"/>
        </w:rPr>
        <w:t xml:space="preserve">5. </w:t>
      </w:r>
      <w:r w:rsidRPr="00A17E69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кадровую работу в Администрации </w:t>
      </w:r>
      <w:r w:rsidRPr="00A17E69">
        <w:rPr>
          <w:rFonts w:ascii="Times New Roman" w:hAnsi="Times New Roman" w:cs="Times New Roman"/>
          <w:sz w:val="28"/>
          <w:szCs w:val="28"/>
        </w:rPr>
        <w:t>Подкаменского</w:t>
      </w:r>
      <w:r w:rsidRPr="00A17E6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A17E69">
        <w:rPr>
          <w:rFonts w:ascii="Times New Roman" w:hAnsi="Times New Roman" w:cs="Times New Roman"/>
          <w:sz w:val="28"/>
          <w:szCs w:val="28"/>
        </w:rPr>
        <w:t xml:space="preserve"> осуществляет подготовку  для размещения на официальном сайте органа местного самоуправления в порядке, установленном нормативными правовыми актами Российской </w:t>
      </w:r>
    </w:p>
    <w:p w:rsidR="00AC6FFB" w:rsidRDefault="00AC6FFB" w:rsidP="00A17E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E69">
        <w:rPr>
          <w:rFonts w:ascii="Times New Roman" w:hAnsi="Times New Roman" w:cs="Times New Roman"/>
          <w:sz w:val="28"/>
          <w:szCs w:val="28"/>
        </w:rPr>
        <w:lastRenderedPageBreak/>
        <w:t>Федерации, сведений о доходах, расходах, об имуществе и обязательствах имущественного характера лиц, указанных в </w:t>
      </w:r>
      <w:hyperlink r:id="rId30" w:anchor="P337" w:history="1">
        <w:r w:rsidRPr="00A17E69">
          <w:rPr>
            <w:rFonts w:ascii="Times New Roman" w:hAnsi="Times New Roman" w:cs="Times New Roman"/>
            <w:bCs/>
            <w:sz w:val="28"/>
            <w:szCs w:val="28"/>
          </w:rPr>
          <w:t>пункте 1.1</w:t>
        </w:r>
      </w:hyperlink>
      <w:r w:rsidRPr="00A17E69">
        <w:rPr>
          <w:rFonts w:ascii="Times New Roman" w:hAnsi="Times New Roman" w:cs="Times New Roman"/>
          <w:sz w:val="28"/>
          <w:szCs w:val="28"/>
        </w:rPr>
        <w:t> настоящего Порядка, а также сведений о доходах, расходах, об имуществе и обязательствах имущественного характера их супругов и несовершеннолетних детей.</w:t>
      </w:r>
    </w:p>
    <w:p w:rsidR="00A17E69" w:rsidRPr="00A17E69" w:rsidRDefault="00A17E69" w:rsidP="00A17E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69">
        <w:rPr>
          <w:rFonts w:ascii="Times New Roman" w:hAnsi="Times New Roman" w:cs="Times New Roman"/>
          <w:sz w:val="28"/>
          <w:szCs w:val="28"/>
        </w:rPr>
        <w:t>6.  Лица, указанные в </w:t>
      </w:r>
      <w:hyperlink r:id="rId31" w:anchor="P337" w:history="1">
        <w:r w:rsidRPr="00A17E69">
          <w:rPr>
            <w:rFonts w:ascii="Times New Roman" w:hAnsi="Times New Roman" w:cs="Times New Roman"/>
            <w:bCs/>
            <w:sz w:val="28"/>
            <w:szCs w:val="28"/>
          </w:rPr>
          <w:t>пункте 1.1</w:t>
        </w:r>
      </w:hyperlink>
      <w:r w:rsidRPr="00A17E69">
        <w:rPr>
          <w:rFonts w:ascii="Times New Roman" w:hAnsi="Times New Roman" w:cs="Times New Roman"/>
          <w:sz w:val="28"/>
          <w:szCs w:val="28"/>
        </w:rPr>
        <w:t>настоящего Порядка, предоставляют в Администрацию Подкаменского  муниципального  образования в электронном и печатном видах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для размещения в информационно-телекоммуникационной сети «Интернет» на официальном сайте Администрации Подкаменского   МО по утвержденной форме согласно </w:t>
      </w:r>
      <w:hyperlink r:id="rId32" w:anchor="P396" w:history="1">
        <w:r w:rsidRPr="00A17E69">
          <w:rPr>
            <w:rFonts w:ascii="Times New Roman" w:hAnsi="Times New Roman" w:cs="Times New Roman"/>
            <w:bCs/>
            <w:sz w:val="28"/>
            <w:szCs w:val="28"/>
          </w:rPr>
          <w:t>Приложению № </w:t>
        </w:r>
      </w:hyperlink>
      <w:r w:rsidRPr="00A17E69">
        <w:rPr>
          <w:rFonts w:ascii="Times New Roman" w:hAnsi="Times New Roman" w:cs="Times New Roman"/>
          <w:sz w:val="28"/>
          <w:szCs w:val="28"/>
        </w:rPr>
        <w:t>3 к настоящему Решению  одновременно со сведениями о доходах, расходах, об имуществе и обязательствах имущественного характера ежегодно, не позднее 30 апреля года, следующего за отчетным.</w:t>
      </w:r>
    </w:p>
    <w:p w:rsidR="00A17E69" w:rsidRPr="00A17E69" w:rsidRDefault="00A17E69" w:rsidP="00A17E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69">
        <w:rPr>
          <w:rFonts w:ascii="Times New Roman" w:hAnsi="Times New Roman" w:cs="Times New Roman"/>
          <w:sz w:val="28"/>
          <w:szCs w:val="28"/>
        </w:rPr>
        <w:t>7.  Размещенные на официальном сайте органа местного самоуправления сведения о доходах, расходах, об имуществе и обязательствах имущественного характера, предусмотренные </w:t>
      </w:r>
      <w:hyperlink r:id="rId33" w:anchor="P341" w:history="1">
        <w:r w:rsidRPr="00A17E69">
          <w:rPr>
            <w:rFonts w:ascii="Times New Roman" w:hAnsi="Times New Roman" w:cs="Times New Roman"/>
            <w:bCs/>
            <w:sz w:val="28"/>
            <w:szCs w:val="28"/>
          </w:rPr>
          <w:t>пунктом 2</w:t>
        </w:r>
      </w:hyperlink>
      <w:r w:rsidRPr="00A17E69">
        <w:rPr>
          <w:rFonts w:ascii="Times New Roman" w:hAnsi="Times New Roman" w:cs="Times New Roman"/>
          <w:sz w:val="28"/>
          <w:szCs w:val="28"/>
        </w:rPr>
        <w:t> настоящего Порядка, ежегодно обновляются муниципальным служащим, в должностные обязанности которого входит информационное сопровождение официального сайта, в течение 14 рабочих дней со дня истечения срока, установленного для подачи указанных сведений.</w:t>
      </w:r>
    </w:p>
    <w:p w:rsidR="00A17E69" w:rsidRPr="00A17E69" w:rsidRDefault="00A17E69" w:rsidP="00A17E69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pStyle w:val="3"/>
        <w:rPr>
          <w:sz w:val="24"/>
          <w:szCs w:val="24"/>
        </w:rPr>
      </w:pPr>
      <w:r w:rsidRPr="00A17E69">
        <w:tab/>
        <w:t xml:space="preserve">    </w:t>
      </w:r>
      <w:r w:rsidRPr="00A17E69">
        <w:tab/>
      </w:r>
      <w:r w:rsidRPr="00A17E69">
        <w:tab/>
      </w:r>
      <w:r w:rsidRPr="00A17E69">
        <w:tab/>
      </w:r>
      <w:r w:rsidRPr="00A17E69">
        <w:tab/>
      </w:r>
      <w:r w:rsidRPr="00A17E69">
        <w:tab/>
      </w:r>
      <w:r w:rsidRPr="00A17E69">
        <w:tab/>
      </w:r>
      <w:r w:rsidRPr="00A17E69">
        <w:tab/>
      </w:r>
      <w:r w:rsidRPr="00A17E69">
        <w:rPr>
          <w:sz w:val="24"/>
          <w:szCs w:val="24"/>
        </w:rPr>
        <w:t xml:space="preserve">  </w:t>
      </w:r>
    </w:p>
    <w:p w:rsidR="00A17E69" w:rsidRPr="00A17E69" w:rsidRDefault="00A17E69" w:rsidP="00A17E69">
      <w:pPr>
        <w:pStyle w:val="3"/>
        <w:rPr>
          <w:sz w:val="24"/>
          <w:szCs w:val="24"/>
        </w:rPr>
      </w:pPr>
    </w:p>
    <w:p w:rsidR="00A17E69" w:rsidRPr="00A17E69" w:rsidRDefault="00A17E69" w:rsidP="00A17E69">
      <w:pPr>
        <w:pStyle w:val="3"/>
        <w:rPr>
          <w:sz w:val="24"/>
          <w:szCs w:val="24"/>
        </w:rPr>
      </w:pPr>
    </w:p>
    <w:p w:rsidR="00A17E69" w:rsidRPr="00A17E69" w:rsidRDefault="00A17E69" w:rsidP="00A17E69">
      <w:pPr>
        <w:pStyle w:val="3"/>
        <w:rPr>
          <w:sz w:val="24"/>
          <w:szCs w:val="24"/>
        </w:rPr>
      </w:pPr>
    </w:p>
    <w:p w:rsidR="00A17E69" w:rsidRPr="00A17E69" w:rsidRDefault="00A17E69" w:rsidP="00A17E69">
      <w:pPr>
        <w:pStyle w:val="3"/>
        <w:rPr>
          <w:sz w:val="24"/>
          <w:szCs w:val="24"/>
        </w:rPr>
      </w:pPr>
    </w:p>
    <w:p w:rsidR="00A17E69" w:rsidRPr="00A17E69" w:rsidRDefault="00A17E69" w:rsidP="00A17E69">
      <w:pPr>
        <w:pStyle w:val="3"/>
        <w:rPr>
          <w:sz w:val="24"/>
          <w:szCs w:val="24"/>
        </w:rPr>
      </w:pPr>
    </w:p>
    <w:p w:rsidR="00A17E69" w:rsidRPr="00A17E69" w:rsidRDefault="00A17E69" w:rsidP="00A17E69">
      <w:pPr>
        <w:pStyle w:val="3"/>
        <w:rPr>
          <w:sz w:val="24"/>
          <w:szCs w:val="24"/>
        </w:rPr>
      </w:pPr>
    </w:p>
    <w:p w:rsidR="00A17E69" w:rsidRPr="00A17E69" w:rsidRDefault="00A17E69" w:rsidP="00A17E69">
      <w:pPr>
        <w:pStyle w:val="3"/>
        <w:rPr>
          <w:sz w:val="24"/>
          <w:szCs w:val="24"/>
        </w:rPr>
      </w:pPr>
    </w:p>
    <w:p w:rsidR="00A17E69" w:rsidRPr="00A17E69" w:rsidRDefault="00A17E69" w:rsidP="00A17E69">
      <w:pPr>
        <w:pStyle w:val="3"/>
        <w:rPr>
          <w:sz w:val="24"/>
          <w:szCs w:val="24"/>
        </w:rPr>
      </w:pPr>
    </w:p>
    <w:p w:rsidR="00A17E69" w:rsidRPr="00A17E69" w:rsidRDefault="00A17E69" w:rsidP="00A17E69">
      <w:pPr>
        <w:pStyle w:val="3"/>
        <w:rPr>
          <w:sz w:val="24"/>
          <w:szCs w:val="24"/>
        </w:rPr>
      </w:pPr>
    </w:p>
    <w:p w:rsidR="00A17E69" w:rsidRPr="00A17E69" w:rsidRDefault="00A17E69" w:rsidP="00A17E69">
      <w:pPr>
        <w:pStyle w:val="3"/>
        <w:rPr>
          <w:sz w:val="24"/>
          <w:szCs w:val="24"/>
        </w:rPr>
      </w:pPr>
    </w:p>
    <w:p w:rsidR="00A17E69" w:rsidRPr="00A17E69" w:rsidRDefault="00A17E69" w:rsidP="00A17E69">
      <w:pPr>
        <w:spacing w:after="0" w:line="240" w:lineRule="auto"/>
        <w:rPr>
          <w:rFonts w:ascii="Times New Roman" w:hAnsi="Times New Roman" w:cs="Times New Roman"/>
        </w:rPr>
      </w:pPr>
    </w:p>
    <w:p w:rsidR="00A17E69" w:rsidRPr="00A17E69" w:rsidRDefault="00A17E69" w:rsidP="00A17E69">
      <w:pPr>
        <w:pStyle w:val="3"/>
        <w:rPr>
          <w:sz w:val="24"/>
          <w:szCs w:val="24"/>
        </w:rPr>
      </w:pPr>
      <w:r w:rsidRPr="00A17E69">
        <w:rPr>
          <w:sz w:val="24"/>
          <w:szCs w:val="24"/>
        </w:rPr>
        <w:lastRenderedPageBreak/>
        <w:t xml:space="preserve">                                                                                                    </w:t>
      </w:r>
    </w:p>
    <w:p w:rsidR="00AC6FFB" w:rsidRDefault="00A17E69" w:rsidP="00A17E69">
      <w:pPr>
        <w:pStyle w:val="3"/>
        <w:rPr>
          <w:sz w:val="24"/>
          <w:szCs w:val="24"/>
        </w:rPr>
      </w:pPr>
      <w:r w:rsidRPr="00A17E69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A17E69" w:rsidRPr="00A17E69" w:rsidRDefault="00AC6FFB" w:rsidP="00A17E69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A17E69" w:rsidRPr="00A17E69">
        <w:rPr>
          <w:sz w:val="24"/>
          <w:szCs w:val="24"/>
        </w:rPr>
        <w:t>Приложение № 3</w:t>
      </w:r>
    </w:p>
    <w:p w:rsidR="00A17E69" w:rsidRPr="00A17E69" w:rsidRDefault="00A17E69" w:rsidP="00A17E69">
      <w:pPr>
        <w:pStyle w:val="3"/>
        <w:ind w:left="5954"/>
        <w:rPr>
          <w:sz w:val="24"/>
          <w:szCs w:val="24"/>
        </w:rPr>
      </w:pPr>
      <w:r w:rsidRPr="00A17E69">
        <w:rPr>
          <w:sz w:val="24"/>
          <w:szCs w:val="24"/>
        </w:rPr>
        <w:t>к  решению Думы Подкаменского муниципального образования                        </w:t>
      </w:r>
      <w:r w:rsidRPr="00A17E69">
        <w:rPr>
          <w:sz w:val="24"/>
          <w:szCs w:val="24"/>
        </w:rPr>
        <w:tab/>
        <w:t xml:space="preserve">    от 01.09.2016 г.  №    -рд  </w:t>
      </w:r>
    </w:p>
    <w:p w:rsidR="00A17E69" w:rsidRPr="00A17E69" w:rsidRDefault="00A17E69" w:rsidP="00A17E69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</w:rPr>
      </w:pPr>
    </w:p>
    <w:p w:rsidR="00A17E69" w:rsidRPr="00A17E69" w:rsidRDefault="00A17E69" w:rsidP="00A17E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17E69">
        <w:rPr>
          <w:rFonts w:ascii="Times New Roman" w:hAnsi="Times New Roman" w:cs="Times New Roman"/>
          <w:b/>
          <w:bCs/>
          <w:color w:val="000000"/>
        </w:rPr>
        <w:t xml:space="preserve">СВЕДЕНИЯ  О ДОХОДАХ, РАСХОДАХ, ОБ ИМУЩЕСТВЕ И ОБЯЗАТЕЛЬСТВАХ ИМУЩЕСТВЕННОГО ХАРАКТЕРА ДЕПУТАТОВ ДУМЫ </w:t>
      </w:r>
      <w:r w:rsidRPr="00A17E69">
        <w:rPr>
          <w:rFonts w:ascii="Times New Roman" w:hAnsi="Times New Roman" w:cs="Times New Roman"/>
          <w:b/>
        </w:rPr>
        <w:t>ПОДКАМЕНСКОГО</w:t>
      </w:r>
      <w:r w:rsidRPr="00A17E69">
        <w:rPr>
          <w:rFonts w:ascii="Times New Roman" w:hAnsi="Times New Roman" w:cs="Times New Roman"/>
          <w:b/>
          <w:bCs/>
          <w:color w:val="000000"/>
        </w:rPr>
        <w:t xml:space="preserve">  МУНИЦИПАЛЬНОГО ОБРАЗОВАНИЯ   И ЧЛЕНОВ ИХ СЕМЕЙ  ЗА ОТЧЕТНЫЙ  ПЕРИОД  ДЛЯ РАЗМЕЩЕНИЯ НА ОФИЦИАЛЬНОМ  САЙТЕ  ОРГАНА  МЕСТНОГО  САМОУПРАВЛЕНИЯ </w:t>
      </w:r>
    </w:p>
    <w:tbl>
      <w:tblPr>
        <w:tblW w:w="10632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1364"/>
        <w:gridCol w:w="851"/>
        <w:gridCol w:w="850"/>
        <w:gridCol w:w="1160"/>
        <w:gridCol w:w="708"/>
        <w:gridCol w:w="851"/>
        <w:gridCol w:w="992"/>
        <w:gridCol w:w="851"/>
        <w:gridCol w:w="2384"/>
      </w:tblGrid>
      <w:tr w:rsidR="00A17E69" w:rsidRPr="00A17E69" w:rsidTr="005532F6">
        <w:tc>
          <w:tcPr>
            <w:tcW w:w="621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17E69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1364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7E69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 </w:t>
            </w:r>
            <w:r w:rsidRPr="00A17E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r w:rsidRPr="00A17E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17E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  <w:tc>
          <w:tcPr>
            <w:tcW w:w="851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7E6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7E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&lt;2&gt;</w:t>
            </w:r>
          </w:p>
        </w:tc>
        <w:tc>
          <w:tcPr>
            <w:tcW w:w="850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17E69">
              <w:rPr>
                <w:rFonts w:ascii="Times New Roman" w:hAnsi="Times New Roman" w:cs="Times New Roman"/>
                <w:sz w:val="18"/>
                <w:szCs w:val="18"/>
              </w:rPr>
              <w:t>Доход за 20__г.</w:t>
            </w:r>
          </w:p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17E69">
              <w:rPr>
                <w:rFonts w:ascii="Times New Roman" w:hAnsi="Times New Roman" w:cs="Times New Roman"/>
                <w:sz w:val="18"/>
                <w:szCs w:val="18"/>
              </w:rPr>
              <w:t>(тыс. рублей)</w:t>
            </w:r>
          </w:p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9" w:type="dxa"/>
            <w:gridSpan w:val="3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17E69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17E69" w:rsidRPr="00A17E69" w:rsidRDefault="00A17E69" w:rsidP="00A17E69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7E69">
              <w:rPr>
                <w:rFonts w:ascii="Times New Roman" w:hAnsi="Times New Roman" w:cs="Times New Roman"/>
                <w:sz w:val="18"/>
                <w:szCs w:val="18"/>
              </w:rPr>
              <w:t>Перечень транспор</w:t>
            </w:r>
          </w:p>
          <w:p w:rsidR="00A17E69" w:rsidRPr="00A17E69" w:rsidRDefault="00A17E69" w:rsidP="00A17E69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7E69">
              <w:rPr>
                <w:rFonts w:ascii="Times New Roman" w:hAnsi="Times New Roman" w:cs="Times New Roman"/>
                <w:sz w:val="18"/>
                <w:szCs w:val="18"/>
              </w:rPr>
              <w:t>тных средств, принад</w:t>
            </w:r>
          </w:p>
          <w:p w:rsidR="00A17E69" w:rsidRPr="00A17E69" w:rsidRDefault="00A17E69" w:rsidP="00A17E69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7E69">
              <w:rPr>
                <w:rFonts w:ascii="Times New Roman" w:hAnsi="Times New Roman" w:cs="Times New Roman"/>
                <w:sz w:val="18"/>
                <w:szCs w:val="18"/>
              </w:rPr>
              <w:t>лежащих на праве соб</w:t>
            </w:r>
          </w:p>
          <w:p w:rsidR="00A17E69" w:rsidRPr="00A17E69" w:rsidRDefault="00A17E69" w:rsidP="00A17E69">
            <w:pPr>
              <w:pStyle w:val="ConsPlusNonformat"/>
              <w:ind w:right="-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7E69">
              <w:rPr>
                <w:rFonts w:ascii="Times New Roman" w:hAnsi="Times New Roman" w:cs="Times New Roman"/>
                <w:sz w:val="18"/>
                <w:szCs w:val="18"/>
              </w:rPr>
              <w:t>ственности</w:t>
            </w:r>
          </w:p>
        </w:tc>
        <w:tc>
          <w:tcPr>
            <w:tcW w:w="2384" w:type="dxa"/>
          </w:tcPr>
          <w:p w:rsidR="00A17E69" w:rsidRPr="00A17E69" w:rsidRDefault="00A17E69" w:rsidP="00A17E69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7E69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</w:t>
            </w:r>
          </w:p>
          <w:p w:rsidR="00A17E69" w:rsidRPr="00A17E69" w:rsidRDefault="00A17E69" w:rsidP="00A17E69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7E69">
              <w:rPr>
                <w:rFonts w:ascii="Times New Roman" w:hAnsi="Times New Roman" w:cs="Times New Roman"/>
                <w:sz w:val="18"/>
                <w:szCs w:val="18"/>
              </w:rPr>
              <w:t>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служащего, его супруги (супруга) за три последних года, предшествующих совершению сделки</w:t>
            </w:r>
          </w:p>
        </w:tc>
      </w:tr>
      <w:tr w:rsidR="00A17E69" w:rsidRPr="00A17E69" w:rsidTr="005532F6">
        <w:tc>
          <w:tcPr>
            <w:tcW w:w="621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17E6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7E69">
              <w:rPr>
                <w:rFonts w:ascii="Times New Roman" w:hAnsi="Times New Roman" w:cs="Times New Roman"/>
                <w:sz w:val="18"/>
                <w:szCs w:val="18"/>
              </w:rPr>
              <w:t>объекта недвижимости</w:t>
            </w:r>
          </w:p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7E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&lt;3&gt;</w:t>
            </w:r>
          </w:p>
        </w:tc>
        <w:tc>
          <w:tcPr>
            <w:tcW w:w="708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17E6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17E69">
              <w:rPr>
                <w:rFonts w:ascii="Times New Roman" w:hAnsi="Times New Roman" w:cs="Times New Roman"/>
                <w:sz w:val="18"/>
                <w:szCs w:val="18"/>
              </w:rPr>
              <w:t>(кВ.м)</w:t>
            </w:r>
          </w:p>
        </w:tc>
        <w:tc>
          <w:tcPr>
            <w:tcW w:w="851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17E6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7E6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</w:p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7E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&lt;4&gt;</w:t>
            </w:r>
          </w:p>
        </w:tc>
        <w:tc>
          <w:tcPr>
            <w:tcW w:w="992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17E69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851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17E69">
              <w:rPr>
                <w:rFonts w:ascii="Times New Roman" w:hAnsi="Times New Roman" w:cs="Times New Roman"/>
                <w:sz w:val="18"/>
                <w:szCs w:val="18"/>
              </w:rPr>
              <w:t>марка</w:t>
            </w:r>
          </w:p>
        </w:tc>
        <w:tc>
          <w:tcPr>
            <w:tcW w:w="2384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E69" w:rsidRPr="00A17E69" w:rsidTr="005532F6">
        <w:tc>
          <w:tcPr>
            <w:tcW w:w="621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17E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E69" w:rsidRPr="00A17E69" w:rsidTr="005532F6">
        <w:tc>
          <w:tcPr>
            <w:tcW w:w="621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17E69">
              <w:rPr>
                <w:rFonts w:ascii="Times New Roman" w:hAnsi="Times New Roman" w:cs="Times New Roman"/>
                <w:sz w:val="18"/>
                <w:szCs w:val="18"/>
              </w:rPr>
              <w:t>Супруг (а)</w:t>
            </w:r>
          </w:p>
        </w:tc>
        <w:tc>
          <w:tcPr>
            <w:tcW w:w="851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E69" w:rsidRPr="00A17E69" w:rsidTr="005532F6">
        <w:tc>
          <w:tcPr>
            <w:tcW w:w="621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17E69">
              <w:rPr>
                <w:rFonts w:ascii="Times New Roman" w:hAnsi="Times New Roman" w:cs="Times New Roman"/>
                <w:sz w:val="18"/>
                <w:szCs w:val="18"/>
              </w:rPr>
              <w:t>н/летний ребенок</w:t>
            </w:r>
          </w:p>
        </w:tc>
        <w:tc>
          <w:tcPr>
            <w:tcW w:w="851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E69" w:rsidRPr="00A17E69" w:rsidTr="005532F6">
        <w:tc>
          <w:tcPr>
            <w:tcW w:w="621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17E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4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E69" w:rsidRPr="00A17E69" w:rsidTr="005532F6">
        <w:tc>
          <w:tcPr>
            <w:tcW w:w="621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17E69">
              <w:rPr>
                <w:rFonts w:ascii="Times New Roman" w:hAnsi="Times New Roman" w:cs="Times New Roman"/>
                <w:sz w:val="18"/>
                <w:szCs w:val="18"/>
              </w:rPr>
              <w:t>Супруг (а)</w:t>
            </w:r>
          </w:p>
        </w:tc>
        <w:tc>
          <w:tcPr>
            <w:tcW w:w="851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E69" w:rsidRPr="00A17E69" w:rsidTr="005532F6">
        <w:tc>
          <w:tcPr>
            <w:tcW w:w="621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17E69">
              <w:rPr>
                <w:rFonts w:ascii="Times New Roman" w:hAnsi="Times New Roman" w:cs="Times New Roman"/>
                <w:sz w:val="18"/>
                <w:szCs w:val="18"/>
              </w:rPr>
              <w:t>н/летний ребенок</w:t>
            </w:r>
          </w:p>
        </w:tc>
        <w:tc>
          <w:tcPr>
            <w:tcW w:w="851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A17E69" w:rsidRPr="00A17E69" w:rsidRDefault="00A17E69" w:rsidP="00A17E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7E69" w:rsidRPr="00A17E69" w:rsidRDefault="00A17E69" w:rsidP="00A17E6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17E69" w:rsidRPr="00A17E69" w:rsidRDefault="00A17E69" w:rsidP="00A17E6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17E69" w:rsidRPr="00A17E69" w:rsidRDefault="00A17E69" w:rsidP="00A17E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7E69">
        <w:rPr>
          <w:rFonts w:ascii="Times New Roman" w:hAnsi="Times New Roman" w:cs="Times New Roman"/>
        </w:rPr>
        <w:t>&lt;1&gt; Фамилия, имя и отчество указываются только в отношении депутата Думы Подкаменского МО. Фамилия, имя и отчество супруги (супруга) и несовершеннолетних детей депутата не указываются.</w:t>
      </w:r>
    </w:p>
    <w:p w:rsidR="00A17E69" w:rsidRPr="00A17E69" w:rsidRDefault="00A17E69" w:rsidP="00A17E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134"/>
      <w:bookmarkEnd w:id="2"/>
      <w:r w:rsidRPr="00A17E69">
        <w:rPr>
          <w:rFonts w:ascii="Times New Roman" w:hAnsi="Times New Roman" w:cs="Times New Roman"/>
        </w:rPr>
        <w:t xml:space="preserve">&lt;2&gt; Должность указывается только </w:t>
      </w:r>
      <w:bookmarkStart w:id="3" w:name="Par135"/>
      <w:bookmarkEnd w:id="3"/>
      <w:r w:rsidRPr="00A17E69">
        <w:rPr>
          <w:rFonts w:ascii="Times New Roman" w:hAnsi="Times New Roman" w:cs="Times New Roman"/>
        </w:rPr>
        <w:t>депутата Думы Подкаменского МО.</w:t>
      </w:r>
    </w:p>
    <w:p w:rsidR="00A17E69" w:rsidRPr="00A17E69" w:rsidRDefault="00A17E69" w:rsidP="00A17E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7E69">
        <w:rPr>
          <w:rFonts w:ascii="Times New Roman" w:hAnsi="Times New Roman" w:cs="Times New Roman"/>
        </w:rPr>
        <w:t xml:space="preserve"> &lt;3&gt; Например, жилой дом, земельный участок, квартира и т.д.</w:t>
      </w:r>
    </w:p>
    <w:p w:rsidR="00A17E69" w:rsidRPr="00A17E69" w:rsidRDefault="00A17E69" w:rsidP="00A17E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136"/>
      <w:bookmarkEnd w:id="4"/>
      <w:r w:rsidRPr="00A17E69">
        <w:rPr>
          <w:rFonts w:ascii="Times New Roman" w:hAnsi="Times New Roman" w:cs="Times New Roman"/>
        </w:rPr>
        <w:t>&lt;4&gt; Россия или иная страна (государство).</w:t>
      </w:r>
    </w:p>
    <w:p w:rsidR="00A17E69" w:rsidRPr="00A17E69" w:rsidRDefault="00A17E69" w:rsidP="00A17E69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Pr="00A17E69" w:rsidRDefault="00A17E69" w:rsidP="00A17E69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69" w:rsidRDefault="00A17E69" w:rsidP="00A17E69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4D2" w:rsidRDefault="003574D2" w:rsidP="00A17E69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4D2" w:rsidRDefault="003574D2" w:rsidP="00A17E69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4D2" w:rsidRDefault="003574D2" w:rsidP="00A17E69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4D2" w:rsidRDefault="003574D2" w:rsidP="00A17E69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4D2" w:rsidRDefault="003574D2" w:rsidP="00A17E69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4D2" w:rsidRDefault="003574D2" w:rsidP="00A17E69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4D2" w:rsidRDefault="003574D2" w:rsidP="00A17E69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4D2" w:rsidRDefault="003574D2" w:rsidP="00A17E69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4D2" w:rsidRDefault="003574D2" w:rsidP="00A17E69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4D2" w:rsidRDefault="003574D2" w:rsidP="003574D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4D2" w:rsidRDefault="003574D2" w:rsidP="003574D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4D2" w:rsidRDefault="003574D2" w:rsidP="003574D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4D2" w:rsidRDefault="003574D2" w:rsidP="003574D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4D2" w:rsidRDefault="003574D2" w:rsidP="003574D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4D2" w:rsidRDefault="003574D2" w:rsidP="003574D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4D2" w:rsidRDefault="003574D2" w:rsidP="003574D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4D2" w:rsidRDefault="003574D2" w:rsidP="003574D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4D2" w:rsidRDefault="003574D2" w:rsidP="003574D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4D2" w:rsidRDefault="003574D2" w:rsidP="003574D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4D2" w:rsidRDefault="003574D2" w:rsidP="003574D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4D2" w:rsidRDefault="003574D2" w:rsidP="003574D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4D2" w:rsidRDefault="003574D2" w:rsidP="003574D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4D2" w:rsidRDefault="003574D2" w:rsidP="003574D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4D2" w:rsidRDefault="003574D2" w:rsidP="003574D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4D2" w:rsidRDefault="003574D2" w:rsidP="003574D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4D2" w:rsidRDefault="003574D2" w:rsidP="003574D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4D2" w:rsidRDefault="003574D2" w:rsidP="003574D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4D2" w:rsidRDefault="003574D2" w:rsidP="003574D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4D2" w:rsidRDefault="003574D2" w:rsidP="003574D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4D2" w:rsidRDefault="003574D2" w:rsidP="003574D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4D2" w:rsidRDefault="003574D2" w:rsidP="003574D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4D2" w:rsidRDefault="003574D2" w:rsidP="003574D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4D2" w:rsidRDefault="003574D2" w:rsidP="003574D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4D2" w:rsidRDefault="003574D2" w:rsidP="003574D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4D2" w:rsidRDefault="003574D2" w:rsidP="003574D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4D2" w:rsidRDefault="003574D2" w:rsidP="003574D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4D2" w:rsidRDefault="003574D2" w:rsidP="003574D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4D2" w:rsidRDefault="003574D2" w:rsidP="003574D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4D2" w:rsidRDefault="003574D2" w:rsidP="003574D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4D2" w:rsidRDefault="003574D2" w:rsidP="003574D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4D2" w:rsidRDefault="003574D2" w:rsidP="003574D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3574D2" w:rsidRPr="00A17E69" w:rsidRDefault="003574D2" w:rsidP="003574D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Думы Подкаменского муниципального образования</w:t>
      </w:r>
    </w:p>
    <w:p w:rsidR="00A17E69" w:rsidRPr="00A17E69" w:rsidRDefault="00A17E69" w:rsidP="003574D2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D82" w:rsidRDefault="003574D2" w:rsidP="00357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4D2">
        <w:rPr>
          <w:rFonts w:ascii="Times New Roman" w:hAnsi="Times New Roman" w:cs="Times New Roman"/>
          <w:sz w:val="28"/>
          <w:szCs w:val="28"/>
        </w:rPr>
        <w:t>01.09.2016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574D2" w:rsidRDefault="003574D2" w:rsidP="00357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4D2" w:rsidRDefault="003574D2" w:rsidP="00357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 внесении изменений и дополнений в решение Думы Подкаменского сельского поселения от 24.12.2015г. № 24-рд «О бюджете Подкаменского муниципального образования на 2016 год»</w:t>
      </w:r>
    </w:p>
    <w:p w:rsidR="003574D2" w:rsidRDefault="003574D2" w:rsidP="0035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4D2" w:rsidRPr="00A17E69" w:rsidRDefault="003574D2" w:rsidP="0035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57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E69">
        <w:rPr>
          <w:rFonts w:ascii="Times New Roman" w:hAnsi="Times New Roman" w:cs="Times New Roman"/>
          <w:color w:val="000000"/>
          <w:sz w:val="28"/>
          <w:szCs w:val="28"/>
        </w:rPr>
        <w:t>О предоставлении сведений о доходах, расходах, имуществе и обязательствах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E69">
        <w:rPr>
          <w:rFonts w:ascii="Times New Roman" w:hAnsi="Times New Roman" w:cs="Times New Roman"/>
          <w:color w:val="000000"/>
          <w:sz w:val="28"/>
          <w:szCs w:val="28"/>
        </w:rPr>
        <w:t>имущественного характера депутатов Думы</w:t>
      </w:r>
    </w:p>
    <w:p w:rsidR="003574D2" w:rsidRDefault="003574D2" w:rsidP="0035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E69">
        <w:rPr>
          <w:rFonts w:ascii="Times New Roman" w:hAnsi="Times New Roman" w:cs="Times New Roman"/>
          <w:color w:val="000000"/>
          <w:sz w:val="28"/>
          <w:szCs w:val="28"/>
        </w:rPr>
        <w:t>Подкаменского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74D2" w:rsidRDefault="003574D2" w:rsidP="0035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74D2" w:rsidRPr="00A17E69" w:rsidRDefault="003574D2" w:rsidP="0035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3.Разное.</w:t>
      </w:r>
    </w:p>
    <w:p w:rsidR="003574D2" w:rsidRPr="00A17E69" w:rsidRDefault="003574D2" w:rsidP="0035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574D2" w:rsidRPr="003574D2" w:rsidRDefault="003574D2" w:rsidP="00357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74D2" w:rsidRPr="003574D2" w:rsidSect="003574D2">
      <w:footerReference w:type="even" r:id="rId34"/>
      <w:footerReference w:type="default" r:id="rId35"/>
      <w:pgSz w:w="11906" w:h="16838"/>
      <w:pgMar w:top="426" w:right="849" w:bottom="568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503" w:rsidRDefault="00453503" w:rsidP="00A52488">
      <w:pPr>
        <w:spacing w:after="0" w:line="240" w:lineRule="auto"/>
      </w:pPr>
      <w:r>
        <w:separator/>
      </w:r>
    </w:p>
  </w:endnote>
  <w:endnote w:type="continuationSeparator" w:id="1">
    <w:p w:rsidR="00453503" w:rsidRDefault="00453503" w:rsidP="00A5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4C2" w:rsidRDefault="0090538B" w:rsidP="00C844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E3D8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34C2" w:rsidRDefault="00453503" w:rsidP="009269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4C2" w:rsidRDefault="0090538B" w:rsidP="00C844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E3D8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6FFB">
      <w:rPr>
        <w:rStyle w:val="a6"/>
        <w:noProof/>
      </w:rPr>
      <w:t>4</w:t>
    </w:r>
    <w:r>
      <w:rPr>
        <w:rStyle w:val="a6"/>
      </w:rPr>
      <w:fldChar w:fldCharType="end"/>
    </w:r>
  </w:p>
  <w:p w:rsidR="000B34C2" w:rsidRDefault="00453503" w:rsidP="009269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503" w:rsidRDefault="00453503" w:rsidP="00A52488">
      <w:pPr>
        <w:spacing w:after="0" w:line="240" w:lineRule="auto"/>
      </w:pPr>
      <w:r>
        <w:separator/>
      </w:r>
    </w:p>
  </w:footnote>
  <w:footnote w:type="continuationSeparator" w:id="1">
    <w:p w:rsidR="00453503" w:rsidRDefault="00453503" w:rsidP="00A52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A7E23"/>
    <w:multiLevelType w:val="hybridMultilevel"/>
    <w:tmpl w:val="C730EEAA"/>
    <w:lvl w:ilvl="0" w:tplc="5922C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7E69"/>
    <w:rsid w:val="00331624"/>
    <w:rsid w:val="003574D2"/>
    <w:rsid w:val="003E3D82"/>
    <w:rsid w:val="00453503"/>
    <w:rsid w:val="006B7339"/>
    <w:rsid w:val="0090538B"/>
    <w:rsid w:val="00A17E69"/>
    <w:rsid w:val="00A52488"/>
    <w:rsid w:val="00AC6FFB"/>
    <w:rsid w:val="00C37C95"/>
    <w:rsid w:val="00DB0EC9"/>
    <w:rsid w:val="00EB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88"/>
  </w:style>
  <w:style w:type="paragraph" w:styleId="1">
    <w:name w:val="heading 1"/>
    <w:basedOn w:val="a"/>
    <w:next w:val="a"/>
    <w:link w:val="10"/>
    <w:uiPriority w:val="9"/>
    <w:qFormat/>
    <w:rsid w:val="00A17E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7E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A17E6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E6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A17E6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rsid w:val="00A17E69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17E69"/>
    <w:rPr>
      <w:color w:val="0000FF"/>
      <w:u w:val="single"/>
    </w:rPr>
  </w:style>
  <w:style w:type="paragraph" w:styleId="a4">
    <w:name w:val="footer"/>
    <w:basedOn w:val="a"/>
    <w:link w:val="a5"/>
    <w:rsid w:val="00A17E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A17E6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A17E69"/>
  </w:style>
  <w:style w:type="paragraph" w:customStyle="1" w:styleId="ConsPlusNormal">
    <w:name w:val="ConsPlusNormal"/>
    <w:rsid w:val="00A17E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Emphasis"/>
    <w:basedOn w:val="a0"/>
    <w:qFormat/>
    <w:rsid w:val="00A17E69"/>
    <w:rPr>
      <w:i/>
      <w:iCs/>
    </w:rPr>
  </w:style>
  <w:style w:type="paragraph" w:customStyle="1" w:styleId="ConsPlusNonformat">
    <w:name w:val="ConsPlusNonformat"/>
    <w:rsid w:val="00A17E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F128E0E032807C870D4A7C64AD2CE38174FE52B7FF71F3AF551B18AwEg2B" TargetMode="External"/><Relationship Id="rId13" Type="http://schemas.openxmlformats.org/officeDocument/2006/relationships/hyperlink" Target="garantf1://34734215.0" TargetMode="External"/><Relationship Id="rId18" Type="http://schemas.openxmlformats.org/officeDocument/2006/relationships/hyperlink" Target="http://oek.su/duma_poseleniya/1863-o-predostavlenii-svedeniy-o-dohodah-rashodah-imuschestve-i-obyazatelstvah-imuschestvennogo-haraktera-deputatov-dumy-oekskogo-municipalnogo-obrazovaniya.html" TargetMode="External"/><Relationship Id="rId26" Type="http://schemas.openxmlformats.org/officeDocument/2006/relationships/hyperlink" Target="http://oek.su/duma_poseleniya/1863-o-predostavlenii-svedeniy-o-dohodah-rashodah-imuschestve-i-obyazatelstvah-imuschestvennogo-haraktera-deputatov-dumy-oekskogo-municipalnogo-obrazovaniy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oek.su/duma_poseleniya/1863-o-predostavlenii-svedeniy-o-dohodah-rashodah-imuschestve-i-obyazatelstvah-imuschestvennogo-haraktera-deputatov-dumy-oekskogo-municipalnogo-obrazovaniya.html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oek.su/duma_poseleniya/1863-o-predostavlenii-svedeniy-o-dohodah-rashodah-imuschestve-i-obyazatelstvah-imuschestvennogo-haraktera-deputatov-dumy-oekskogo-municipalnogo-obrazovaniya.html" TargetMode="External"/><Relationship Id="rId17" Type="http://schemas.openxmlformats.org/officeDocument/2006/relationships/hyperlink" Target="http://oek.su/duma_poseleniya/1863-o-predostavlenii-svedeniy-o-dohodah-rashodah-imuschestve-i-obyazatelstvah-imuschestvennogo-haraktera-deputatov-dumy-oekskogo-municipalnogo-obrazovaniya.html" TargetMode="External"/><Relationship Id="rId25" Type="http://schemas.openxmlformats.org/officeDocument/2006/relationships/hyperlink" Target="http://oek.su/duma_poseleniya/1863-o-predostavlenii-svedeniy-o-dohodah-rashodah-imuschestve-i-obyazatelstvah-imuschestvennogo-haraktera-deputatov-dumy-oekskogo-municipalnogo-obrazovaniya.html" TargetMode="External"/><Relationship Id="rId33" Type="http://schemas.openxmlformats.org/officeDocument/2006/relationships/hyperlink" Target="http://oek.su/duma_poseleniya/1863-o-predostavlenii-svedeniy-o-dohodah-rashodah-imuschestve-i-obyazatelstvah-imuschestvennogo-haraktera-deputatov-dumy-oekskogo-municipalnogo-obrazovaniy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DF128E0E032807C870D4A7C64AD2CE381648E52E78F71F3AF551B18AwEg2B" TargetMode="External"/><Relationship Id="rId20" Type="http://schemas.openxmlformats.org/officeDocument/2006/relationships/hyperlink" Target="http://oek.su/duma_poseleniya/1863-o-predostavlenii-svedeniy-o-dohodah-rashodah-imuschestve-i-obyazatelstvah-imuschestvennogo-haraktera-deputatov-dumy-oekskogo-municipalnogo-obrazovaniya.html" TargetMode="External"/><Relationship Id="rId29" Type="http://schemas.openxmlformats.org/officeDocument/2006/relationships/hyperlink" Target="http://oek.su/duma_poseleniya/1863-o-predostavlenii-svedeniy-o-dohodah-rashodah-imuschestve-i-obyazatelstvah-imuschestvennogo-haraktera-deputatov-dumy-oekskogo-municipalnogo-obrazovaniy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ek.su/duma_poseleniya/1863-o-predostavlenii-svedeniy-o-dohodah-rashodah-imuschestve-i-obyazatelstvah-imuschestvennogo-haraktera-deputatov-dumy-oekskogo-municipalnogo-obrazovaniya.html" TargetMode="External"/><Relationship Id="rId24" Type="http://schemas.openxmlformats.org/officeDocument/2006/relationships/hyperlink" Target="http://oek.su/duma_poseleniya/1863-o-predostavlenii-svedeniy-o-dohodah-rashodah-imuschestve-i-obyazatelstvah-imuschestvennogo-haraktera-deputatov-dumy-oekskogo-municipalnogo-obrazovaniya.html" TargetMode="External"/><Relationship Id="rId32" Type="http://schemas.openxmlformats.org/officeDocument/2006/relationships/hyperlink" Target="http://oek.su/duma_poseleniya/1863-o-predostavlenii-svedeniy-o-dohodah-rashodah-imuschestve-i-obyazatelstvah-imuschestvennogo-haraktera-deputatov-dumy-oekskogo-municipalnogo-obrazovaniya.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ek.su/duma_poseleniya/1863-o-predostavlenii-svedeniy-o-dohodah-rashodah-imuschestve-i-obyazatelstvah-imuschestvennogo-haraktera-deputatov-dumy-oekskogo-municipalnogo-obrazovaniya.html" TargetMode="External"/><Relationship Id="rId23" Type="http://schemas.openxmlformats.org/officeDocument/2006/relationships/hyperlink" Target="http://oek.su/duma_poseleniya/1863-o-predostavlenii-svedeniy-o-dohodah-rashodah-imuschestve-i-obyazatelstvah-imuschestvennogo-haraktera-deputatov-dumy-oekskogo-municipalnogo-obrazovaniya.html" TargetMode="External"/><Relationship Id="rId28" Type="http://schemas.openxmlformats.org/officeDocument/2006/relationships/hyperlink" Target="http://oek.su/duma_poseleniya/1863-o-predostavlenii-svedeniy-o-dohodah-rashodah-imuschestve-i-obyazatelstvah-imuschestvennogo-haraktera-deputatov-dumy-oekskogo-municipalnogo-obrazovaniya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oek.su/duma_poseleniya/1863-o-predostavlenii-svedeniy-o-dohodah-rashodah-imuschestve-i-obyazatelstvah-imuschestvennogo-haraktera-deputatov-dumy-oekskogo-municipalnogo-obrazovaniya.html" TargetMode="External"/><Relationship Id="rId19" Type="http://schemas.openxmlformats.org/officeDocument/2006/relationships/hyperlink" Target="http://oek.su/duma_poseleniya/1863-o-predostavlenii-svedeniy-o-dohodah-rashodah-imuschestve-i-obyazatelstvah-imuschestvennogo-haraktera-deputatov-dumy-oekskogo-municipalnogo-obrazovaniya.html" TargetMode="External"/><Relationship Id="rId31" Type="http://schemas.openxmlformats.org/officeDocument/2006/relationships/hyperlink" Target="http://oek.su/duma_poseleniya/1863-o-predostavlenii-svedeniy-o-dohodah-rashodah-imuschestve-i-obyazatelstvah-imuschestvennogo-haraktera-deputatov-dumy-oekskogo-municipalnogo-obrazova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DF128E0E032807C870D4A7C64AD2CE38184FE02B71F71F3AF551B18AwEg2B" TargetMode="External"/><Relationship Id="rId14" Type="http://schemas.openxmlformats.org/officeDocument/2006/relationships/hyperlink" Target="consultantplus://offline/ref=C6DF128E0E032807C870D4A7C64AD2CE38184FE02B71F71F3AF551B18AwEg2B" TargetMode="External"/><Relationship Id="rId22" Type="http://schemas.openxmlformats.org/officeDocument/2006/relationships/hyperlink" Target="http://oek.su/duma_poseleniya/1863-o-predostavlenii-svedeniy-o-dohodah-rashodah-imuschestve-i-obyazatelstvah-imuschestvennogo-haraktera-deputatov-dumy-oekskogo-municipalnogo-obrazovaniya.html" TargetMode="External"/><Relationship Id="rId27" Type="http://schemas.openxmlformats.org/officeDocument/2006/relationships/hyperlink" Target="http://oek.su/duma_poseleniya/1863-o-predostavlenii-svedeniy-o-dohodah-rashodah-imuschestve-i-obyazatelstvah-imuschestvennogo-haraktera-deputatov-dumy-oekskogo-municipalnogo-obrazovaniya.html" TargetMode="External"/><Relationship Id="rId30" Type="http://schemas.openxmlformats.org/officeDocument/2006/relationships/hyperlink" Target="http://oek.su/duma_poseleniya/1863-o-predostavlenii-svedeniy-o-dohodah-rashodah-imuschestve-i-obyazatelstvah-imuschestvennogo-haraktera-deputatov-dumy-oekskogo-municipalnogo-obrazovaniya.html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56448-A6C8-41AE-BA1E-5B620896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3559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8</cp:revision>
  <cp:lastPrinted>2016-09-01T08:08:00Z</cp:lastPrinted>
  <dcterms:created xsi:type="dcterms:W3CDTF">2016-09-01T06:41:00Z</dcterms:created>
  <dcterms:modified xsi:type="dcterms:W3CDTF">2016-09-06T01:29:00Z</dcterms:modified>
</cp:coreProperties>
</file>