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88" w:rsidRPr="00E92588" w:rsidRDefault="00E92588" w:rsidP="00E92588">
      <w:pPr>
        <w:jc w:val="both"/>
        <w:rPr>
          <w:sz w:val="28"/>
          <w:szCs w:val="28"/>
        </w:rPr>
      </w:pPr>
      <w:r>
        <w:rPr>
          <w:sz w:val="28"/>
          <w:szCs w:val="22"/>
        </w:rPr>
        <w:t xml:space="preserve">            </w:t>
      </w:r>
      <w:r w:rsidRPr="00281048">
        <w:rPr>
          <w:sz w:val="28"/>
          <w:szCs w:val="22"/>
        </w:rPr>
        <w:t xml:space="preserve">Для предоставления муниципальной услуги </w:t>
      </w:r>
      <w:r>
        <w:rPr>
          <w:sz w:val="28"/>
          <w:szCs w:val="22"/>
        </w:rPr>
        <w:t>«</w:t>
      </w:r>
      <w:r w:rsidRPr="00E12925">
        <w:rPr>
          <w:sz w:val="28"/>
          <w:szCs w:val="28"/>
        </w:rPr>
        <w:t>Назначение,</w:t>
      </w:r>
      <w:r>
        <w:rPr>
          <w:sz w:val="28"/>
          <w:szCs w:val="28"/>
        </w:rPr>
        <w:t xml:space="preserve"> </w:t>
      </w:r>
      <w:r w:rsidRPr="00E12925">
        <w:rPr>
          <w:sz w:val="28"/>
          <w:szCs w:val="28"/>
        </w:rPr>
        <w:t>перерасчет</w:t>
      </w:r>
      <w:r>
        <w:rPr>
          <w:sz w:val="28"/>
          <w:szCs w:val="28"/>
        </w:rPr>
        <w:t xml:space="preserve">, индексация и выплата пенсии </w:t>
      </w:r>
      <w:r w:rsidRPr="00E12925">
        <w:rPr>
          <w:sz w:val="28"/>
          <w:szCs w:val="28"/>
        </w:rPr>
        <w:t>за вы</w:t>
      </w:r>
      <w:r>
        <w:rPr>
          <w:sz w:val="28"/>
          <w:szCs w:val="28"/>
        </w:rPr>
        <w:t xml:space="preserve">слугу лет гражданам, замещавшим </w:t>
      </w:r>
      <w:r w:rsidRPr="00E12925">
        <w:rPr>
          <w:sz w:val="28"/>
          <w:szCs w:val="28"/>
        </w:rPr>
        <w:t>должности муниципальной службы Шелеховского района</w:t>
      </w:r>
      <w:r>
        <w:rPr>
          <w:sz w:val="28"/>
          <w:szCs w:val="22"/>
        </w:rPr>
        <w:t xml:space="preserve">» заявителю или </w:t>
      </w:r>
      <w:r w:rsidRPr="00281048">
        <w:rPr>
          <w:sz w:val="28"/>
          <w:szCs w:val="22"/>
        </w:rPr>
        <w:t>его представителю необходимо представить следующие документы:</w:t>
      </w:r>
    </w:p>
    <w:p w:rsidR="00E92588" w:rsidRPr="00281048" w:rsidRDefault="00E92588" w:rsidP="00E92588">
      <w:pPr>
        <w:ind w:firstLine="708"/>
        <w:contextualSpacing/>
        <w:jc w:val="both"/>
        <w:rPr>
          <w:sz w:val="28"/>
          <w:szCs w:val="22"/>
        </w:rPr>
      </w:pPr>
    </w:p>
    <w:p w:rsidR="00E92588" w:rsidRPr="00281048" w:rsidRDefault="00E92588" w:rsidP="00E92588">
      <w:pPr>
        <w:ind w:firstLine="708"/>
        <w:contextualSpacing/>
        <w:jc w:val="both"/>
        <w:rPr>
          <w:sz w:val="28"/>
          <w:szCs w:val="22"/>
        </w:rPr>
      </w:pPr>
      <w:r w:rsidRPr="00281048">
        <w:rPr>
          <w:sz w:val="28"/>
          <w:szCs w:val="22"/>
        </w:rPr>
        <w:t>1) заявление о предоставлении му</w:t>
      </w:r>
      <w:r w:rsidR="00BE4EEA">
        <w:rPr>
          <w:sz w:val="28"/>
          <w:szCs w:val="22"/>
        </w:rPr>
        <w:t>ниципальной услуги</w:t>
      </w:r>
      <w:r w:rsidRPr="00281048">
        <w:rPr>
          <w:sz w:val="28"/>
          <w:szCs w:val="22"/>
        </w:rPr>
        <w:t>;</w:t>
      </w:r>
    </w:p>
    <w:p w:rsidR="00E92588" w:rsidRPr="00281048" w:rsidRDefault="00E92588" w:rsidP="00E92588">
      <w:pPr>
        <w:ind w:firstLine="708"/>
        <w:contextualSpacing/>
        <w:jc w:val="both"/>
        <w:rPr>
          <w:sz w:val="28"/>
          <w:szCs w:val="22"/>
        </w:rPr>
      </w:pPr>
      <w:r w:rsidRPr="00281048">
        <w:rPr>
          <w:sz w:val="28"/>
          <w:szCs w:val="22"/>
        </w:rPr>
        <w:t>2) документ, удостоверяющий личность заявителя;</w:t>
      </w:r>
    </w:p>
    <w:p w:rsidR="00E92588" w:rsidRPr="00281048" w:rsidRDefault="00E92588" w:rsidP="00E92588">
      <w:pPr>
        <w:ind w:firstLine="720"/>
        <w:jc w:val="both"/>
        <w:rPr>
          <w:sz w:val="28"/>
          <w:szCs w:val="28"/>
        </w:rPr>
      </w:pPr>
      <w:r w:rsidRPr="00281048">
        <w:rPr>
          <w:sz w:val="28"/>
          <w:szCs w:val="28"/>
        </w:rPr>
        <w:t>3) документ, подтверждающий полномочия представителя заявителя, в случае подачи документов представителем заявителя;</w:t>
      </w:r>
    </w:p>
    <w:p w:rsidR="00F8506C" w:rsidRPr="00E92588" w:rsidRDefault="00E92588" w:rsidP="00E92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048">
        <w:rPr>
          <w:sz w:val="28"/>
          <w:szCs w:val="28"/>
        </w:rPr>
        <w:t>4) трудовая книжка</w:t>
      </w:r>
      <w:bookmarkStart w:id="0" w:name="Par215"/>
      <w:bookmarkEnd w:id="0"/>
      <w:r>
        <w:rPr>
          <w:sz w:val="28"/>
          <w:szCs w:val="28"/>
        </w:rPr>
        <w:t>.</w:t>
      </w:r>
      <w:bookmarkStart w:id="1" w:name="_GoBack"/>
      <w:bookmarkEnd w:id="1"/>
    </w:p>
    <w:sectPr w:rsidR="00F8506C" w:rsidRPr="00E9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C6"/>
    <w:rsid w:val="006962C6"/>
    <w:rsid w:val="00BE4EEA"/>
    <w:rsid w:val="00E92588"/>
    <w:rsid w:val="00F8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>SPecialiST RePack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Оскоркова Олеся Викторовна</dc:creator>
  <cp:keywords/>
  <dc:description/>
  <cp:lastModifiedBy>Оскоркова Олеся Викторовна</cp:lastModifiedBy>
  <cp:revision>3</cp:revision>
  <dcterms:created xsi:type="dcterms:W3CDTF">2018-08-17T01:22:00Z</dcterms:created>
  <dcterms:modified xsi:type="dcterms:W3CDTF">2018-08-17T01:25:00Z</dcterms:modified>
</cp:coreProperties>
</file>