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F13" w:rsidRPr="00766530" w:rsidRDefault="00CC7F13" w:rsidP="00766530">
      <w:pPr>
        <w:pStyle w:val="ConsPlusTitle"/>
        <w:tabs>
          <w:tab w:val="left" w:pos="3735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6530">
        <w:rPr>
          <w:rFonts w:ascii="Times New Roman" w:hAnsi="Times New Roman" w:cs="Times New Roman"/>
          <w:b w:val="0"/>
          <w:kern w:val="1"/>
          <w:sz w:val="24"/>
          <w:szCs w:val="24"/>
          <w:lang w:eastAsia="zh-CN"/>
        </w:rPr>
        <w:t>Российская Федерация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kern w:val="1"/>
          <w:sz w:val="24"/>
          <w:szCs w:val="24"/>
          <w:lang w:eastAsia="zh-CN"/>
        </w:rPr>
        <w:t>Иркутская область</w:t>
      </w:r>
    </w:p>
    <w:p w:rsidR="00CC7F13" w:rsidRPr="00CC7F13" w:rsidRDefault="00CC7F13" w:rsidP="00CC7F13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</w:pPr>
      <w:r w:rsidRPr="00CC7F13">
        <w:rPr>
          <w:rFonts w:ascii="Times New Roman" w:eastAsia="Times New Roman" w:hAnsi="Times New Roman" w:cs="Times New Roman"/>
          <w:b/>
          <w:bCs/>
          <w:kern w:val="1"/>
          <w:sz w:val="8"/>
          <w:szCs w:val="8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АДМИНИСТРАЦИЯ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</w:t>
      </w:r>
      <w:r w:rsidRPr="00CC7F13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zh-CN"/>
        </w:rPr>
        <w:t>ШЕЛЕХОВСКОГО МУНИЦИПАЛЬНОГО РАЙОНА</w:t>
      </w:r>
    </w:p>
    <w:p w:rsidR="00CC7F13" w:rsidRPr="00DC4B6A" w:rsidRDefault="00CC7F13" w:rsidP="00DC4B6A">
      <w:pPr>
        <w:keepNext/>
        <w:tabs>
          <w:tab w:val="num" w:pos="576"/>
          <w:tab w:val="left" w:pos="709"/>
        </w:tabs>
        <w:suppressAutoHyphens/>
        <w:spacing w:after="0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</w:pPr>
      <w:proofErr w:type="gramStart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>П</w:t>
      </w:r>
      <w:proofErr w:type="gramEnd"/>
      <w:r w:rsidRPr="00CC7F13">
        <w:rPr>
          <w:rFonts w:ascii="Times New Roman" w:eastAsia="Times New Roman" w:hAnsi="Times New Roman" w:cs="Times New Roman"/>
          <w:b/>
          <w:bCs/>
          <w:kern w:val="1"/>
          <w:sz w:val="32"/>
          <w:szCs w:val="32"/>
          <w:lang w:eastAsia="zh-CN"/>
        </w:rPr>
        <w:t xml:space="preserve"> О С Т А Н О В Л Е Н И Е</w:t>
      </w:r>
    </w:p>
    <w:p w:rsidR="00CC7F13" w:rsidRPr="00CC7F13" w:rsidRDefault="00CC7F13" w:rsidP="00CC7F13">
      <w:pPr>
        <w:tabs>
          <w:tab w:val="left" w:pos="709"/>
        </w:tabs>
        <w:suppressAutoHyphens/>
        <w:spacing w:after="0"/>
        <w:rPr>
          <w:rFonts w:ascii="Times New Roman" w:eastAsia="Times New Roman" w:hAnsi="Times New Roman" w:cs="Times New Roman"/>
          <w:kern w:val="1"/>
          <w:sz w:val="8"/>
          <w:szCs w:val="8"/>
          <w:lang w:eastAsia="zh-CN"/>
        </w:rPr>
      </w:pPr>
    </w:p>
    <w:p w:rsidR="00CC7F13" w:rsidRPr="00DC4B6A" w:rsidRDefault="00DC4B6A" w:rsidP="00DC4B6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  <w:r w:rsidRPr="00DC4B6A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  <w:t>28 июня 2019 года № 422-па</w:t>
      </w:r>
    </w:p>
    <w:p w:rsidR="00CC7F13" w:rsidRPr="00DC4B6A" w:rsidRDefault="00CC7F13" w:rsidP="00DC4B6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826551" w:rsidRPr="00DC4B6A" w:rsidRDefault="00826551" w:rsidP="00DC4B6A">
      <w:pPr>
        <w:tabs>
          <w:tab w:val="left" w:pos="709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zh-CN"/>
        </w:rPr>
      </w:pPr>
    </w:p>
    <w:p w:rsidR="00D90BF6" w:rsidRPr="00DC4B6A" w:rsidRDefault="00DC4B6A" w:rsidP="00DC4B6A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4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МУНИЦИПАЛЬНЫЕ ПРАВОВЫЕ АКТЫ  ШЕЛЕХОВСКОГО РАЙОНА</w:t>
      </w: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ind w:right="45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Default="00F250D0" w:rsidP="00F250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муниципальных правовых актов Шелеховского района в соответствие с действу</w:t>
      </w:r>
      <w:r w:rsidR="00C71F4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ющим законодательством</w:t>
      </w:r>
      <w:r w:rsidR="006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>,  руководствуясь</w:t>
      </w:r>
      <w:r w:rsidR="00497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ст.7, 37 Федерального закона от 06.10.2003 № 131-ФЗ «Об общих принципах организации местного самоуправления в Российской Федерации», </w:t>
      </w:r>
      <w:r w:rsidRPr="00F25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ст. 30, 31, 34, 35 Устава Шелеховского района, Администрация Шел</w:t>
      </w:r>
      <w:r w:rsidR="00CB3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еховского муниципального района</w:t>
      </w:r>
    </w:p>
    <w:p w:rsidR="00F250D0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50D0" w:rsidRPr="00FE3B9B" w:rsidRDefault="00F250D0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FE3B9B" w:rsidRDefault="00FE3B9B" w:rsidP="00FE3B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AA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Правила определения нормативных затрат на обеспечение функций муниципальных органов Шелеховского района и подведомственных им муниципальных казенных учреждений, утвержденные постановлением Администрации Шелеховского муниципального района от 08.09.2016 № 219-па, следующие изменения:</w:t>
      </w:r>
    </w:p>
    <w:p w:rsidR="00AA4FE8" w:rsidRDefault="00AA4FE8" w:rsidP="00AA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Приложении 2 слова «Не более 1 млн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ублей» заменить словами «Не более 1,5 млн.рублей»;</w:t>
      </w:r>
    </w:p>
    <w:p w:rsidR="00AA4FE8" w:rsidRPr="005D35D5" w:rsidRDefault="00AA4FE8" w:rsidP="00AA4F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Приложение 3 изложить в редакции согласно Прил</w:t>
      </w:r>
      <w:r w:rsidR="000158C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ожению</w:t>
      </w:r>
      <w:r w:rsidR="00DB2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FE3B9B" w:rsidRPr="00AA4FE8" w:rsidRDefault="00FE3B9B" w:rsidP="00AA4FE8">
      <w:pPr>
        <w:pStyle w:val="aa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B32C3"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65D94"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Шелеховс</w:t>
      </w:r>
      <w:r w:rsidR="00FB6607"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района от 05.10.2016 № 239</w:t>
      </w:r>
      <w:r w:rsidR="00965D94"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  <w:r w:rsidR="000542E0"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определения требований к закупаемым муниципальными органами Шелеховского района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услуг)» </w:t>
      </w:r>
      <w:r w:rsidRPr="00AA4F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0542E0" w:rsidRPr="00027285" w:rsidRDefault="00227E9E" w:rsidP="0002728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</w:t>
      </w:r>
      <w:r w:rsidR="00F968A4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именовании</w:t>
      </w:r>
      <w:r w:rsidR="00B948C3" w:rsidRPr="00B94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8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</w:t>
      </w:r>
      <w:r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слова</w:t>
      </w:r>
      <w:r w:rsid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«и</w:t>
      </w:r>
      <w:r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бюджетными учреждениями»</w:t>
      </w:r>
      <w:r w:rsidR="00FB6607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«, бюджетными учреждениями и муниципальными унитарными предприятиями Шелеховского района»</w:t>
      </w:r>
      <w:r w:rsidR="00027285" w:rsidRPr="00027285">
        <w:t xml:space="preserve"> </w:t>
      </w:r>
      <w:r w:rsidR="00027285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соответствующем падеже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48C3" w:rsidRDefault="00227E9E" w:rsidP="00027285">
      <w:pPr>
        <w:pStyle w:val="aa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Правилах определения требований к закупаемым муниципальными</w:t>
      </w:r>
      <w:r w:rsid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2E0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Шелеховского района и подведомственными им муниципальными казенными и бюджетными учреждениями отдельным видам товаров, работ, услуг (в том числе предельные цены товаров, работ, услуг)</w:t>
      </w:r>
      <w:r w:rsidR="00B948C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27285" w:rsidRPr="00027285" w:rsidRDefault="00B948C3" w:rsidP="00B948C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а) </w:t>
      </w:r>
      <w:r w:rsidR="001B23FE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наименовании</w:t>
      </w:r>
      <w:r w:rsidR="00FA5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23FE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далее </w:t>
      </w:r>
      <w:r w:rsidR="001B23FE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тексту слова «и бюджетными учреждениями» заменить словами «, бюджетными учреждениями и муниципальными унитарными предприятиями Шелеховского района»</w:t>
      </w:r>
      <w:r w:rsid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285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Start w:id="0" w:name="_GoBack"/>
      <w:bookmarkEnd w:id="0"/>
      <w:r w:rsidR="00027285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соответствующем падеже;</w:t>
      </w:r>
    </w:p>
    <w:p w:rsidR="005D35D5" w:rsidRPr="00027285" w:rsidRDefault="00B948C3" w:rsidP="00B948C3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027285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</w:t>
      </w:r>
      <w:r w:rsidR="005D35D5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3C3652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ложить в редакции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0613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24E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4F6C4B" w:rsidRPr="000272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C1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3B9B" w:rsidRPr="00FE3B9B" w:rsidRDefault="0034053A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7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«Интернет»,  а также в единой информац</w:t>
      </w:r>
      <w:r w:rsid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системе в сфере закупок.</w:t>
      </w:r>
    </w:p>
    <w:p w:rsidR="00FE3B9B" w:rsidRPr="00FE3B9B" w:rsidRDefault="0034053A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E3B9B"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FE3B9B" w:rsidRPr="00FE3B9B" w:rsidRDefault="00FE3B9B" w:rsidP="00FE3B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5E5" w:rsidRDefault="00BE45E5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D2" w:rsidRDefault="008C7CD2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CD2" w:rsidRPr="00FE3B9B" w:rsidRDefault="008C7CD2" w:rsidP="00FE3B9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9B" w:rsidRPr="00FE3B9B" w:rsidRDefault="00FE3B9B" w:rsidP="00FE3B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FE3B9B" w:rsidRPr="00FE3B9B" w:rsidRDefault="00FE3B9B" w:rsidP="00FE3B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               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</w:t>
      </w:r>
      <w:r w:rsidR="00C9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</w:p>
    <w:p w:rsidR="00D543D8" w:rsidRDefault="00FE3B9B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D8" w:rsidRDefault="00D543D8" w:rsidP="00040E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543D8" w:rsidSect="00D543D8">
          <w:headerReference w:type="default" r:id="rId8"/>
          <w:pgSz w:w="11906" w:h="16838"/>
          <w:pgMar w:top="1134" w:right="851" w:bottom="1134" w:left="1276" w:header="709" w:footer="709" w:gutter="0"/>
          <w:cols w:space="708"/>
          <w:titlePg/>
          <w:docGrid w:linePitch="360"/>
        </w:sectPr>
      </w:pPr>
    </w:p>
    <w:p w:rsidR="006743C1" w:rsidRDefault="00AA4FE8" w:rsidP="006743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  <w:r w:rsidR="00674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</w:p>
    <w:p w:rsidR="006743C1" w:rsidRDefault="006743C1" w:rsidP="006743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Шелеховского </w:t>
      </w:r>
    </w:p>
    <w:p w:rsidR="006743C1" w:rsidRDefault="006743C1" w:rsidP="006743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743C1" w:rsidRDefault="006743C1" w:rsidP="006743C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июня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года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C4B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422-па</w:t>
      </w:r>
    </w:p>
    <w:p w:rsidR="00831CD7" w:rsidRDefault="00831CD7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3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Правилам определения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обеспечение функций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органов Шелеховского района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подведомственных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 муниципальных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казенных учреждений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43C1" w:rsidRDefault="006743C1" w:rsidP="00831CD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Нормативы,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применяемые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определении нормативных затрат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приобретение средств вычислительной техники,</w:t>
      </w:r>
    </w:p>
    <w:p w:rsidR="006743C1" w:rsidRPr="006743C1" w:rsidRDefault="006743C1" w:rsidP="006743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расходных материалов и запасных частей к ним</w:t>
      </w: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3969"/>
        <w:gridCol w:w="1757"/>
        <w:gridCol w:w="2211"/>
        <w:gridCol w:w="1871"/>
        <w:gridCol w:w="2154"/>
      </w:tblGrid>
      <w:tr w:rsidR="006743C1" w:rsidTr="00674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техники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комплектов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 приобретения вычислительной техники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1">
              <w:rPr>
                <w:rFonts w:ascii="Times New Roman" w:hAnsi="Times New Roman" w:cs="Times New Roman"/>
                <w:sz w:val="28"/>
                <w:szCs w:val="28"/>
              </w:rPr>
              <w:t>&lt;1&gt;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расходных материалов </w:t>
            </w:r>
            <w:r w:rsidRPr="006743C1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приобретение запасных частей </w:t>
            </w:r>
            <w:r w:rsidRPr="006743C1">
              <w:rPr>
                <w:rFonts w:ascii="Times New Roman" w:hAnsi="Times New Roman" w:cs="Times New Roman"/>
                <w:sz w:val="28"/>
                <w:szCs w:val="28"/>
              </w:rPr>
              <w:t>&lt;2&gt;</w:t>
            </w:r>
          </w:p>
        </w:tc>
      </w:tr>
      <w:tr w:rsidR="006743C1" w:rsidTr="006743C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743C1" w:rsidTr="006743C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орган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блок: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8 Гбайт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(включительно),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накопителя не более 240 Гбайт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ед. на 1 штатную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45 тыс. рублей включительно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Ежегодные расходы не более 10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Системный блок: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8 Гбайт,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накопителя не менее 256 Гбайт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1 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80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20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Монитор, размер не более 27 дюймов,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экрана не более 2560 x 1440 пикселей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 ед. на 1 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3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Монитор, размер не менее 27 дюймов,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экрана не менее 2560 x 1440 пикселей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5 штатных 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5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70 тыс. рублей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Ежегодные расходы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10 тыс. рублей включительно в расчете на 1 единицу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Ежегодные расходы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более 20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Принтеры формата А3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5 штатных 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200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20 тыс. рублей включительно в расчете на 1 единицу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20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Сканеры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скорость сканирования не более 70 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1 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10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Сканеры формата А3,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скорость сканирования не менее 70 стр./мин.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5 штатных 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300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10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Многофункциональные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устройства, копировальные аппараты формата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ед. на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более 60 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не более 15 тыс. рублей включительно в расчете на 1 единицу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не более 20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устройства, копировальные аппараты формата А3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ед. на 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штатных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единицы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150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65 тыс. рублей включительно в расчете на 1 единицу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40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планшетные компьютеры,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карманные компьютеры, в том числе совмещающие функции мобильного телефонного аппарата: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оперативной памяти не более 16 Гбайт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1 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50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20 тыс. рублей включительно в расчете на 1 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Ноутбуки,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планшетные компьютеры,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карманные компьютеры, в том числе совмещающие функции мобильного телефонного аппарата:</w:t>
            </w:r>
          </w:p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 оперативной памяти не менее 16 Гбайт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более 1 ед. на 5 штатных единиц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100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Ежегодные расходы не более 20 тыс. рублей включительно в расчете на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единицу</w:t>
            </w:r>
          </w:p>
        </w:tc>
      </w:tr>
      <w:tr w:rsidR="006743C1" w:rsidTr="006743C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Моноблоки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1 ед. на 1 штатную единицу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более 70 тыс. рублей включительно за 1 единицу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3C1" w:rsidRDefault="00674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Ежегодные расходы не более 15 тыс. рублей включительно в расчете на 1 единицу</w:t>
            </w:r>
          </w:p>
        </w:tc>
      </w:tr>
    </w:tbl>
    <w:p w:rsidR="006743C1" w:rsidRDefault="006743C1" w:rsidP="00674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43C1" w:rsidRDefault="006743C1" w:rsidP="00674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743C1" w:rsidRDefault="006743C1" w:rsidP="006743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2"/>
      <w:bookmarkEnd w:id="1"/>
      <w:r>
        <w:rPr>
          <w:rFonts w:ascii="Times New Roman" w:hAnsi="Times New Roman" w:cs="Times New Roman"/>
          <w:sz w:val="28"/>
          <w:szCs w:val="28"/>
        </w:rPr>
        <w:t>&lt;1&gt; Периодичность приобретения средств вычислительной техники определяется максимальным сроком полезного использования и составляет 5 лет.</w:t>
      </w:r>
    </w:p>
    <w:p w:rsidR="006743C1" w:rsidRDefault="006743C1" w:rsidP="006743C1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3"/>
      <w:bookmarkEnd w:id="2"/>
      <w:r>
        <w:rPr>
          <w:rFonts w:ascii="Times New Roman" w:hAnsi="Times New Roman" w:cs="Times New Roman"/>
          <w:sz w:val="28"/>
          <w:szCs w:val="28"/>
        </w:rPr>
        <w:t>&lt;2&gt; Объем расходов, рассчитанный с применением нормативных затрат на приобретение средств вычислительной техники, может быть и</w:t>
      </w:r>
      <w:r w:rsidR="009351AD">
        <w:rPr>
          <w:rFonts w:ascii="Times New Roman" w:hAnsi="Times New Roman" w:cs="Times New Roman"/>
          <w:sz w:val="28"/>
          <w:szCs w:val="28"/>
        </w:rPr>
        <w:t>зменен по решению руководителя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органа в пределах утвержденных на эти цели лимитов бюджетных обязательств по соответствующему коду классификации расходов бюджетов».</w:t>
      </w: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3D8" w:rsidRDefault="00D543D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63" w:rsidRDefault="00FE3B9B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E3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1075"/>
        <w:gridCol w:w="2752"/>
        <w:gridCol w:w="1701"/>
        <w:gridCol w:w="907"/>
        <w:gridCol w:w="1078"/>
        <w:gridCol w:w="1417"/>
        <w:gridCol w:w="1418"/>
        <w:gridCol w:w="1418"/>
        <w:gridCol w:w="1417"/>
        <w:gridCol w:w="1500"/>
      </w:tblGrid>
      <w:tr w:rsidR="00AA4FE8" w:rsidRPr="00D543D8" w:rsidTr="00FA56D2">
        <w:tc>
          <w:tcPr>
            <w:tcW w:w="1545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2 к постановлению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Шелеховского 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DC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июня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года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DC4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422-па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 2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определения требований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закупаемым</w:t>
            </w:r>
            <w:proofErr w:type="gramEnd"/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муниципальными органами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Шелеховского района и подведомственными 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 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муниципальными</w:t>
            </w:r>
            <w:proofErr w:type="gramEnd"/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казенными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бюджетными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муниципальными унитарными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предприятиями Шелеховского района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отдельным видам  товаров, работ, услуг 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 том числе предельные цены товаров, работ, услуг)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Обязательный  перечень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отдельных видов товаров, работ,  услуг, их потребительские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свойства и иные характеристики, а также значения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таких свойств и характеристик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A4FE8" w:rsidRPr="00D543D8" w:rsidTr="00FA56D2">
        <w:trPr>
          <w:trHeight w:val="480"/>
        </w:trPr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ОКПД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отдельных видов товаров, работ, услуг</w:t>
            </w:r>
          </w:p>
        </w:tc>
        <w:tc>
          <w:tcPr>
            <w:tcW w:w="10856" w:type="dxa"/>
            <w:gridSpan w:val="8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1985" w:type="dxa"/>
            <w:gridSpan w:val="2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170" w:type="dxa"/>
            <w:gridSpan w:val="5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характеристики</w:t>
            </w: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2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ОКЕИ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тели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</w:t>
            </w:r>
            <w:proofErr w:type="spellEnd"/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</w:t>
            </w:r>
          </w:p>
        </w:tc>
        <w:tc>
          <w:tcPr>
            <w:tcW w:w="1418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высшие и главные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418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ведущие должности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</w:t>
            </w:r>
            <w:proofErr w:type="spellEnd"/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службы, руководи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казенных,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бюджетных  учреждений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</w:t>
            </w:r>
            <w:proofErr w:type="spellEnd"/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унитарных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</w:t>
            </w:r>
            <w:proofErr w:type="spellEnd"/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</w:t>
            </w:r>
            <w:proofErr w:type="spellEnd"/>
          </w:p>
        </w:tc>
        <w:tc>
          <w:tcPr>
            <w:tcW w:w="1417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иные должности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</w:t>
            </w:r>
            <w:proofErr w:type="spellEnd"/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льной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службы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должности, не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относящиеся к должностям муниципальной службы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26.20.11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и тип экрана, вес, тип процессора, частота процессора, объем накопителя, тип жесткого диска, оптический привод, наличие модулей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поддержки 3G (UMTS), тип видеоадаптера,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время работы, операционная система, предустановленное программное обеспечение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16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16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26.20.15</w:t>
            </w:r>
          </w:p>
        </w:tc>
        <w:tc>
          <w:tcPr>
            <w:tcW w:w="2752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дл</w:t>
            </w:r>
            <w:proofErr w:type="gram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автоматической обработки данных: запоминающие устройства, устройства ввода, устройства вывода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процессора, частота процессора, тип жесткого диска, оптический привод, тип видеоадаптера, операционная система, предустановленное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программное обеспечение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blPrEx>
          <w:tblBorders>
            <w:insideH w:val="nil"/>
          </w:tblBorders>
        </w:tblPrEx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bottom w:val="nil"/>
            </w:tcBorders>
            <w:vAlign w:val="bottom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компьютеры персональные настольные, рабочие станции вывода</w:t>
            </w: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моноблок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(включительно)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(включительно)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(включительно)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(включительно)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 (включительно)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240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45000,00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оперативной памяти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8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накопителя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гигабайт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80000,00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27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27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27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27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27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экрана (в пикселях)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2560 x 1440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2560 x 1440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2560 x 1440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2560 x 1440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2560 x 1440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039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дюйм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27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экрана (в пикселях)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2560 x 1440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2560 x 1440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2560 x 1440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2560 x 1440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2560 x 1440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50000,00</w:t>
            </w: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5E4110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26.20.16</w:t>
            </w:r>
          </w:p>
        </w:tc>
        <w:tc>
          <w:tcPr>
            <w:tcW w:w="2752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печати (струйный/лазерный - для принтера), разрешение сканирования (для сканера),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устройства чтения карт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памяти и т.д.)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Сканеры</w:t>
            </w: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 стр./мин.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 стр./мин.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 стр./мин.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 стр./мин.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 стр./мин.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100000,00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А3, А</w:t>
            </w: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сканирования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стр./мин.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стр./мин.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стр./мин.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стр./мин.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70 стр./мин.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300000,00</w:t>
            </w: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6F">
              <w:rPr>
                <w:rFonts w:ascii="Times New Roman" w:hAnsi="Times New Roman" w:cs="Times New Roman"/>
                <w:sz w:val="24"/>
                <w:szCs w:val="24"/>
              </w:rPr>
              <w:t>26.20.18</w:t>
            </w:r>
          </w:p>
        </w:tc>
        <w:tc>
          <w:tcPr>
            <w:tcW w:w="2752" w:type="dxa"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  <w:tc>
          <w:tcPr>
            <w:tcW w:w="1701" w:type="dxa"/>
            <w:vMerge w:val="restart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печати (струйный/лазерный), разрешение сканирования, цветность (цветной/черно-белый), </w:t>
            </w: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 печати/сканирования, наличие 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 по требуемой продукции:</w:t>
            </w:r>
          </w:p>
        </w:tc>
        <w:tc>
          <w:tcPr>
            <w:tcW w:w="1701" w:type="dxa"/>
            <w:vMerge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</w:t>
            </w:r>
          </w:p>
        </w:tc>
        <w:tc>
          <w:tcPr>
            <w:tcW w:w="1701" w:type="dxa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:rsidR="00AA4FE8" w:rsidRPr="00C75D6F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60000,00</w:t>
            </w: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 w:val="restart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5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многофункциональные устройства</w:t>
            </w:r>
          </w:p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150000,00</w:t>
            </w: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ECB">
              <w:rPr>
                <w:rFonts w:ascii="Times New Roman" w:hAnsi="Times New Roman" w:cs="Times New Roman"/>
                <w:sz w:val="24"/>
                <w:szCs w:val="24"/>
              </w:rPr>
              <w:t>26.30.11</w:t>
            </w:r>
          </w:p>
        </w:tc>
        <w:tc>
          <w:tcPr>
            <w:tcW w:w="2752" w:type="dxa"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Аппаратура коммуникационная передающая с приемными устройствами</w:t>
            </w:r>
          </w:p>
        </w:tc>
        <w:tc>
          <w:tcPr>
            <w:tcW w:w="1701" w:type="dxa"/>
            <w:vMerge w:val="restart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</w:t>
            </w: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SIM-карт, наличие модулей и интерфейсов (</w:t>
            </w:r>
            <w:proofErr w:type="spellStart"/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Wi-Fi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Bluetooth</w:t>
            </w:r>
            <w:proofErr w:type="spellEnd"/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Пояснения по требуемой </w:t>
            </w: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продукции: </w:t>
            </w:r>
          </w:p>
          <w:p w:rsidR="00AA4FE8" w:rsidRPr="00322ECB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2E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телефоны мобильные</w:t>
            </w:r>
          </w:p>
        </w:tc>
        <w:tc>
          <w:tcPr>
            <w:tcW w:w="170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55119F" w:rsidTr="00FA56D2">
        <w:trPr>
          <w:trHeight w:val="554"/>
        </w:trPr>
        <w:tc>
          <w:tcPr>
            <w:tcW w:w="771" w:type="dxa"/>
            <w:vMerge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vMerge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</w:p>
        </w:tc>
        <w:tc>
          <w:tcPr>
            <w:tcW w:w="2752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078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убль</w:t>
            </w:r>
          </w:p>
        </w:tc>
        <w:tc>
          <w:tcPr>
            <w:tcW w:w="1417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не более 15000,00</w:t>
            </w:r>
          </w:p>
        </w:tc>
        <w:tc>
          <w:tcPr>
            <w:tcW w:w="1418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не более 10000,00</w:t>
            </w:r>
          </w:p>
        </w:tc>
        <w:tc>
          <w:tcPr>
            <w:tcW w:w="1418" w:type="dxa"/>
          </w:tcPr>
          <w:p w:rsidR="00AA4FE8" w:rsidRPr="0055119F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19F">
              <w:rPr>
                <w:rFonts w:ascii="Times New Roman" w:hAnsi="Times New Roman" w:cs="Times New Roman"/>
                <w:sz w:val="24"/>
                <w:szCs w:val="24"/>
              </w:rPr>
              <w:t>не более 5000,00</w:t>
            </w:r>
          </w:p>
        </w:tc>
        <w:tc>
          <w:tcPr>
            <w:tcW w:w="1500" w:type="dxa"/>
          </w:tcPr>
          <w:p w:rsidR="00AA4FE8" w:rsidRPr="0055119F" w:rsidRDefault="00AA4FE8" w:rsidP="00FA5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29.10.22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транспортные с двигателем с искровым зажиганием, с рабочим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объемом цилиндров более 1500 см3, новые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мощность двигателя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78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ошади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1500000,00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29.10.30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автотранспортные для перевозки 10 человек и более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78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ошади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29.10.41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автотранспортные грузовые с поршневым двигателем внутреннего сгорания с воспламенением от сжатия (дизелем или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полудизелем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новые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двигателя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1078" w:type="dxa"/>
            <w:vAlign w:val="center"/>
          </w:tcPr>
          <w:p w:rsidR="00AA4FE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ошади</w:t>
            </w:r>
          </w:p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сила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металлическая для офисов</w:t>
            </w: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31.01.11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для сидения, преимущественно с металлическим каркасом</w:t>
            </w: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(металл), обивочные материалы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мебельный (искусственный) мех,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мебельный (искусственный) мех,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мебельный (искусственный) мех,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возможные значения: мебельный (искусственный) мех,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искусственная замша (микрофибра), ткань, нетканые материалы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20000,00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7000,00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7000,00</w:t>
            </w: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 деревянная для офисов</w:t>
            </w: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(вид древесины)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массив древесины "ценных" пород (твердолиственных и тропических)</w:t>
            </w: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</w:t>
            </w: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4FE8" w:rsidRPr="00D543D8" w:rsidTr="00FA56D2">
        <w:tc>
          <w:tcPr>
            <w:tcW w:w="77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75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41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31.01.12</w:t>
            </w:r>
          </w:p>
        </w:tc>
        <w:tc>
          <w:tcPr>
            <w:tcW w:w="2752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Мебель для сидения, преимущественно с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деревянным каркасом</w:t>
            </w: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значение -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массив древесины "ценных" пород (твердолиственных и тропических)</w:t>
            </w: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500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возможное значение -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мягколиственных</w:t>
            </w:r>
            <w:proofErr w:type="spellEnd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обивочные материалы</w:t>
            </w:r>
          </w:p>
        </w:tc>
        <w:tc>
          <w:tcPr>
            <w:tcW w:w="907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dxa"/>
            <w:vMerge w:val="restart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кожа натуральная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предельное значение - искусственная кожа</w:t>
            </w:r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возможные значения; мебельный (искусственный) мех, искусственная замша (микрофибра), ткань, нетканые материалы</w:t>
            </w:r>
            <w:proofErr w:type="gramEnd"/>
          </w:p>
        </w:tc>
      </w:tr>
      <w:tr w:rsidR="00AA4FE8" w:rsidRPr="00D543D8" w:rsidTr="00FA56D2">
        <w:tc>
          <w:tcPr>
            <w:tcW w:w="771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vMerge/>
          </w:tcPr>
          <w:p w:rsidR="00AA4FE8" w:rsidRPr="00D543D8" w:rsidRDefault="00AA4FE8" w:rsidP="00FA5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90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107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vAlign w:val="center"/>
          </w:tcPr>
          <w:p w:rsidR="00AA4FE8" w:rsidRPr="00D543D8" w:rsidRDefault="00AA4FE8" w:rsidP="00FA56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4FE8" w:rsidRDefault="00AA4FE8" w:rsidP="000F1C1E">
      <w:pPr>
        <w:spacing w:after="0" w:line="240" w:lineRule="auto"/>
      </w:pPr>
    </w:p>
    <w:sectPr w:rsidR="00AA4FE8" w:rsidSect="006743C1">
      <w:pgSz w:w="16838" w:h="11906" w:orient="landscape"/>
      <w:pgMar w:top="1276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6D2" w:rsidRDefault="00FA56D2" w:rsidP="0012253F">
      <w:pPr>
        <w:spacing w:after="0" w:line="240" w:lineRule="auto"/>
      </w:pPr>
      <w:r>
        <w:separator/>
      </w:r>
    </w:p>
  </w:endnote>
  <w:endnote w:type="continuationSeparator" w:id="1">
    <w:p w:rsidR="00FA56D2" w:rsidRDefault="00FA56D2" w:rsidP="0012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6D2" w:rsidRDefault="00FA56D2" w:rsidP="0012253F">
      <w:pPr>
        <w:spacing w:after="0" w:line="240" w:lineRule="auto"/>
      </w:pPr>
      <w:r>
        <w:separator/>
      </w:r>
    </w:p>
  </w:footnote>
  <w:footnote w:type="continuationSeparator" w:id="1">
    <w:p w:rsidR="00FA56D2" w:rsidRDefault="00FA56D2" w:rsidP="0012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3018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56D2" w:rsidRPr="00594881" w:rsidRDefault="00874C03">
        <w:pPr>
          <w:pStyle w:val="a6"/>
          <w:jc w:val="center"/>
          <w:rPr>
            <w:rFonts w:ascii="Times New Roman" w:hAnsi="Times New Roman" w:cs="Times New Roman"/>
          </w:rPr>
        </w:pPr>
        <w:r w:rsidRPr="00594881">
          <w:rPr>
            <w:rFonts w:ascii="Times New Roman" w:hAnsi="Times New Roman" w:cs="Times New Roman"/>
          </w:rPr>
          <w:fldChar w:fldCharType="begin"/>
        </w:r>
        <w:r w:rsidR="00FA56D2" w:rsidRPr="00594881">
          <w:rPr>
            <w:rFonts w:ascii="Times New Roman" w:hAnsi="Times New Roman" w:cs="Times New Roman"/>
          </w:rPr>
          <w:instrText>PAGE   \* MERGEFORMAT</w:instrText>
        </w:r>
        <w:r w:rsidRPr="00594881">
          <w:rPr>
            <w:rFonts w:ascii="Times New Roman" w:hAnsi="Times New Roman" w:cs="Times New Roman"/>
          </w:rPr>
          <w:fldChar w:fldCharType="separate"/>
        </w:r>
        <w:r w:rsidR="00DC4B6A">
          <w:rPr>
            <w:rFonts w:ascii="Times New Roman" w:hAnsi="Times New Roman" w:cs="Times New Roman"/>
            <w:noProof/>
          </w:rPr>
          <w:t>19</w:t>
        </w:r>
        <w:r w:rsidRPr="00594881">
          <w:rPr>
            <w:rFonts w:ascii="Times New Roman" w:hAnsi="Times New Roman" w:cs="Times New Roman"/>
          </w:rPr>
          <w:fldChar w:fldCharType="end"/>
        </w:r>
      </w:p>
    </w:sdtContent>
  </w:sdt>
  <w:p w:rsidR="00FA56D2" w:rsidRDefault="00FA56D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DC2"/>
    <w:multiLevelType w:val="hybridMultilevel"/>
    <w:tmpl w:val="03FE63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63780"/>
    <w:multiLevelType w:val="hybridMultilevel"/>
    <w:tmpl w:val="12C68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A30C0"/>
    <w:multiLevelType w:val="hybridMultilevel"/>
    <w:tmpl w:val="0A40B9AC"/>
    <w:lvl w:ilvl="0" w:tplc="A02A07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DD3997"/>
    <w:multiLevelType w:val="hybridMultilevel"/>
    <w:tmpl w:val="FDC61B08"/>
    <w:lvl w:ilvl="0" w:tplc="A748235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D23F72"/>
    <w:rsid w:val="000008DD"/>
    <w:rsid w:val="000140CA"/>
    <w:rsid w:val="000158C3"/>
    <w:rsid w:val="00017E89"/>
    <w:rsid w:val="00027285"/>
    <w:rsid w:val="00033844"/>
    <w:rsid w:val="000351E4"/>
    <w:rsid w:val="00040E14"/>
    <w:rsid w:val="00041D88"/>
    <w:rsid w:val="00042E8F"/>
    <w:rsid w:val="000542E0"/>
    <w:rsid w:val="000574F5"/>
    <w:rsid w:val="00061338"/>
    <w:rsid w:val="000632B6"/>
    <w:rsid w:val="00071BAB"/>
    <w:rsid w:val="000749EE"/>
    <w:rsid w:val="00074B69"/>
    <w:rsid w:val="0009565D"/>
    <w:rsid w:val="000A0E33"/>
    <w:rsid w:val="000B059A"/>
    <w:rsid w:val="000B507D"/>
    <w:rsid w:val="000C0A2C"/>
    <w:rsid w:val="000C2864"/>
    <w:rsid w:val="000D7A89"/>
    <w:rsid w:val="000E2FBE"/>
    <w:rsid w:val="000F1C1E"/>
    <w:rsid w:val="000F4C96"/>
    <w:rsid w:val="001008AB"/>
    <w:rsid w:val="00117BA3"/>
    <w:rsid w:val="0012253F"/>
    <w:rsid w:val="0013106E"/>
    <w:rsid w:val="001658C3"/>
    <w:rsid w:val="0018494D"/>
    <w:rsid w:val="00187F62"/>
    <w:rsid w:val="00191595"/>
    <w:rsid w:val="001956B5"/>
    <w:rsid w:val="001A3314"/>
    <w:rsid w:val="001B05A4"/>
    <w:rsid w:val="001B0E3C"/>
    <w:rsid w:val="001B23FE"/>
    <w:rsid w:val="001B4C11"/>
    <w:rsid w:val="001B6122"/>
    <w:rsid w:val="001C3C09"/>
    <w:rsid w:val="001C64CD"/>
    <w:rsid w:val="001C64F4"/>
    <w:rsid w:val="001D5807"/>
    <w:rsid w:val="001E2D76"/>
    <w:rsid w:val="001E3C44"/>
    <w:rsid w:val="001E5BEF"/>
    <w:rsid w:val="001E69C9"/>
    <w:rsid w:val="001F2EDB"/>
    <w:rsid w:val="001F7227"/>
    <w:rsid w:val="0020381A"/>
    <w:rsid w:val="002052F5"/>
    <w:rsid w:val="0020662A"/>
    <w:rsid w:val="00227E9E"/>
    <w:rsid w:val="00236C05"/>
    <w:rsid w:val="00241369"/>
    <w:rsid w:val="0025649B"/>
    <w:rsid w:val="0026465C"/>
    <w:rsid w:val="002672B8"/>
    <w:rsid w:val="002721CD"/>
    <w:rsid w:val="002858E7"/>
    <w:rsid w:val="00285D63"/>
    <w:rsid w:val="00286D42"/>
    <w:rsid w:val="00286FA8"/>
    <w:rsid w:val="002905E1"/>
    <w:rsid w:val="00297DB8"/>
    <w:rsid w:val="002B0BA2"/>
    <w:rsid w:val="002B59A8"/>
    <w:rsid w:val="002F5BA2"/>
    <w:rsid w:val="00321A18"/>
    <w:rsid w:val="00322ECB"/>
    <w:rsid w:val="0034053A"/>
    <w:rsid w:val="00344EC2"/>
    <w:rsid w:val="0034745D"/>
    <w:rsid w:val="00347855"/>
    <w:rsid w:val="00353DAD"/>
    <w:rsid w:val="003545C4"/>
    <w:rsid w:val="00360845"/>
    <w:rsid w:val="00360B11"/>
    <w:rsid w:val="003635C5"/>
    <w:rsid w:val="00367CD5"/>
    <w:rsid w:val="003716E3"/>
    <w:rsid w:val="00375968"/>
    <w:rsid w:val="0037759C"/>
    <w:rsid w:val="003855BF"/>
    <w:rsid w:val="00385EE6"/>
    <w:rsid w:val="00387594"/>
    <w:rsid w:val="00387786"/>
    <w:rsid w:val="00387A8E"/>
    <w:rsid w:val="0039090E"/>
    <w:rsid w:val="0039379E"/>
    <w:rsid w:val="003A3140"/>
    <w:rsid w:val="003A38EE"/>
    <w:rsid w:val="003B14DB"/>
    <w:rsid w:val="003B43CA"/>
    <w:rsid w:val="003C0D00"/>
    <w:rsid w:val="003C3652"/>
    <w:rsid w:val="003C53C6"/>
    <w:rsid w:val="003D1836"/>
    <w:rsid w:val="003D4CE0"/>
    <w:rsid w:val="003E06D6"/>
    <w:rsid w:val="003E2CE3"/>
    <w:rsid w:val="003E4312"/>
    <w:rsid w:val="003F38B4"/>
    <w:rsid w:val="003F3EAC"/>
    <w:rsid w:val="003F46FC"/>
    <w:rsid w:val="00401B85"/>
    <w:rsid w:val="00402691"/>
    <w:rsid w:val="00414BED"/>
    <w:rsid w:val="004355EA"/>
    <w:rsid w:val="00441B97"/>
    <w:rsid w:val="00455DD3"/>
    <w:rsid w:val="00473FD4"/>
    <w:rsid w:val="00475306"/>
    <w:rsid w:val="004753BC"/>
    <w:rsid w:val="00481660"/>
    <w:rsid w:val="00485A14"/>
    <w:rsid w:val="00485C1C"/>
    <w:rsid w:val="0049094B"/>
    <w:rsid w:val="00497EC5"/>
    <w:rsid w:val="004B397D"/>
    <w:rsid w:val="004B68EF"/>
    <w:rsid w:val="004D3C77"/>
    <w:rsid w:val="004D4C12"/>
    <w:rsid w:val="004E0BA2"/>
    <w:rsid w:val="004E4503"/>
    <w:rsid w:val="004E471F"/>
    <w:rsid w:val="004E625D"/>
    <w:rsid w:val="004E6707"/>
    <w:rsid w:val="004F0414"/>
    <w:rsid w:val="004F0735"/>
    <w:rsid w:val="004F0F64"/>
    <w:rsid w:val="004F6C4B"/>
    <w:rsid w:val="00502DE9"/>
    <w:rsid w:val="00510BE7"/>
    <w:rsid w:val="00513C25"/>
    <w:rsid w:val="005144A5"/>
    <w:rsid w:val="00522DF4"/>
    <w:rsid w:val="0052503F"/>
    <w:rsid w:val="005322E0"/>
    <w:rsid w:val="005400AD"/>
    <w:rsid w:val="00544DCD"/>
    <w:rsid w:val="00546C76"/>
    <w:rsid w:val="0055119F"/>
    <w:rsid w:val="005552D0"/>
    <w:rsid w:val="0056115E"/>
    <w:rsid w:val="00565987"/>
    <w:rsid w:val="00571866"/>
    <w:rsid w:val="00574396"/>
    <w:rsid w:val="005747BF"/>
    <w:rsid w:val="00574D3E"/>
    <w:rsid w:val="00577838"/>
    <w:rsid w:val="00584C69"/>
    <w:rsid w:val="00585CE4"/>
    <w:rsid w:val="00590A74"/>
    <w:rsid w:val="00594881"/>
    <w:rsid w:val="005A4983"/>
    <w:rsid w:val="005A72CC"/>
    <w:rsid w:val="005B02B2"/>
    <w:rsid w:val="005B1241"/>
    <w:rsid w:val="005B5083"/>
    <w:rsid w:val="005C0879"/>
    <w:rsid w:val="005C615F"/>
    <w:rsid w:val="005D05F9"/>
    <w:rsid w:val="005D1B2C"/>
    <w:rsid w:val="005D26AC"/>
    <w:rsid w:val="005D35D5"/>
    <w:rsid w:val="005E16D2"/>
    <w:rsid w:val="005E4110"/>
    <w:rsid w:val="005E5C03"/>
    <w:rsid w:val="005E7112"/>
    <w:rsid w:val="005F3BD7"/>
    <w:rsid w:val="005F54FD"/>
    <w:rsid w:val="00604C88"/>
    <w:rsid w:val="006149DF"/>
    <w:rsid w:val="00617A9D"/>
    <w:rsid w:val="00624EEE"/>
    <w:rsid w:val="00635403"/>
    <w:rsid w:val="00643EC0"/>
    <w:rsid w:val="006521B8"/>
    <w:rsid w:val="006743C1"/>
    <w:rsid w:val="006752A2"/>
    <w:rsid w:val="00680E72"/>
    <w:rsid w:val="0068272E"/>
    <w:rsid w:val="006908A3"/>
    <w:rsid w:val="00691C30"/>
    <w:rsid w:val="006A09DF"/>
    <w:rsid w:val="006A1250"/>
    <w:rsid w:val="006A6552"/>
    <w:rsid w:val="006A74F9"/>
    <w:rsid w:val="006B27AE"/>
    <w:rsid w:val="006B7364"/>
    <w:rsid w:val="006C0D42"/>
    <w:rsid w:val="006C4D40"/>
    <w:rsid w:val="006D23C2"/>
    <w:rsid w:val="006D6785"/>
    <w:rsid w:val="006E5F49"/>
    <w:rsid w:val="006F1469"/>
    <w:rsid w:val="0070063C"/>
    <w:rsid w:val="0071226B"/>
    <w:rsid w:val="00720EDE"/>
    <w:rsid w:val="007330AB"/>
    <w:rsid w:val="007403E5"/>
    <w:rsid w:val="00741363"/>
    <w:rsid w:val="007538F1"/>
    <w:rsid w:val="007624C5"/>
    <w:rsid w:val="0076462F"/>
    <w:rsid w:val="00766530"/>
    <w:rsid w:val="0076755A"/>
    <w:rsid w:val="00775390"/>
    <w:rsid w:val="007823FA"/>
    <w:rsid w:val="00785A44"/>
    <w:rsid w:val="007919E2"/>
    <w:rsid w:val="00797368"/>
    <w:rsid w:val="007A2527"/>
    <w:rsid w:val="007B32EC"/>
    <w:rsid w:val="007B5647"/>
    <w:rsid w:val="007B75C1"/>
    <w:rsid w:val="007D3F44"/>
    <w:rsid w:val="007D5609"/>
    <w:rsid w:val="007F1601"/>
    <w:rsid w:val="008045D7"/>
    <w:rsid w:val="008048EA"/>
    <w:rsid w:val="0080669E"/>
    <w:rsid w:val="00806934"/>
    <w:rsid w:val="008076AE"/>
    <w:rsid w:val="008111AA"/>
    <w:rsid w:val="00824729"/>
    <w:rsid w:val="00826551"/>
    <w:rsid w:val="00827EA2"/>
    <w:rsid w:val="008310CC"/>
    <w:rsid w:val="00831CD7"/>
    <w:rsid w:val="00833512"/>
    <w:rsid w:val="0083589E"/>
    <w:rsid w:val="008379AD"/>
    <w:rsid w:val="008466C8"/>
    <w:rsid w:val="00857460"/>
    <w:rsid w:val="00861FBB"/>
    <w:rsid w:val="008656D8"/>
    <w:rsid w:val="008674B3"/>
    <w:rsid w:val="00873D9F"/>
    <w:rsid w:val="00874C03"/>
    <w:rsid w:val="00875AE5"/>
    <w:rsid w:val="00882011"/>
    <w:rsid w:val="00882CE1"/>
    <w:rsid w:val="00884FE1"/>
    <w:rsid w:val="0088555C"/>
    <w:rsid w:val="008928BB"/>
    <w:rsid w:val="00896A8A"/>
    <w:rsid w:val="008974FB"/>
    <w:rsid w:val="008A3812"/>
    <w:rsid w:val="008B2D2D"/>
    <w:rsid w:val="008B58A2"/>
    <w:rsid w:val="008B7873"/>
    <w:rsid w:val="008C39BC"/>
    <w:rsid w:val="008C4E73"/>
    <w:rsid w:val="008C60A7"/>
    <w:rsid w:val="008C7CD2"/>
    <w:rsid w:val="008E50DF"/>
    <w:rsid w:val="008E72D0"/>
    <w:rsid w:val="00903CFA"/>
    <w:rsid w:val="00904D3B"/>
    <w:rsid w:val="0091641B"/>
    <w:rsid w:val="009259C1"/>
    <w:rsid w:val="00925B40"/>
    <w:rsid w:val="0093097C"/>
    <w:rsid w:val="0093244B"/>
    <w:rsid w:val="00932D71"/>
    <w:rsid w:val="009351AD"/>
    <w:rsid w:val="00941487"/>
    <w:rsid w:val="00942301"/>
    <w:rsid w:val="0094486D"/>
    <w:rsid w:val="00946970"/>
    <w:rsid w:val="00965D94"/>
    <w:rsid w:val="0097203B"/>
    <w:rsid w:val="00972F34"/>
    <w:rsid w:val="00975E3E"/>
    <w:rsid w:val="009804F3"/>
    <w:rsid w:val="009829A1"/>
    <w:rsid w:val="009A16B6"/>
    <w:rsid w:val="009B1DA1"/>
    <w:rsid w:val="009C202A"/>
    <w:rsid w:val="009D166F"/>
    <w:rsid w:val="009D1CAB"/>
    <w:rsid w:val="009D26A0"/>
    <w:rsid w:val="009D5E8E"/>
    <w:rsid w:val="009E1978"/>
    <w:rsid w:val="009E3839"/>
    <w:rsid w:val="009F0BEE"/>
    <w:rsid w:val="009F74B0"/>
    <w:rsid w:val="00A135A2"/>
    <w:rsid w:val="00A172EF"/>
    <w:rsid w:val="00A27832"/>
    <w:rsid w:val="00A322E2"/>
    <w:rsid w:val="00A61A66"/>
    <w:rsid w:val="00A66968"/>
    <w:rsid w:val="00A676C6"/>
    <w:rsid w:val="00A67D51"/>
    <w:rsid w:val="00A73C09"/>
    <w:rsid w:val="00A803E6"/>
    <w:rsid w:val="00A924DB"/>
    <w:rsid w:val="00AA2ABA"/>
    <w:rsid w:val="00AA373A"/>
    <w:rsid w:val="00AA44EA"/>
    <w:rsid w:val="00AA4FE8"/>
    <w:rsid w:val="00AA6399"/>
    <w:rsid w:val="00AB3CE5"/>
    <w:rsid w:val="00AD2733"/>
    <w:rsid w:val="00AE6073"/>
    <w:rsid w:val="00AF1CF4"/>
    <w:rsid w:val="00B064B2"/>
    <w:rsid w:val="00B13AFE"/>
    <w:rsid w:val="00B210F7"/>
    <w:rsid w:val="00B35945"/>
    <w:rsid w:val="00B44A10"/>
    <w:rsid w:val="00B4524A"/>
    <w:rsid w:val="00B63945"/>
    <w:rsid w:val="00B70595"/>
    <w:rsid w:val="00B75C3A"/>
    <w:rsid w:val="00B811BD"/>
    <w:rsid w:val="00B81A66"/>
    <w:rsid w:val="00B92C5B"/>
    <w:rsid w:val="00B948C3"/>
    <w:rsid w:val="00B94E58"/>
    <w:rsid w:val="00BA0293"/>
    <w:rsid w:val="00BC105A"/>
    <w:rsid w:val="00BE0671"/>
    <w:rsid w:val="00BE162A"/>
    <w:rsid w:val="00BE3A63"/>
    <w:rsid w:val="00BE45E5"/>
    <w:rsid w:val="00BE4E85"/>
    <w:rsid w:val="00BF01E3"/>
    <w:rsid w:val="00BF0CE4"/>
    <w:rsid w:val="00C06C36"/>
    <w:rsid w:val="00C07656"/>
    <w:rsid w:val="00C11FBC"/>
    <w:rsid w:val="00C15121"/>
    <w:rsid w:val="00C22557"/>
    <w:rsid w:val="00C23796"/>
    <w:rsid w:val="00C24904"/>
    <w:rsid w:val="00C27754"/>
    <w:rsid w:val="00C34BD9"/>
    <w:rsid w:val="00C34FDA"/>
    <w:rsid w:val="00C36F11"/>
    <w:rsid w:val="00C40170"/>
    <w:rsid w:val="00C40D69"/>
    <w:rsid w:val="00C425FE"/>
    <w:rsid w:val="00C46A80"/>
    <w:rsid w:val="00C50C85"/>
    <w:rsid w:val="00C62996"/>
    <w:rsid w:val="00C70F26"/>
    <w:rsid w:val="00C71F4C"/>
    <w:rsid w:val="00C75D6F"/>
    <w:rsid w:val="00C75E44"/>
    <w:rsid w:val="00C84B1F"/>
    <w:rsid w:val="00C84C36"/>
    <w:rsid w:val="00C915C1"/>
    <w:rsid w:val="00C92526"/>
    <w:rsid w:val="00C96B81"/>
    <w:rsid w:val="00CA02DB"/>
    <w:rsid w:val="00CA7B61"/>
    <w:rsid w:val="00CB32C3"/>
    <w:rsid w:val="00CB39D1"/>
    <w:rsid w:val="00CC361B"/>
    <w:rsid w:val="00CC7F13"/>
    <w:rsid w:val="00CD22E4"/>
    <w:rsid w:val="00CE0713"/>
    <w:rsid w:val="00CE219C"/>
    <w:rsid w:val="00CE2BA6"/>
    <w:rsid w:val="00CE5A71"/>
    <w:rsid w:val="00CE63DF"/>
    <w:rsid w:val="00CF172A"/>
    <w:rsid w:val="00CF3AD0"/>
    <w:rsid w:val="00D06FA8"/>
    <w:rsid w:val="00D12DCC"/>
    <w:rsid w:val="00D13D69"/>
    <w:rsid w:val="00D17830"/>
    <w:rsid w:val="00D23F72"/>
    <w:rsid w:val="00D314CD"/>
    <w:rsid w:val="00D359AE"/>
    <w:rsid w:val="00D373C8"/>
    <w:rsid w:val="00D421FC"/>
    <w:rsid w:val="00D53D15"/>
    <w:rsid w:val="00D543D8"/>
    <w:rsid w:val="00D55598"/>
    <w:rsid w:val="00D620F0"/>
    <w:rsid w:val="00D72CF6"/>
    <w:rsid w:val="00D74728"/>
    <w:rsid w:val="00D765ED"/>
    <w:rsid w:val="00D813CE"/>
    <w:rsid w:val="00D837BD"/>
    <w:rsid w:val="00D85824"/>
    <w:rsid w:val="00D90BF6"/>
    <w:rsid w:val="00D91E10"/>
    <w:rsid w:val="00DA218F"/>
    <w:rsid w:val="00DA7FD4"/>
    <w:rsid w:val="00DB1037"/>
    <w:rsid w:val="00DB24E6"/>
    <w:rsid w:val="00DB6BD4"/>
    <w:rsid w:val="00DC2500"/>
    <w:rsid w:val="00DC39E1"/>
    <w:rsid w:val="00DC4B6A"/>
    <w:rsid w:val="00DD656E"/>
    <w:rsid w:val="00DE4294"/>
    <w:rsid w:val="00DF3A5C"/>
    <w:rsid w:val="00E01C6B"/>
    <w:rsid w:val="00E02315"/>
    <w:rsid w:val="00E04663"/>
    <w:rsid w:val="00E073A3"/>
    <w:rsid w:val="00E10417"/>
    <w:rsid w:val="00E153BF"/>
    <w:rsid w:val="00E2259D"/>
    <w:rsid w:val="00E2501B"/>
    <w:rsid w:val="00E30CDD"/>
    <w:rsid w:val="00E3109D"/>
    <w:rsid w:val="00E3132F"/>
    <w:rsid w:val="00E35CA5"/>
    <w:rsid w:val="00E511DE"/>
    <w:rsid w:val="00E60BCB"/>
    <w:rsid w:val="00E62E29"/>
    <w:rsid w:val="00E7405F"/>
    <w:rsid w:val="00E74A7C"/>
    <w:rsid w:val="00E76123"/>
    <w:rsid w:val="00E81748"/>
    <w:rsid w:val="00E83638"/>
    <w:rsid w:val="00E93423"/>
    <w:rsid w:val="00E936A9"/>
    <w:rsid w:val="00EA08DB"/>
    <w:rsid w:val="00EB1280"/>
    <w:rsid w:val="00EC2B48"/>
    <w:rsid w:val="00EC40A1"/>
    <w:rsid w:val="00EC6175"/>
    <w:rsid w:val="00ED0840"/>
    <w:rsid w:val="00ED0F92"/>
    <w:rsid w:val="00ED28E9"/>
    <w:rsid w:val="00EE5013"/>
    <w:rsid w:val="00EE61F2"/>
    <w:rsid w:val="00EF1AEA"/>
    <w:rsid w:val="00EF703D"/>
    <w:rsid w:val="00F10D2C"/>
    <w:rsid w:val="00F16B47"/>
    <w:rsid w:val="00F16B72"/>
    <w:rsid w:val="00F17169"/>
    <w:rsid w:val="00F23447"/>
    <w:rsid w:val="00F24767"/>
    <w:rsid w:val="00F250D0"/>
    <w:rsid w:val="00F32064"/>
    <w:rsid w:val="00F427A5"/>
    <w:rsid w:val="00F63894"/>
    <w:rsid w:val="00F64D06"/>
    <w:rsid w:val="00F71A7B"/>
    <w:rsid w:val="00F730AF"/>
    <w:rsid w:val="00F73B67"/>
    <w:rsid w:val="00F7619A"/>
    <w:rsid w:val="00F77A1F"/>
    <w:rsid w:val="00F8690E"/>
    <w:rsid w:val="00F92EAA"/>
    <w:rsid w:val="00F968A4"/>
    <w:rsid w:val="00FA56D2"/>
    <w:rsid w:val="00FB6607"/>
    <w:rsid w:val="00FC502A"/>
    <w:rsid w:val="00FD0A75"/>
    <w:rsid w:val="00FD47A9"/>
    <w:rsid w:val="00FE3B9B"/>
    <w:rsid w:val="00FE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3F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23F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CE0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rsid w:val="00CC7F13"/>
    <w:rPr>
      <w:b/>
      <w:bCs/>
      <w:color w:val="008000"/>
    </w:rPr>
  </w:style>
  <w:style w:type="paragraph" w:customStyle="1" w:styleId="ConsNormal">
    <w:name w:val="ConsNormal"/>
    <w:link w:val="ConsNormal0"/>
    <w:rsid w:val="00A2783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A27832"/>
    <w:rPr>
      <w:rFonts w:ascii="Arial" w:eastAsia="Times New Roman" w:hAnsi="Arial" w:cs="Arial"/>
      <w:kern w:val="1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253F"/>
  </w:style>
  <w:style w:type="paragraph" w:styleId="a8">
    <w:name w:val="footer"/>
    <w:basedOn w:val="a"/>
    <w:link w:val="a9"/>
    <w:uiPriority w:val="99"/>
    <w:unhideWhenUsed/>
    <w:rsid w:val="001225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253F"/>
  </w:style>
  <w:style w:type="paragraph" w:styleId="aa">
    <w:name w:val="List Paragraph"/>
    <w:basedOn w:val="a"/>
    <w:uiPriority w:val="34"/>
    <w:qFormat/>
    <w:rsid w:val="00FB66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4016B-B978-4575-B82D-01C403452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2754</Words>
  <Characters>15702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tarakanova</dc:creator>
  <cp:lastModifiedBy>zhukova</cp:lastModifiedBy>
  <cp:revision>2</cp:revision>
  <cp:lastPrinted>2019-06-20T06:51:00Z</cp:lastPrinted>
  <dcterms:created xsi:type="dcterms:W3CDTF">2019-06-28T07:28:00Z</dcterms:created>
  <dcterms:modified xsi:type="dcterms:W3CDTF">2019-06-28T07:28:00Z</dcterms:modified>
</cp:coreProperties>
</file>