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A" w:rsidRPr="002674AF" w:rsidRDefault="00DB0BBA" w:rsidP="00DB0BBA">
      <w:pPr>
        <w:jc w:val="center"/>
      </w:pPr>
    </w:p>
    <w:p w:rsidR="00DB0BBA" w:rsidRPr="002674AF" w:rsidRDefault="00DB0BBA" w:rsidP="00DB0BBA">
      <w:pPr>
        <w:jc w:val="center"/>
      </w:pPr>
      <w:r w:rsidRPr="002674AF">
        <w:t>Российская Федерация</w:t>
      </w:r>
    </w:p>
    <w:p w:rsidR="00DB0BBA" w:rsidRPr="002674AF" w:rsidRDefault="00DB0BBA" w:rsidP="00DB0BBA">
      <w:pPr>
        <w:jc w:val="center"/>
      </w:pPr>
      <w:r w:rsidRPr="002674AF">
        <w:t>Иркутская область</w:t>
      </w:r>
    </w:p>
    <w:p w:rsidR="00DB0BBA" w:rsidRPr="002674AF" w:rsidRDefault="00DB0BBA" w:rsidP="00DB0BBA">
      <w:pPr>
        <w:pStyle w:val="2"/>
        <w:rPr>
          <w:sz w:val="24"/>
          <w:szCs w:val="24"/>
        </w:rPr>
      </w:pPr>
      <w:r w:rsidRPr="002674AF">
        <w:rPr>
          <w:sz w:val="8"/>
          <w:szCs w:val="8"/>
        </w:rPr>
        <w:t xml:space="preserve">  </w:t>
      </w:r>
      <w:r w:rsidRPr="002674AF">
        <w:rPr>
          <w:sz w:val="24"/>
          <w:szCs w:val="24"/>
        </w:rPr>
        <w:t>АДМИНИСТРАЦИЯ</w:t>
      </w:r>
      <w:r w:rsidRPr="002674AF">
        <w:t xml:space="preserve"> </w:t>
      </w:r>
      <w:r w:rsidRPr="002674AF">
        <w:rPr>
          <w:sz w:val="24"/>
          <w:szCs w:val="24"/>
        </w:rPr>
        <w:t>ШЕЛЕХОВСКОГО МУНИЦИПАЛЬНОГО РАЙОНА</w:t>
      </w:r>
    </w:p>
    <w:p w:rsidR="00DB0BBA" w:rsidRPr="003865C9" w:rsidRDefault="00DB0BBA" w:rsidP="003865C9">
      <w:pPr>
        <w:pStyle w:val="2"/>
      </w:pPr>
      <w:r w:rsidRPr="002674AF">
        <w:t>П О С Т А Н О В Л Е Н И Е</w:t>
      </w:r>
    </w:p>
    <w:p w:rsidR="00DB0BBA" w:rsidRPr="002674AF" w:rsidRDefault="00DB0BBA" w:rsidP="00DB0BBA">
      <w:pPr>
        <w:rPr>
          <w:sz w:val="8"/>
          <w:szCs w:val="8"/>
        </w:rPr>
      </w:pPr>
    </w:p>
    <w:p w:rsidR="00DB0BBA" w:rsidRPr="003865C9" w:rsidRDefault="003865C9" w:rsidP="003865C9">
      <w:pPr>
        <w:jc w:val="center"/>
        <w:rPr>
          <w:b/>
          <w:sz w:val="28"/>
          <w:szCs w:val="28"/>
        </w:rPr>
      </w:pPr>
      <w:r w:rsidRPr="003865C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04 </w:t>
      </w:r>
      <w:r>
        <w:rPr>
          <w:b/>
          <w:sz w:val="28"/>
          <w:szCs w:val="28"/>
        </w:rPr>
        <w:t>сентября 2019 года</w:t>
      </w:r>
      <w:r w:rsidRPr="003865C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583-па</w:t>
      </w:r>
    </w:p>
    <w:p w:rsidR="00DB0BBA" w:rsidRPr="003865C9" w:rsidRDefault="00DB0BBA" w:rsidP="003865C9">
      <w:pPr>
        <w:jc w:val="center"/>
        <w:rPr>
          <w:b/>
        </w:rPr>
      </w:pPr>
    </w:p>
    <w:p w:rsidR="003865C9" w:rsidRPr="003865C9" w:rsidRDefault="003865C9" w:rsidP="003865C9">
      <w:pPr>
        <w:jc w:val="center"/>
        <w:rPr>
          <w:b/>
        </w:rPr>
      </w:pPr>
    </w:p>
    <w:p w:rsidR="00DB0BBA" w:rsidRPr="002674AF" w:rsidRDefault="003865C9" w:rsidP="003865C9">
      <w:pPr>
        <w:tabs>
          <w:tab w:val="left" w:pos="4140"/>
        </w:tabs>
        <w:jc w:val="center"/>
        <w:rPr>
          <w:sz w:val="28"/>
          <w:szCs w:val="28"/>
        </w:rPr>
      </w:pPr>
      <w:r w:rsidRPr="003865C9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29.06.2018 № 381-ПА</w:t>
      </w:r>
    </w:p>
    <w:p w:rsidR="00DB0BBA" w:rsidRPr="002674AF" w:rsidRDefault="00DB0BBA" w:rsidP="009B283E">
      <w:pPr>
        <w:ind w:firstLine="720"/>
        <w:jc w:val="both"/>
        <w:rPr>
          <w:sz w:val="28"/>
          <w:szCs w:val="28"/>
        </w:rPr>
      </w:pPr>
    </w:p>
    <w:p w:rsidR="00DB0BBA" w:rsidRPr="002674AF" w:rsidRDefault="00DB0BBA" w:rsidP="009B283E">
      <w:pPr>
        <w:ind w:firstLine="720"/>
        <w:jc w:val="both"/>
        <w:rPr>
          <w:sz w:val="28"/>
          <w:szCs w:val="28"/>
        </w:rPr>
      </w:pPr>
    </w:p>
    <w:p w:rsidR="008701FB" w:rsidRPr="002674AF" w:rsidRDefault="009756C2" w:rsidP="009B283E">
      <w:pPr>
        <w:ind w:firstLine="709"/>
        <w:jc w:val="both"/>
        <w:rPr>
          <w:sz w:val="28"/>
          <w:szCs w:val="28"/>
        </w:rPr>
      </w:pPr>
      <w:r w:rsidRPr="002674AF">
        <w:rPr>
          <w:sz w:val="28"/>
          <w:szCs w:val="28"/>
        </w:rPr>
        <w:t xml:space="preserve">В целях приведения </w:t>
      </w:r>
      <w:r w:rsidR="008701FB" w:rsidRPr="002674AF">
        <w:rPr>
          <w:sz w:val="28"/>
          <w:szCs w:val="28"/>
        </w:rPr>
        <w:t>нормативно-правовых актов</w:t>
      </w:r>
      <w:r w:rsidR="00EF5CE1">
        <w:rPr>
          <w:sz w:val="28"/>
          <w:szCs w:val="28"/>
        </w:rPr>
        <w:t xml:space="preserve"> Шелеховского района</w:t>
      </w:r>
      <w:r w:rsidR="008701FB" w:rsidRPr="002674AF">
        <w:rPr>
          <w:sz w:val="28"/>
          <w:szCs w:val="28"/>
        </w:rPr>
        <w:t xml:space="preserve"> </w:t>
      </w:r>
      <w:r w:rsidRPr="002674AF">
        <w:rPr>
          <w:sz w:val="28"/>
          <w:szCs w:val="28"/>
        </w:rPr>
        <w:t xml:space="preserve">в соответствие </w:t>
      </w:r>
      <w:r w:rsidR="001D6782" w:rsidRPr="002674AF">
        <w:rPr>
          <w:sz w:val="28"/>
          <w:szCs w:val="28"/>
        </w:rPr>
        <w:t>с действующим законодательством</w:t>
      </w:r>
      <w:r w:rsidR="008701FB" w:rsidRPr="002674AF">
        <w:rPr>
          <w:sz w:val="28"/>
          <w:szCs w:val="28"/>
        </w:rPr>
        <w:t>, в соответствии</w:t>
      </w:r>
      <w:r w:rsidRPr="002674AF">
        <w:rPr>
          <w:sz w:val="28"/>
          <w:szCs w:val="28"/>
        </w:rPr>
        <w:t xml:space="preserve"> </w:t>
      </w:r>
      <w:r w:rsidR="008701FB" w:rsidRPr="002674AF">
        <w:rPr>
          <w:sz w:val="28"/>
          <w:szCs w:val="28"/>
        </w:rPr>
        <w:t xml:space="preserve">со ст. 57.3 Градостроительного кодекса Российской Федерации, </w:t>
      </w:r>
      <w:r w:rsidR="008701FB" w:rsidRPr="002674AF">
        <w:rPr>
          <w:sz w:val="28"/>
        </w:rPr>
        <w:t xml:space="preserve">ст. ст. 7, 15, 37 Федерального закона от 06.10.2003 № 131-ФЗ «Об общих принципах организации местного самоуправления в Российской Федерации», ст. ст. 6, 12, 13, 14 Федерального закона от 27.07.2010 № 210-ФЗ «Об организации предоставления государственных и муниципальных услуг», руководствуясь ст. ст. 30, 31, </w:t>
      </w:r>
      <w:r w:rsidR="007A1645">
        <w:rPr>
          <w:sz w:val="28"/>
        </w:rPr>
        <w:t xml:space="preserve">33, </w:t>
      </w:r>
      <w:r w:rsidR="008701FB" w:rsidRPr="002674AF">
        <w:rPr>
          <w:sz w:val="28"/>
        </w:rPr>
        <w:t xml:space="preserve">34, 35 Устава </w:t>
      </w:r>
      <w:r w:rsidR="008701FB" w:rsidRPr="002674AF">
        <w:rPr>
          <w:sz w:val="28"/>
          <w:szCs w:val="28"/>
        </w:rPr>
        <w:t>Шелеховского района, Администрация Шел</w:t>
      </w:r>
      <w:r w:rsidR="007A1645">
        <w:rPr>
          <w:sz w:val="28"/>
          <w:szCs w:val="28"/>
        </w:rPr>
        <w:t>еховского муниципального района</w:t>
      </w:r>
    </w:p>
    <w:p w:rsidR="009B283E" w:rsidRPr="002674AF" w:rsidRDefault="009B283E" w:rsidP="009B283E">
      <w:pPr>
        <w:ind w:firstLine="709"/>
        <w:jc w:val="both"/>
        <w:rPr>
          <w:sz w:val="28"/>
          <w:szCs w:val="28"/>
        </w:rPr>
      </w:pPr>
    </w:p>
    <w:p w:rsidR="00DB0BBA" w:rsidRPr="002674AF" w:rsidRDefault="00DB0BBA" w:rsidP="009B283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74AF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:rsidR="00DB0BBA" w:rsidRPr="002674AF" w:rsidRDefault="00DB0BBA" w:rsidP="009B283E">
      <w:pPr>
        <w:ind w:firstLine="709"/>
        <w:jc w:val="both"/>
        <w:rPr>
          <w:sz w:val="28"/>
          <w:szCs w:val="28"/>
        </w:rPr>
      </w:pPr>
    </w:p>
    <w:p w:rsidR="009B283E" w:rsidRPr="002674AF" w:rsidRDefault="009B283E" w:rsidP="009B283E">
      <w:pPr>
        <w:ind w:firstLine="709"/>
        <w:jc w:val="both"/>
        <w:rPr>
          <w:sz w:val="28"/>
          <w:szCs w:val="28"/>
        </w:rPr>
      </w:pPr>
    </w:p>
    <w:p w:rsidR="00DB0BBA" w:rsidRPr="002674AF" w:rsidRDefault="00DB0BBA" w:rsidP="009B283E">
      <w:pPr>
        <w:ind w:firstLine="709"/>
        <w:jc w:val="both"/>
        <w:rPr>
          <w:sz w:val="28"/>
          <w:szCs w:val="28"/>
        </w:rPr>
      </w:pPr>
      <w:r w:rsidRPr="002674AF">
        <w:rPr>
          <w:sz w:val="28"/>
          <w:szCs w:val="28"/>
        </w:rPr>
        <w:t>1. Внести в Административный регламент предоставлени</w:t>
      </w:r>
      <w:r w:rsidR="008701FB" w:rsidRPr="002674AF">
        <w:rPr>
          <w:sz w:val="28"/>
          <w:szCs w:val="28"/>
        </w:rPr>
        <w:t>я</w:t>
      </w:r>
      <w:r w:rsidRPr="002674AF">
        <w:rPr>
          <w:sz w:val="28"/>
          <w:szCs w:val="28"/>
        </w:rPr>
        <w:t xml:space="preserve"> муниципальной услуги </w:t>
      </w:r>
      <w:r w:rsidR="008701FB" w:rsidRPr="002674AF">
        <w:rPr>
          <w:sz w:val="28"/>
          <w:szCs w:val="28"/>
        </w:rPr>
        <w:t>«Выдача градостроительного плана земельного участка»</w:t>
      </w:r>
      <w:r w:rsidR="00EF5CE1">
        <w:rPr>
          <w:sz w:val="28"/>
          <w:szCs w:val="28"/>
        </w:rPr>
        <w:t xml:space="preserve"> (далее – Административный регламент)</w:t>
      </w:r>
      <w:r w:rsidR="0081172F" w:rsidRPr="002674AF">
        <w:rPr>
          <w:sz w:val="28"/>
          <w:szCs w:val="28"/>
        </w:rPr>
        <w:t>, утвержденный</w:t>
      </w:r>
      <w:r w:rsidRPr="002674AF">
        <w:rPr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8701FB" w:rsidRPr="002674AF">
        <w:rPr>
          <w:sz w:val="28"/>
          <w:szCs w:val="28"/>
        </w:rPr>
        <w:t>29.06.2018 № 381</w:t>
      </w:r>
      <w:r w:rsidR="009756C2" w:rsidRPr="002674AF">
        <w:rPr>
          <w:sz w:val="28"/>
          <w:szCs w:val="28"/>
        </w:rPr>
        <w:t xml:space="preserve">-па, </w:t>
      </w:r>
      <w:r w:rsidRPr="002674AF">
        <w:rPr>
          <w:sz w:val="28"/>
          <w:szCs w:val="28"/>
        </w:rPr>
        <w:t>следующие изменения:</w:t>
      </w:r>
    </w:p>
    <w:p w:rsidR="00E81383" w:rsidRDefault="00A17421" w:rsidP="009B283E">
      <w:pPr>
        <w:ind w:firstLine="709"/>
        <w:jc w:val="both"/>
        <w:rPr>
          <w:sz w:val="28"/>
          <w:szCs w:val="28"/>
        </w:rPr>
      </w:pPr>
      <w:r w:rsidRPr="002674AF">
        <w:rPr>
          <w:sz w:val="28"/>
          <w:szCs w:val="28"/>
        </w:rPr>
        <w:t xml:space="preserve">1) </w:t>
      </w:r>
      <w:r w:rsidR="00E81383">
        <w:rPr>
          <w:sz w:val="28"/>
          <w:szCs w:val="28"/>
        </w:rPr>
        <w:t>в пункте 20 слова «</w:t>
      </w:r>
      <w:r w:rsidR="00E81383" w:rsidRPr="00E81383">
        <w:rPr>
          <w:sz w:val="28"/>
          <w:szCs w:val="28"/>
        </w:rPr>
        <w:t>государственном кадастре недвижимости,</w:t>
      </w:r>
      <w:r w:rsidR="007A1645">
        <w:rPr>
          <w:sz w:val="28"/>
          <w:szCs w:val="28"/>
        </w:rPr>
        <w:t>»</w:t>
      </w:r>
      <w:r w:rsidR="007A1645" w:rsidRPr="007A1645">
        <w:rPr>
          <w:sz w:val="28"/>
          <w:szCs w:val="28"/>
        </w:rPr>
        <w:t xml:space="preserve"> </w:t>
      </w:r>
      <w:r w:rsidR="007A1645">
        <w:rPr>
          <w:sz w:val="28"/>
          <w:szCs w:val="28"/>
        </w:rPr>
        <w:t>исключить;</w:t>
      </w:r>
    </w:p>
    <w:p w:rsidR="00AA612D" w:rsidRDefault="00E1243B" w:rsidP="009B283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2) </w:t>
      </w:r>
      <w:r>
        <w:rPr>
          <w:sz w:val="28"/>
        </w:rPr>
        <w:t xml:space="preserve">в абзаце третьем пункта 35 </w:t>
      </w:r>
      <w:r w:rsidRPr="002674AF">
        <w:rPr>
          <w:sz w:val="28"/>
        </w:rPr>
        <w:t>после слов «</w:t>
      </w:r>
      <w:r w:rsidRPr="006076BF">
        <w:rPr>
          <w:sz w:val="28"/>
        </w:rPr>
        <w:t>через организации почтовой связи или в электронной форме</w:t>
      </w:r>
      <w:r w:rsidRPr="002674AF">
        <w:rPr>
          <w:sz w:val="28"/>
        </w:rPr>
        <w:t xml:space="preserve">» дополнить словами </w:t>
      </w:r>
      <w:r>
        <w:rPr>
          <w:sz w:val="28"/>
        </w:rPr>
        <w:t>(через единый портал государственных услуг http://www.gosuslugi.ru)</w:t>
      </w:r>
      <w:r w:rsidRPr="002674AF">
        <w:rPr>
          <w:sz w:val="28"/>
        </w:rPr>
        <w:t>»;</w:t>
      </w:r>
    </w:p>
    <w:p w:rsidR="00D65DFC" w:rsidRDefault="00D65DFC" w:rsidP="00D65DFC">
      <w:pPr>
        <w:ind w:firstLine="709"/>
        <w:jc w:val="both"/>
        <w:rPr>
          <w:sz w:val="28"/>
        </w:rPr>
      </w:pPr>
      <w:r>
        <w:rPr>
          <w:sz w:val="28"/>
        </w:rPr>
        <w:t xml:space="preserve">3) в абзаце первом пункта 75 </w:t>
      </w:r>
      <w:r w:rsidRPr="002674AF">
        <w:rPr>
          <w:sz w:val="28"/>
        </w:rPr>
        <w:t>после слов «</w:t>
      </w:r>
      <w:r w:rsidRPr="00AA612D">
        <w:rPr>
          <w:sz w:val="28"/>
        </w:rPr>
        <w:t>в электронной форме</w:t>
      </w:r>
      <w:r w:rsidRPr="002674AF">
        <w:rPr>
          <w:sz w:val="28"/>
        </w:rPr>
        <w:t xml:space="preserve">» дополнить словами </w:t>
      </w:r>
      <w:r>
        <w:rPr>
          <w:sz w:val="28"/>
        </w:rPr>
        <w:t>(через единый портал государственных услуг http://www.gosuslugi.ru)</w:t>
      </w:r>
      <w:r w:rsidRPr="002674AF">
        <w:rPr>
          <w:sz w:val="28"/>
        </w:rPr>
        <w:t>»;</w:t>
      </w:r>
    </w:p>
    <w:p w:rsidR="00E81383" w:rsidRDefault="00D65DFC" w:rsidP="009B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2219">
        <w:rPr>
          <w:sz w:val="28"/>
          <w:szCs w:val="28"/>
        </w:rPr>
        <w:t xml:space="preserve">) </w:t>
      </w:r>
      <w:r w:rsidR="00422219" w:rsidRPr="002674AF">
        <w:rPr>
          <w:sz w:val="28"/>
          <w:szCs w:val="28"/>
        </w:rPr>
        <w:t xml:space="preserve">пункт </w:t>
      </w:r>
      <w:r w:rsidR="00422219">
        <w:rPr>
          <w:sz w:val="28"/>
          <w:szCs w:val="28"/>
        </w:rPr>
        <w:t>76</w:t>
      </w:r>
      <w:r w:rsidR="00422219" w:rsidRPr="002674AF">
        <w:rPr>
          <w:sz w:val="28"/>
          <w:szCs w:val="28"/>
        </w:rPr>
        <w:t xml:space="preserve"> изложить в следующей редакции:</w:t>
      </w:r>
    </w:p>
    <w:p w:rsidR="00422219" w:rsidRDefault="00422219" w:rsidP="009B283E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4435BF">
        <w:rPr>
          <w:sz w:val="28"/>
        </w:rPr>
        <w:t>76. Результатом исполнения административной процедуры является передача зарегистрированных заявления и прилагаемых к нему документов</w:t>
      </w:r>
      <w:r w:rsidRPr="004435BF">
        <w:rPr>
          <w:rFonts w:eastAsiaTheme="minorEastAsia"/>
        </w:rPr>
        <w:t xml:space="preserve"> </w:t>
      </w:r>
      <w:r w:rsidRPr="004435BF">
        <w:rPr>
          <w:sz w:val="28"/>
        </w:rPr>
        <w:t>сотруднику, осуществляющему пред</w:t>
      </w:r>
      <w:r>
        <w:rPr>
          <w:sz w:val="28"/>
        </w:rPr>
        <w:t xml:space="preserve">оставление муниципальной услуги или направление уведомления </w:t>
      </w:r>
      <w:r w:rsidRPr="006076BF">
        <w:rPr>
          <w:sz w:val="28"/>
        </w:rPr>
        <w:t xml:space="preserve">об отказе в приеме заявления и документов с указанием причин отказа на адрес, указанный </w:t>
      </w:r>
      <w:r>
        <w:rPr>
          <w:sz w:val="28"/>
        </w:rPr>
        <w:t>заявителем</w:t>
      </w:r>
      <w:r w:rsidRPr="006076BF">
        <w:rPr>
          <w:sz w:val="28"/>
        </w:rPr>
        <w:t xml:space="preserve"> в заявлении, в </w:t>
      </w:r>
      <w:r w:rsidRPr="006076BF">
        <w:rPr>
          <w:sz w:val="28"/>
        </w:rPr>
        <w:lastRenderedPageBreak/>
        <w:t>случае подачи заявления через организации почтовой связи, или через личный кабинет, в случае подачи заявления в электронной форме.</w:t>
      </w:r>
      <w:r>
        <w:rPr>
          <w:sz w:val="28"/>
        </w:rPr>
        <w:t>»</w:t>
      </w:r>
    </w:p>
    <w:p w:rsidR="00161BB7" w:rsidRDefault="008137D4" w:rsidP="009B283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161BB7">
        <w:rPr>
          <w:sz w:val="28"/>
        </w:rPr>
        <w:t xml:space="preserve">) </w:t>
      </w:r>
      <w:r w:rsidR="002450AB" w:rsidRPr="002674AF">
        <w:rPr>
          <w:sz w:val="28"/>
          <w:szCs w:val="28"/>
        </w:rPr>
        <w:t xml:space="preserve">пункт </w:t>
      </w:r>
      <w:r w:rsidR="002450AB">
        <w:rPr>
          <w:sz w:val="28"/>
          <w:szCs w:val="28"/>
        </w:rPr>
        <w:t>89</w:t>
      </w:r>
      <w:r w:rsidR="002450AB" w:rsidRPr="002674AF">
        <w:rPr>
          <w:sz w:val="28"/>
          <w:szCs w:val="28"/>
        </w:rPr>
        <w:t xml:space="preserve"> изложить в следующей редакции:</w:t>
      </w:r>
    </w:p>
    <w:p w:rsidR="002450AB" w:rsidRPr="004435BF" w:rsidRDefault="002450AB" w:rsidP="002450AB">
      <w:pPr>
        <w:ind w:firstLine="709"/>
        <w:contextualSpacing/>
        <w:jc w:val="both"/>
        <w:rPr>
          <w:sz w:val="28"/>
        </w:rPr>
      </w:pPr>
      <w:r>
        <w:rPr>
          <w:sz w:val="28"/>
        </w:rPr>
        <w:t>«</w:t>
      </w:r>
      <w:r w:rsidRPr="004435BF">
        <w:rPr>
          <w:sz w:val="28"/>
        </w:rPr>
        <w:t xml:space="preserve">89. Сотрудник, осуществляющий предоставление муниципальной услуги, в течение </w:t>
      </w:r>
      <w:r>
        <w:rPr>
          <w:sz w:val="28"/>
        </w:rPr>
        <w:t>10</w:t>
      </w:r>
      <w:r w:rsidRPr="004435BF">
        <w:rPr>
          <w:sz w:val="28"/>
        </w:rPr>
        <w:t xml:space="preserve"> рабочих дней</w:t>
      </w:r>
      <w:r>
        <w:rPr>
          <w:sz w:val="28"/>
        </w:rPr>
        <w:t xml:space="preserve"> со дня получения сведений</w:t>
      </w:r>
      <w:r w:rsidR="00EF5CE1">
        <w:rPr>
          <w:sz w:val="28"/>
        </w:rPr>
        <w:t xml:space="preserve"> в рамках </w:t>
      </w:r>
      <w:r>
        <w:rPr>
          <w:sz w:val="28"/>
        </w:rPr>
        <w:t>межведомственн</w:t>
      </w:r>
      <w:r w:rsidR="00EF5CE1">
        <w:rPr>
          <w:sz w:val="28"/>
        </w:rPr>
        <w:t>ого информационного взаимодействия</w:t>
      </w:r>
      <w:r>
        <w:rPr>
          <w:sz w:val="28"/>
        </w:rPr>
        <w:t xml:space="preserve"> </w:t>
      </w:r>
      <w:r w:rsidRPr="004435BF">
        <w:rPr>
          <w:sz w:val="28"/>
        </w:rPr>
        <w:t xml:space="preserve">подготавливает: </w:t>
      </w:r>
    </w:p>
    <w:p w:rsidR="002450AB" w:rsidRPr="004435BF" w:rsidRDefault="002450AB" w:rsidP="002450AB">
      <w:pPr>
        <w:ind w:firstLine="709"/>
        <w:contextualSpacing/>
        <w:jc w:val="both"/>
        <w:rPr>
          <w:sz w:val="28"/>
        </w:rPr>
      </w:pPr>
      <w:r w:rsidRPr="004435BF">
        <w:rPr>
          <w:sz w:val="28"/>
        </w:rPr>
        <w:t xml:space="preserve">1) градостроительный план; </w:t>
      </w:r>
    </w:p>
    <w:p w:rsidR="002450AB" w:rsidRPr="004435BF" w:rsidRDefault="002450AB" w:rsidP="002450AB">
      <w:pPr>
        <w:ind w:firstLine="709"/>
        <w:contextualSpacing/>
        <w:jc w:val="both"/>
        <w:rPr>
          <w:sz w:val="28"/>
        </w:rPr>
      </w:pPr>
      <w:r w:rsidRPr="004435BF">
        <w:rPr>
          <w:sz w:val="28"/>
        </w:rPr>
        <w:t>2) уведомление об отказе в выдаче градостроительного плана.</w:t>
      </w:r>
    </w:p>
    <w:p w:rsidR="002450AB" w:rsidRDefault="002450AB" w:rsidP="002450AB">
      <w:pPr>
        <w:ind w:firstLine="709"/>
        <w:jc w:val="both"/>
        <w:rPr>
          <w:sz w:val="28"/>
        </w:rPr>
      </w:pPr>
      <w:r w:rsidRPr="004435BF">
        <w:rPr>
          <w:sz w:val="28"/>
        </w:rPr>
        <w:t>Обеспечивает согласование и подписание в установленном порядке документов, указанных в подпунктах 1, 2 настоящего пункта.</w:t>
      </w:r>
      <w:r>
        <w:rPr>
          <w:sz w:val="28"/>
        </w:rPr>
        <w:t>»;</w:t>
      </w:r>
    </w:p>
    <w:p w:rsidR="002450AB" w:rsidRDefault="008137D4" w:rsidP="002450AB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681930">
        <w:rPr>
          <w:sz w:val="28"/>
        </w:rPr>
        <w:t>) после пункта 110 дополнить пунктом 110.1 следующего содержания:</w:t>
      </w:r>
    </w:p>
    <w:p w:rsidR="00681930" w:rsidRDefault="00681930" w:rsidP="002450AB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681930">
        <w:rPr>
          <w:sz w:val="28"/>
        </w:rPr>
        <w:t>110.1.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  <w:r>
        <w:rPr>
          <w:sz w:val="28"/>
        </w:rPr>
        <w:t>»;</w:t>
      </w:r>
    </w:p>
    <w:p w:rsidR="007942A1" w:rsidRPr="002674AF" w:rsidRDefault="00EF0106" w:rsidP="00517DA0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7</w:t>
      </w:r>
      <w:r w:rsidR="00E1243B">
        <w:rPr>
          <w:sz w:val="28"/>
          <w:szCs w:val="28"/>
        </w:rPr>
        <w:t xml:space="preserve">) </w:t>
      </w:r>
      <w:r w:rsidR="007942A1" w:rsidRPr="002674AF">
        <w:rPr>
          <w:sz w:val="28"/>
        </w:rPr>
        <w:t xml:space="preserve">Приложение </w:t>
      </w:r>
      <w:r w:rsidR="00E1243B">
        <w:rPr>
          <w:sz w:val="28"/>
        </w:rPr>
        <w:t>2</w:t>
      </w:r>
      <w:r w:rsidR="007942A1" w:rsidRPr="002674AF">
        <w:rPr>
          <w:sz w:val="28"/>
        </w:rPr>
        <w:t xml:space="preserve"> </w:t>
      </w:r>
      <w:r w:rsidR="007942A1" w:rsidRPr="002674AF">
        <w:rPr>
          <w:sz w:val="28"/>
          <w:szCs w:val="28"/>
        </w:rPr>
        <w:t xml:space="preserve">к Административному регламенту </w:t>
      </w:r>
      <w:r w:rsidR="007942A1" w:rsidRPr="002674AF">
        <w:rPr>
          <w:spacing w:val="1"/>
          <w:sz w:val="28"/>
          <w:szCs w:val="28"/>
        </w:rPr>
        <w:t xml:space="preserve">изложить в редакции </w:t>
      </w:r>
      <w:r w:rsidR="00CF5F0B">
        <w:rPr>
          <w:spacing w:val="1"/>
          <w:sz w:val="28"/>
          <w:szCs w:val="28"/>
        </w:rPr>
        <w:t xml:space="preserve">согласно приложению </w:t>
      </w:r>
      <w:r w:rsidR="007942A1" w:rsidRPr="002674AF">
        <w:rPr>
          <w:spacing w:val="1"/>
          <w:sz w:val="28"/>
          <w:szCs w:val="28"/>
        </w:rPr>
        <w:t>к настоящему постановлению.</w:t>
      </w:r>
    </w:p>
    <w:p w:rsidR="007942A1" w:rsidRPr="002674AF" w:rsidRDefault="00AD7A5E" w:rsidP="00517DA0">
      <w:pPr>
        <w:ind w:firstLine="709"/>
        <w:contextualSpacing/>
        <w:jc w:val="both"/>
        <w:rPr>
          <w:sz w:val="28"/>
        </w:rPr>
      </w:pPr>
      <w:r w:rsidRPr="002674AF"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57862" w:rsidRPr="002674AF" w:rsidRDefault="00757862" w:rsidP="00517DA0">
      <w:pPr>
        <w:ind w:firstLine="709"/>
        <w:contextualSpacing/>
        <w:jc w:val="both"/>
        <w:rPr>
          <w:sz w:val="28"/>
        </w:rPr>
      </w:pPr>
    </w:p>
    <w:p w:rsidR="00DB0BBA" w:rsidRPr="002674AF" w:rsidRDefault="00DB0BBA" w:rsidP="00DB0BBA">
      <w:pPr>
        <w:tabs>
          <w:tab w:val="left" w:pos="7120"/>
        </w:tabs>
        <w:rPr>
          <w:sz w:val="28"/>
          <w:szCs w:val="28"/>
        </w:rPr>
      </w:pPr>
    </w:p>
    <w:p w:rsidR="00390E64" w:rsidRPr="002674AF" w:rsidRDefault="00390E64" w:rsidP="00DB0BBA">
      <w:pPr>
        <w:tabs>
          <w:tab w:val="left" w:pos="7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4"/>
      </w:tblGrid>
      <w:tr w:rsidR="002B3A4F" w:rsidRPr="002674AF" w:rsidTr="00EF0106">
        <w:trPr>
          <w:trHeight w:val="776"/>
        </w:trPr>
        <w:tc>
          <w:tcPr>
            <w:tcW w:w="4926" w:type="dxa"/>
            <w:shd w:val="clear" w:color="auto" w:fill="auto"/>
            <w:vAlign w:val="bottom"/>
          </w:tcPr>
          <w:p w:rsidR="00DB0BBA" w:rsidRPr="002674AF" w:rsidRDefault="00EF0106" w:rsidP="00EF0106">
            <w:pPr>
              <w:tabs>
                <w:tab w:val="left" w:pos="71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DB0BBA" w:rsidRPr="002674AF">
              <w:rPr>
                <w:sz w:val="28"/>
                <w:szCs w:val="28"/>
              </w:rPr>
              <w:t>Мэр</w:t>
            </w:r>
            <w:r>
              <w:rPr>
                <w:sz w:val="28"/>
                <w:szCs w:val="28"/>
              </w:rPr>
              <w:t>а</w:t>
            </w:r>
            <w:r w:rsidR="00DB0BBA" w:rsidRPr="002674AF">
              <w:rPr>
                <w:sz w:val="28"/>
                <w:szCs w:val="28"/>
              </w:rPr>
              <w:t xml:space="preserve"> Шелеховского</w:t>
            </w:r>
          </w:p>
          <w:p w:rsidR="00DB0BBA" w:rsidRPr="002674AF" w:rsidRDefault="00DB0BBA" w:rsidP="00EF0106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674AF"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B0BBA" w:rsidRPr="002674AF" w:rsidRDefault="00EF0106" w:rsidP="00EF0106">
            <w:pPr>
              <w:tabs>
                <w:tab w:val="left" w:pos="71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Краснов</w:t>
            </w:r>
          </w:p>
        </w:tc>
      </w:tr>
    </w:tbl>
    <w:p w:rsidR="00763ABA" w:rsidRPr="002674AF" w:rsidRDefault="00763ABA" w:rsidP="00390E64"/>
    <w:p w:rsidR="002674AF" w:rsidRPr="002674AF" w:rsidRDefault="002674AF" w:rsidP="003162F6">
      <w:pPr>
        <w:keepNext/>
        <w:ind w:left="4395"/>
        <w:jc w:val="both"/>
        <w:outlineLvl w:val="0"/>
        <w:rPr>
          <w:kern w:val="32"/>
          <w:sz w:val="28"/>
          <w:szCs w:val="28"/>
        </w:rPr>
      </w:pPr>
    </w:p>
    <w:p w:rsidR="007942A1" w:rsidRPr="002674AF" w:rsidRDefault="007942A1" w:rsidP="003162F6">
      <w:pPr>
        <w:keepNext/>
        <w:ind w:left="4395"/>
        <w:jc w:val="both"/>
        <w:outlineLvl w:val="0"/>
        <w:rPr>
          <w:kern w:val="32"/>
          <w:sz w:val="28"/>
          <w:szCs w:val="28"/>
        </w:rPr>
      </w:pPr>
    </w:p>
    <w:p w:rsidR="003162F6" w:rsidRPr="002674AF" w:rsidRDefault="003162F6" w:rsidP="003162F6">
      <w:pPr>
        <w:keepNext/>
        <w:ind w:left="4395"/>
        <w:jc w:val="both"/>
        <w:outlineLvl w:val="0"/>
        <w:rPr>
          <w:kern w:val="32"/>
          <w:sz w:val="28"/>
          <w:szCs w:val="28"/>
        </w:rPr>
      </w:pPr>
    </w:p>
    <w:p w:rsidR="002674AF" w:rsidRPr="002674AF" w:rsidRDefault="007942A1" w:rsidP="003162F6">
      <w:pPr>
        <w:ind w:left="4395"/>
        <w:jc w:val="both"/>
        <w:rPr>
          <w:sz w:val="28"/>
          <w:szCs w:val="28"/>
        </w:rPr>
      </w:pPr>
      <w:r w:rsidRPr="002674AF">
        <w:rPr>
          <w:sz w:val="28"/>
          <w:szCs w:val="28"/>
        </w:rPr>
        <w:t xml:space="preserve"> </w:t>
      </w:r>
    </w:p>
    <w:p w:rsidR="002674AF" w:rsidRPr="002674AF" w:rsidRDefault="002674AF" w:rsidP="003162F6">
      <w:pPr>
        <w:ind w:left="4395"/>
        <w:jc w:val="both"/>
        <w:rPr>
          <w:sz w:val="28"/>
          <w:szCs w:val="28"/>
        </w:rPr>
      </w:pPr>
    </w:p>
    <w:p w:rsidR="002674AF" w:rsidRDefault="002674AF" w:rsidP="003162F6">
      <w:pPr>
        <w:ind w:left="4395"/>
        <w:jc w:val="both"/>
        <w:rPr>
          <w:sz w:val="28"/>
          <w:szCs w:val="28"/>
        </w:rPr>
      </w:pPr>
    </w:p>
    <w:p w:rsidR="003865C9" w:rsidRDefault="003865C9" w:rsidP="003162F6">
      <w:pPr>
        <w:ind w:left="4395"/>
        <w:jc w:val="both"/>
        <w:rPr>
          <w:sz w:val="28"/>
          <w:szCs w:val="28"/>
        </w:rPr>
      </w:pPr>
    </w:p>
    <w:p w:rsidR="003865C9" w:rsidRDefault="003865C9" w:rsidP="003162F6">
      <w:pPr>
        <w:ind w:left="4395"/>
        <w:jc w:val="both"/>
        <w:rPr>
          <w:sz w:val="28"/>
          <w:szCs w:val="28"/>
        </w:rPr>
      </w:pPr>
    </w:p>
    <w:p w:rsidR="003865C9" w:rsidRDefault="003865C9" w:rsidP="003162F6">
      <w:pPr>
        <w:ind w:left="4395"/>
        <w:jc w:val="both"/>
        <w:rPr>
          <w:sz w:val="28"/>
          <w:szCs w:val="28"/>
        </w:rPr>
      </w:pPr>
    </w:p>
    <w:p w:rsidR="003865C9" w:rsidRDefault="003865C9" w:rsidP="003162F6">
      <w:pPr>
        <w:ind w:left="4395"/>
        <w:jc w:val="both"/>
        <w:rPr>
          <w:sz w:val="28"/>
          <w:szCs w:val="28"/>
        </w:rPr>
      </w:pPr>
    </w:p>
    <w:p w:rsidR="00E1243B" w:rsidRDefault="00E1243B" w:rsidP="003162F6">
      <w:pPr>
        <w:ind w:left="4395"/>
        <w:jc w:val="both"/>
        <w:rPr>
          <w:sz w:val="28"/>
          <w:szCs w:val="28"/>
        </w:rPr>
      </w:pPr>
    </w:p>
    <w:p w:rsidR="00E1243B" w:rsidRDefault="00E1243B" w:rsidP="003162F6">
      <w:pPr>
        <w:ind w:left="4395"/>
        <w:jc w:val="both"/>
        <w:rPr>
          <w:sz w:val="28"/>
          <w:szCs w:val="28"/>
        </w:rPr>
      </w:pPr>
    </w:p>
    <w:p w:rsidR="009B1DDE" w:rsidRDefault="009B1DDE" w:rsidP="003162F6">
      <w:pPr>
        <w:ind w:left="4395"/>
        <w:jc w:val="both"/>
        <w:rPr>
          <w:sz w:val="28"/>
          <w:szCs w:val="28"/>
        </w:rPr>
      </w:pPr>
    </w:p>
    <w:p w:rsidR="009B1DDE" w:rsidRPr="002674AF" w:rsidRDefault="009B1DDE" w:rsidP="003162F6">
      <w:pPr>
        <w:ind w:left="4395"/>
        <w:jc w:val="both"/>
        <w:rPr>
          <w:sz w:val="28"/>
          <w:szCs w:val="28"/>
        </w:rPr>
      </w:pPr>
    </w:p>
    <w:p w:rsidR="002674AF" w:rsidRPr="002674AF" w:rsidRDefault="00625B33" w:rsidP="002674AF">
      <w:pPr>
        <w:keepNext/>
        <w:ind w:left="4395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lastRenderedPageBreak/>
        <w:t xml:space="preserve">Приложение </w:t>
      </w:r>
      <w:r w:rsidR="002674AF" w:rsidRPr="002674AF">
        <w:rPr>
          <w:kern w:val="32"/>
          <w:sz w:val="28"/>
          <w:szCs w:val="28"/>
        </w:rPr>
        <w:t xml:space="preserve"> </w:t>
      </w:r>
    </w:p>
    <w:p w:rsidR="002674AF" w:rsidRPr="002674AF" w:rsidRDefault="002674AF" w:rsidP="002674AF">
      <w:pPr>
        <w:ind w:left="4395"/>
        <w:jc w:val="both"/>
        <w:rPr>
          <w:sz w:val="28"/>
          <w:szCs w:val="28"/>
        </w:rPr>
      </w:pPr>
      <w:r w:rsidRPr="002674AF">
        <w:rPr>
          <w:kern w:val="32"/>
          <w:sz w:val="28"/>
          <w:szCs w:val="28"/>
        </w:rPr>
        <w:t xml:space="preserve">к постановлению Администрации Шелеховского муниципального района от </w:t>
      </w:r>
      <w:r w:rsidR="003865C9">
        <w:rPr>
          <w:kern w:val="32"/>
          <w:sz w:val="28"/>
          <w:szCs w:val="28"/>
        </w:rPr>
        <w:t xml:space="preserve">04 сентября </w:t>
      </w:r>
      <w:r w:rsidRPr="002674AF">
        <w:rPr>
          <w:kern w:val="32"/>
          <w:sz w:val="28"/>
          <w:szCs w:val="28"/>
        </w:rPr>
        <w:t xml:space="preserve">2019 года № </w:t>
      </w:r>
      <w:r w:rsidR="003865C9">
        <w:rPr>
          <w:kern w:val="32"/>
          <w:sz w:val="28"/>
          <w:szCs w:val="28"/>
        </w:rPr>
        <w:t>583-па</w:t>
      </w:r>
      <w:bookmarkStart w:id="0" w:name="_GoBack"/>
      <w:bookmarkEnd w:id="0"/>
    </w:p>
    <w:p w:rsidR="002674AF" w:rsidRPr="002674AF" w:rsidRDefault="002674AF" w:rsidP="002674AF">
      <w:pPr>
        <w:keepNext/>
        <w:ind w:left="4395"/>
        <w:jc w:val="both"/>
        <w:outlineLvl w:val="0"/>
        <w:rPr>
          <w:kern w:val="32"/>
          <w:sz w:val="28"/>
          <w:szCs w:val="28"/>
        </w:rPr>
      </w:pPr>
    </w:p>
    <w:p w:rsidR="002674AF" w:rsidRPr="002674AF" w:rsidRDefault="002674AF" w:rsidP="002674AF">
      <w:pPr>
        <w:keepNext/>
        <w:ind w:left="4395"/>
        <w:jc w:val="both"/>
        <w:outlineLvl w:val="0"/>
        <w:rPr>
          <w:kern w:val="32"/>
          <w:sz w:val="28"/>
          <w:szCs w:val="28"/>
        </w:rPr>
      </w:pPr>
      <w:r w:rsidRPr="002674AF">
        <w:rPr>
          <w:kern w:val="32"/>
          <w:sz w:val="28"/>
          <w:szCs w:val="28"/>
        </w:rPr>
        <w:t xml:space="preserve">Приложение </w:t>
      </w:r>
      <w:r w:rsidR="00E1243B">
        <w:rPr>
          <w:kern w:val="32"/>
          <w:sz w:val="28"/>
          <w:szCs w:val="28"/>
        </w:rPr>
        <w:t>2</w:t>
      </w:r>
    </w:p>
    <w:p w:rsidR="002674AF" w:rsidRPr="002674AF" w:rsidRDefault="002674AF" w:rsidP="002674AF">
      <w:pPr>
        <w:ind w:left="4395"/>
        <w:jc w:val="both"/>
        <w:rPr>
          <w:sz w:val="28"/>
          <w:szCs w:val="28"/>
        </w:rPr>
      </w:pPr>
      <w:r w:rsidRPr="002674AF">
        <w:rPr>
          <w:sz w:val="28"/>
          <w:szCs w:val="28"/>
        </w:rPr>
        <w:t>к Административному регламенту предоставления муниципальной услуги</w:t>
      </w:r>
    </w:p>
    <w:p w:rsidR="007942A1" w:rsidRPr="002674AF" w:rsidRDefault="007942A1" w:rsidP="003162F6">
      <w:pPr>
        <w:ind w:left="4395"/>
        <w:jc w:val="both"/>
        <w:rPr>
          <w:sz w:val="28"/>
          <w:szCs w:val="28"/>
        </w:rPr>
      </w:pPr>
      <w:r w:rsidRPr="002674AF">
        <w:rPr>
          <w:sz w:val="28"/>
          <w:szCs w:val="28"/>
        </w:rPr>
        <w:t xml:space="preserve">«Выдача </w:t>
      </w:r>
      <w:r w:rsidRPr="002674AF">
        <w:rPr>
          <w:spacing w:val="1"/>
          <w:sz w:val="28"/>
          <w:szCs w:val="28"/>
        </w:rPr>
        <w:t>градостроительного плана земельного участка»</w:t>
      </w:r>
    </w:p>
    <w:p w:rsidR="006B5E81" w:rsidRDefault="006B5E81" w:rsidP="00E1243B">
      <w:pPr>
        <w:ind w:firstLine="709"/>
        <w:jc w:val="center"/>
        <w:rPr>
          <w:spacing w:val="2"/>
          <w:sz w:val="28"/>
          <w:szCs w:val="28"/>
        </w:rPr>
      </w:pPr>
    </w:p>
    <w:p w:rsidR="00E1243B" w:rsidRPr="004435BF" w:rsidRDefault="00E1243B" w:rsidP="00E1243B">
      <w:pPr>
        <w:ind w:firstLine="709"/>
        <w:jc w:val="center"/>
        <w:rPr>
          <w:spacing w:val="2"/>
          <w:sz w:val="28"/>
          <w:szCs w:val="28"/>
        </w:rPr>
      </w:pPr>
      <w:r w:rsidRPr="004435BF">
        <w:rPr>
          <w:rFonts w:ascii="Arial" w:hAnsi="Arial" w:cs="Arial"/>
          <w:noProof/>
          <w:spacing w:val="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0CA925" wp14:editId="11C1CA49">
                <wp:simplePos x="0" y="0"/>
                <wp:positionH relativeFrom="column">
                  <wp:posOffset>-407035</wp:posOffset>
                </wp:positionH>
                <wp:positionV relativeFrom="paragraph">
                  <wp:posOffset>370840</wp:posOffset>
                </wp:positionV>
                <wp:extent cx="6159500" cy="6922704"/>
                <wp:effectExtent l="0" t="0" r="12700" b="12065"/>
                <wp:wrapNone/>
                <wp:docPr id="1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6922704"/>
                          <a:chOff x="780" y="3641"/>
                          <a:chExt cx="9700" cy="8205"/>
                        </a:xfrm>
                      </wpg:grpSpPr>
                      <wps:wsp>
                        <wps:cNvPr id="19" name="Line 37"/>
                        <wps:cNvCnPr/>
                        <wps:spPr bwMode="auto">
                          <a:xfrm>
                            <a:off x="5918" y="55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"/>
                        <wps:cNvCnPr/>
                        <wps:spPr bwMode="auto">
                          <a:xfrm>
                            <a:off x="5795" y="53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9"/>
                        <wps:cNvCnPr/>
                        <wps:spPr bwMode="auto">
                          <a:xfrm>
                            <a:off x="4506" y="4617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1"/>
                        <wps:cNvCnPr/>
                        <wps:spPr bwMode="auto">
                          <a:xfrm flipH="1">
                            <a:off x="780" y="3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180" y="5146"/>
                            <a:ext cx="2300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43B" w:rsidRDefault="00E1243B" w:rsidP="00E1243B">
                              <w:pPr>
                                <w:jc w:val="center"/>
                              </w:pPr>
                              <w:r w:rsidRPr="006A019E">
                                <w:t xml:space="preserve">Отказ в приеме документов </w:t>
                              </w:r>
                              <w:r>
                                <w:t>-</w:t>
                              </w:r>
                            </w:p>
                            <w:p w:rsidR="00E1243B" w:rsidRPr="006F3CCE" w:rsidRDefault="00E1243B" w:rsidP="00E1243B">
                              <w:pPr>
                                <w:jc w:val="center"/>
                              </w:pPr>
                              <w:r>
                                <w:t>в течение 2 рабочих дней</w:t>
                              </w:r>
                            </w:p>
                            <w:p w:rsidR="00E1243B" w:rsidRPr="006A019E" w:rsidRDefault="00E1243B" w:rsidP="00E1243B">
                              <w:pPr>
                                <w:jc w:val="center"/>
                              </w:pPr>
                            </w:p>
                            <w:p w:rsidR="00E1243B" w:rsidRPr="006A019E" w:rsidRDefault="00E1243B" w:rsidP="00E1243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25" name="Line 43"/>
                        <wps:cNvCnPr/>
                        <wps:spPr bwMode="auto">
                          <a:xfrm>
                            <a:off x="8380" y="4585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4677"/>
                            <a:ext cx="90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3B" w:rsidRPr="006A019E" w:rsidRDefault="00E1243B" w:rsidP="00E1243B">
                              <w:pPr>
                                <w:jc w:val="center"/>
                              </w:pPr>
                              <w:r w:rsidRPr="006A019E"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2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59" y="4744"/>
                            <a:ext cx="7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243B" w:rsidRPr="006A019E" w:rsidRDefault="00E1243B" w:rsidP="00E1243B">
                              <w:pPr>
                                <w:jc w:val="center"/>
                              </w:pPr>
                              <w:r w:rsidRPr="006A019E">
                                <w:t>Да</w:t>
                              </w: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2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280" y="10835"/>
                            <a:ext cx="3446" cy="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43B" w:rsidRDefault="00E1243B" w:rsidP="00E1243B">
                              <w:pPr>
                                <w:jc w:val="center"/>
                              </w:pPr>
                              <w:r w:rsidRPr="006A019E">
                                <w:t xml:space="preserve">Выдача (направление) </w:t>
                              </w:r>
                              <w:r>
                                <w:t>градостроительного плана -</w:t>
                              </w:r>
                            </w:p>
                            <w:p w:rsidR="00E1243B" w:rsidRPr="006A019E" w:rsidRDefault="00E1243B" w:rsidP="006B5E81">
                              <w:pPr>
                                <w:jc w:val="center"/>
                              </w:pPr>
                              <w:r>
                                <w:t>в течение 2 рабочих дней.</w:t>
                              </w: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2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10834"/>
                            <a:ext cx="4731" cy="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243B" w:rsidRDefault="00E1243B" w:rsidP="00E1243B">
                              <w:pPr>
                                <w:jc w:val="center"/>
                              </w:pPr>
                              <w:r w:rsidRPr="006A019E">
                                <w:t xml:space="preserve">Выдача (направление) письменного мотивированного отказа  </w:t>
                              </w:r>
                              <w:r>
                                <w:t xml:space="preserve">в выдаче </w:t>
                              </w:r>
                              <w:r w:rsidRPr="006A019E">
                                <w:t>градостроительного плана</w:t>
                              </w:r>
                              <w:r>
                                <w:t xml:space="preserve"> -</w:t>
                              </w:r>
                            </w:p>
                            <w:p w:rsidR="00E1243B" w:rsidRPr="006A019E" w:rsidRDefault="00E1243B" w:rsidP="006B5E81">
                              <w:pPr>
                                <w:jc w:val="center"/>
                              </w:pPr>
                              <w:r>
                                <w:t>в течение 2 рабочих дней.</w:t>
                              </w: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30" name="Line 48"/>
                        <wps:cNvCnPr/>
                        <wps:spPr bwMode="auto">
                          <a:xfrm flipH="1">
                            <a:off x="4298" y="77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9"/>
                        <wps:cNvCnPr/>
                        <wps:spPr bwMode="auto">
                          <a:xfrm>
                            <a:off x="4483" y="8440"/>
                            <a:ext cx="0" cy="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-32.05pt;margin-top:29.2pt;width:485pt;height:545.1pt;z-index:251661312" coordorigin="780,3641" coordsize="9700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">
                <v:line id="Line 37" o:spid="_x0000_s1027" style="position:absolute;visibility:visible;mso-wrap-style:square" from="5918,5539" to="5918,5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38" o:spid="_x0000_s1028" style="position:absolute;visibility:visible;mso-wrap-style:square" from="5795,5379" to="5795,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39" o:spid="_x0000_s1029" style="position:absolute;visibility:visible;mso-wrap-style:square" from="4506,4617" to="4506,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41" o:spid="_x0000_s1030" style="position:absolute;flip:x;visibility:visible;mso-wrap-style:square" from="780,3641" to="780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1" type="#_x0000_t202" style="position:absolute;left:8180;top:5146;width:2300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P68QA&#10;AADbAAAADwAAAGRycy9kb3ducmV2LnhtbESPQYvCMBSE78L+h/AWvIimii5LNcoqCp4EXQ97fDTP&#10;tmzzUpNoq7/eCILHYWa+YWaL1lTiSs6XlhUMBwkI4szqknMFx99N/xuED8gaK8uk4EYeFvOPzgxT&#10;bRve0/UQchEh7FNUUIRQp1L6rCCDfmBr4uidrDMYonS51A6bCDeVHCXJlzRYclwosKZVQdn/4WIU&#10;7Mbr2v3tN6fmeDkvjb/3qsmup1T3s/2ZggjUhnf41d5qBaMx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z+vEAAAA2wAAAA8AAAAAAAAAAAAAAAAAmAIAAGRycy9k&#10;b3ducmV2LnhtbFBLBQYAAAAABAAEAPUAAACJAwAAAAA=&#10;" strokeweight="0">
                  <v:textbox inset="8.7pt,5.1pt,8.7pt,5.1pt">
                    <w:txbxContent>
                      <w:p w:rsidR="00E1243B" w:rsidRDefault="00E1243B" w:rsidP="00E1243B">
                        <w:pPr>
                          <w:jc w:val="center"/>
                        </w:pPr>
                        <w:r w:rsidRPr="006A019E">
                          <w:t xml:space="preserve">Отказ в приеме документов </w:t>
                        </w:r>
                        <w:r>
                          <w:t>-</w:t>
                        </w:r>
                      </w:p>
                      <w:p w:rsidR="00E1243B" w:rsidRPr="006F3CCE" w:rsidRDefault="00E1243B" w:rsidP="00E1243B">
                        <w:pPr>
                          <w:jc w:val="center"/>
                        </w:pPr>
                        <w:r>
                          <w:t>в течение 2 рабочих дней</w:t>
                        </w:r>
                      </w:p>
                      <w:p w:rsidR="00E1243B" w:rsidRPr="006A019E" w:rsidRDefault="00E1243B" w:rsidP="00E1243B">
                        <w:pPr>
                          <w:jc w:val="center"/>
                        </w:pPr>
                      </w:p>
                      <w:p w:rsidR="00E1243B" w:rsidRPr="006A019E" w:rsidRDefault="00E1243B" w:rsidP="00E1243B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  <v:line id="Line 43" o:spid="_x0000_s1032" style="position:absolute;visibility:visible;mso-wrap-style:square" from="8380,4585" to="8380,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shape id="Text Box 44" o:spid="_x0000_s1033" type="#_x0000_t202" style="position:absolute;left:8520;top:4677;width:90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nfYsUA&#10;AADbAAAADwAAAGRycy9kb3ducmV2LnhtbESPT2vCQBTE7wW/w/KE3uqmOYimriIFwT9E2uihvT2y&#10;zyRt9m3Y3Zr023cLgsdhZn7DLFaDacWVnG8sK3ieJCCIS6sbrhScT5unGQgfkDW2lknBL3lYLUcP&#10;C8y07fmdrkWoRISwz1BBHUKXSenLmgz6ie2Io3exzmCI0lVSO+wj3LQyTZKpNNhwXKixo9eayu/i&#10;xyjgXevPn1/2ozmkvD8e3+a5PeVKPY6H9QuIQEO4h2/trVaQTuH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d9ixQAAANsAAAAPAAAAAAAAAAAAAAAAAJgCAABkcnMv&#10;ZG93bnJldi54bWxQSwUGAAAAAAQABAD1AAAAigMAAAAA&#10;" stroked="f" strokeweight="0">
                  <v:textbox inset="8.7pt,5.1pt,8.7pt,5.1pt">
                    <w:txbxContent>
                      <w:p w:rsidR="00E1243B" w:rsidRPr="006A019E" w:rsidRDefault="00E1243B" w:rsidP="00E1243B">
                        <w:pPr>
                          <w:jc w:val="center"/>
                        </w:pPr>
                        <w:r w:rsidRPr="006A019E">
                          <w:t>Нет</w:t>
                        </w:r>
                      </w:p>
                    </w:txbxContent>
                  </v:textbox>
                </v:shape>
                <v:shape id="Text Box 45" o:spid="_x0000_s1034" type="#_x0000_t202" style="position:absolute;left:3559;top:4744;width:7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V6+cQA&#10;AADbAAAADwAAAGRycy9kb3ducmV2LnhtbESPT4vCMBTE7wt+h/CEva2pPbhajSKCoLso/jvo7dE8&#10;22rzUpqsdr+9EQSPw8z8hhlNGlOKG9WusKyg24lAEKdWF5wpOOznX30QziNrLC2Tgn9yMBm3PkaY&#10;aHvnLd12PhMBwi5BBbn3VSKlS3My6Dq2Ig7e2dYGfZB1JnWN9wA3pYyjqCcNFhwWcqxollN63f0Z&#10;Bbws3eF0scfiN+af9XozWNn9SqnPdjMdgvDU+Hf41V5oBfE3PL+EH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evnEAAAA2wAAAA8AAAAAAAAAAAAAAAAAmAIAAGRycy9k&#10;b3ducmV2LnhtbFBLBQYAAAAABAAEAPUAAACJAwAAAAA=&#10;" stroked="f" strokeweight="0">
                  <v:textbox inset="8.7pt,5.1pt,8.7pt,5.1pt">
                    <w:txbxContent>
                      <w:p w:rsidR="00E1243B" w:rsidRPr="006A019E" w:rsidRDefault="00E1243B" w:rsidP="00E1243B">
                        <w:pPr>
                          <w:jc w:val="center"/>
                        </w:pPr>
                        <w:r w:rsidRPr="006A019E">
                          <w:t>Да</w:t>
                        </w:r>
                      </w:p>
                    </w:txbxContent>
                  </v:textbox>
                </v:shape>
                <v:shape id="Text Box 46" o:spid="_x0000_s1035" type="#_x0000_t202" style="position:absolute;left:1280;top:10835;width:3446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/F7sIA&#10;AADbAAAADwAAAGRycy9kb3ducmV2LnhtbERPy2rCQBTdF/oPwy24kTqptFKik9CKQleCj4XLS+aa&#10;BDN30pnJw359ZyG4PJz3Kh9NI3pyvras4G2WgCAurK65VHA6bl8/QfiArLGxTApu5CHPnp9WmGo7&#10;8J76QyhFDGGfooIqhDaV0hcVGfQz2xJH7mKdwRChK6V2OMRw08h5kiykwZpjQ4UtrSsqrofOKNi9&#10;b1p33m8vw6n7/Tb+b9p87KZKTV7GryWIQGN4iO/uH61gHsfGL/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8XuwgAAANsAAAAPAAAAAAAAAAAAAAAAAJgCAABkcnMvZG93&#10;bnJldi54bWxQSwUGAAAAAAQABAD1AAAAhwMAAAAA&#10;" strokeweight="0">
                  <v:textbox inset="8.7pt,5.1pt,8.7pt,5.1pt">
                    <w:txbxContent>
                      <w:p w:rsidR="00E1243B" w:rsidRDefault="00E1243B" w:rsidP="00E1243B">
                        <w:pPr>
                          <w:jc w:val="center"/>
                        </w:pPr>
                        <w:r w:rsidRPr="006A019E">
                          <w:t xml:space="preserve">Выдача (направление) </w:t>
                        </w:r>
                        <w:r>
                          <w:t>градостроительного плана -</w:t>
                        </w:r>
                      </w:p>
                      <w:p w:rsidR="00E1243B" w:rsidRPr="006A019E" w:rsidRDefault="00E1243B" w:rsidP="006B5E81">
                        <w:pPr>
                          <w:jc w:val="center"/>
                        </w:pPr>
                        <w:r>
                          <w:t>в течение 2 рабочих дней.</w:t>
                        </w:r>
                      </w:p>
                    </w:txbxContent>
                  </v:textbox>
                </v:shape>
                <v:shape id="Text Box 47" o:spid="_x0000_s1036" type="#_x0000_t202" style="position:absolute;left:5069;top:10834;width:4731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gdcUA&#10;AADbAAAADwAAAGRycy9kb3ducmV2LnhtbESPT2sCMRTE74LfITyhF6nZSpW6GsWWCp4E/xw8PjbP&#10;3cXNy5pEd9tPbwTB4zAzv2Fmi9ZU4kbOl5YVfAwSEMSZ1SXnCg771fsXCB+QNVaWScEfeVjMu50Z&#10;pto2vKXbLuQiQtinqKAIoU6l9FlBBv3A1sTRO1lnMETpcqkdNhFuKjlMkrE0WHJcKLCmn4Ky8+5q&#10;FGw+f2t33K5OzeF6+Tb+v1+NNn2l3nrtcgoiUBte4Wd7rRUMJ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2B1xQAAANsAAAAPAAAAAAAAAAAAAAAAAJgCAABkcnMv&#10;ZG93bnJldi54bWxQSwUGAAAAAAQABAD1AAAAigMAAAAA&#10;" strokeweight="0">
                  <v:textbox inset="8.7pt,5.1pt,8.7pt,5.1pt">
                    <w:txbxContent>
                      <w:p w:rsidR="00E1243B" w:rsidRDefault="00E1243B" w:rsidP="00E1243B">
                        <w:pPr>
                          <w:jc w:val="center"/>
                        </w:pPr>
                        <w:r w:rsidRPr="006A019E">
                          <w:t xml:space="preserve">Выдача (направление) письменного мотивированного отказа  </w:t>
                        </w:r>
                        <w:r>
                          <w:t xml:space="preserve">в выдаче </w:t>
                        </w:r>
                        <w:r w:rsidRPr="006A019E">
                          <w:t>градостроительного плана</w:t>
                        </w:r>
                        <w:r>
                          <w:t xml:space="preserve"> -</w:t>
                        </w:r>
                      </w:p>
                      <w:p w:rsidR="00E1243B" w:rsidRPr="006A019E" w:rsidRDefault="00E1243B" w:rsidP="006B5E81">
                        <w:pPr>
                          <w:jc w:val="center"/>
                        </w:pPr>
                        <w:r>
                          <w:t>в течение 2 рабочих дней.</w:t>
                        </w:r>
                      </w:p>
                    </w:txbxContent>
                  </v:textbox>
                </v:shape>
                <v:line id="Line 48" o:spid="_x0000_s1037" style="position:absolute;flip:x;visibility:visible;mso-wrap-style:square" from="4298,7738" to="4298,7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49" o:spid="_x0000_s1038" style="position:absolute;visibility:visible;mso-wrap-style:square" from="4483,8440" to="4483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Pr="004435BF">
        <w:rPr>
          <w:spacing w:val="2"/>
          <w:sz w:val="28"/>
          <w:szCs w:val="28"/>
        </w:rPr>
        <w:t>Блок-схема административной процедуры предоставления муниципальной услуги</w:t>
      </w:r>
    </w:p>
    <w:p w:rsidR="00E1243B" w:rsidRPr="004435BF" w:rsidRDefault="00E1243B" w:rsidP="00E1243B">
      <w:pPr>
        <w:ind w:firstLine="709"/>
        <w:jc w:val="center"/>
        <w:rPr>
          <w:rFonts w:ascii="Arial" w:hAnsi="Arial" w:cs="Arial"/>
          <w:b/>
          <w:bCs/>
          <w:spacing w:val="2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E1243B" w:rsidRPr="004435BF" w:rsidTr="00AD5399">
        <w:trPr>
          <w:trHeight w:val="9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3B" w:rsidRPr="004435BF" w:rsidRDefault="00E1243B" w:rsidP="006B5E81">
            <w:pPr>
              <w:jc w:val="center"/>
            </w:pPr>
            <w:r w:rsidRPr="004435BF">
              <w:t xml:space="preserve">Прием </w:t>
            </w:r>
            <w:r w:rsidR="006B5E81">
              <w:t xml:space="preserve">и регистрация </w:t>
            </w:r>
            <w:r w:rsidRPr="004435BF">
              <w:t xml:space="preserve">заявления </w:t>
            </w:r>
            <w:r w:rsidRPr="004435BF">
              <w:rPr>
                <w:lang w:val="en-US"/>
              </w:rPr>
              <w:t>c</w:t>
            </w:r>
            <w:r w:rsidRPr="004435BF">
              <w:t xml:space="preserve"> прилагаемыми документами, предусмотренными настоящим административным регламентом</w:t>
            </w:r>
          </w:p>
        </w:tc>
      </w:tr>
    </w:tbl>
    <w:p w:rsidR="00E1243B" w:rsidRPr="004435BF" w:rsidRDefault="00E1243B" w:rsidP="00E1243B">
      <w:pPr>
        <w:spacing w:before="30" w:after="30"/>
        <w:ind w:firstLine="709"/>
        <w:jc w:val="center"/>
        <w:rPr>
          <w:rFonts w:ascii="Arial" w:hAnsi="Arial" w:cs="Arial"/>
          <w:b/>
          <w:bCs/>
          <w:spacing w:val="2"/>
        </w:rPr>
      </w:pPr>
    </w:p>
    <w:p w:rsidR="00E1243B" w:rsidRPr="004435BF" w:rsidRDefault="00E1243B" w:rsidP="00E1243B">
      <w:pPr>
        <w:spacing w:before="30" w:after="30"/>
        <w:ind w:firstLine="709"/>
        <w:jc w:val="center"/>
        <w:rPr>
          <w:b/>
          <w:bCs/>
          <w:spacing w:val="2"/>
        </w:rPr>
      </w:pPr>
    </w:p>
    <w:p w:rsidR="00E1243B" w:rsidRPr="004435BF" w:rsidRDefault="006B5E81" w:rsidP="00E1243B">
      <w:pPr>
        <w:spacing w:before="30" w:after="30"/>
        <w:ind w:firstLine="709"/>
        <w:jc w:val="center"/>
        <w:rPr>
          <w:b/>
          <w:bCs/>
          <w:spacing w:val="2"/>
        </w:rPr>
      </w:pPr>
      <w:r w:rsidRPr="004435BF">
        <w:rPr>
          <w:rFonts w:ascii="Arial" w:hAnsi="Arial" w:cs="Arial"/>
          <w:b/>
          <w:bCs/>
          <w:noProof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95A1A" wp14:editId="03A27FF9">
                <wp:simplePos x="0" y="0"/>
                <wp:positionH relativeFrom="column">
                  <wp:posOffset>-38735</wp:posOffset>
                </wp:positionH>
                <wp:positionV relativeFrom="paragraph">
                  <wp:posOffset>69850</wp:posOffset>
                </wp:positionV>
                <wp:extent cx="4051300" cy="2692400"/>
                <wp:effectExtent l="0" t="0" r="25400" b="127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0" cy="269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43B" w:rsidRDefault="00E1243B" w:rsidP="00E1243B">
                            <w:pPr>
                              <w:jc w:val="center"/>
                            </w:pPr>
                            <w:r w:rsidRPr="006A019E">
                              <w:t>Формиров</w:t>
                            </w:r>
                            <w:r>
                              <w:t>ание и направление межведомственных запросов:</w:t>
                            </w:r>
                          </w:p>
                          <w:p w:rsidR="00E1243B" w:rsidRDefault="00E1243B" w:rsidP="00E1243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0"/>
                              <w:jc w:val="both"/>
                            </w:pPr>
                            <w:r>
                              <w:t xml:space="preserve">1) </w:t>
                            </w:r>
                            <w:r w:rsidRPr="00147D10">
                              <w:t>запрос документов, указанных в подпунктах 1-7 пункта 32 настоящего административного регламента</w:t>
                            </w:r>
                            <w:r>
                              <w:t xml:space="preserve"> – в течение 3 рабочих дней;</w:t>
                            </w:r>
                          </w:p>
                          <w:p w:rsidR="00E1243B" w:rsidRPr="00D66C55" w:rsidRDefault="00E1243B" w:rsidP="00E1243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0"/>
                              <w:jc w:val="both"/>
                            </w:pPr>
                            <w:r>
                              <w:t xml:space="preserve">2) </w:t>
                            </w:r>
                            <w:r w:rsidRPr="00147D10">
                              <w:t>запрос документов, указанных в подпунк</w:t>
                            </w:r>
                            <w:r>
                              <w:t>те 8</w:t>
                            </w:r>
                            <w:r w:rsidRPr="00147D10">
                              <w:t xml:space="preserve"> пункта 32 настоящего административного регламента</w:t>
                            </w:r>
                            <w:r>
                              <w:t xml:space="preserve"> – в течение 7 </w:t>
                            </w:r>
                            <w:r w:rsidRPr="00D66C55">
                              <w:t>календарных дней.</w:t>
                            </w:r>
                          </w:p>
                          <w:p w:rsidR="00E1243B" w:rsidRDefault="00E1243B" w:rsidP="00E1243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0"/>
                              <w:jc w:val="both"/>
                            </w:pPr>
                          </w:p>
                          <w:p w:rsidR="00E1243B" w:rsidRDefault="00E1243B" w:rsidP="00E1243B">
                            <w:pPr>
                              <w:jc w:val="center"/>
                            </w:pPr>
                            <w:r>
                              <w:t xml:space="preserve">Предоставление сведений </w:t>
                            </w:r>
                            <w:r w:rsidRPr="00D51B52">
                              <w:t>в рамках межведомственных запросов</w:t>
                            </w:r>
                            <w:r>
                              <w:t xml:space="preserve"> соответственно:</w:t>
                            </w:r>
                          </w:p>
                          <w:p w:rsidR="00E1243B" w:rsidRDefault="00E1243B" w:rsidP="00E1243B">
                            <w:pPr>
                              <w:jc w:val="both"/>
                            </w:pPr>
                            <w:r w:rsidRPr="00D51B52">
                              <w:t>1)</w:t>
                            </w:r>
                            <w:r>
                              <w:t xml:space="preserve">  </w:t>
                            </w:r>
                            <w:r w:rsidRPr="00D51B52">
                              <w:t>в течение 5 рабочих дней;</w:t>
                            </w:r>
                          </w:p>
                          <w:p w:rsidR="00E1243B" w:rsidRPr="00D51B52" w:rsidRDefault="00E1243B" w:rsidP="00E1243B">
                            <w:pPr>
                              <w:jc w:val="both"/>
                            </w:pPr>
                            <w:r>
                              <w:t>2) в течение 14 календарных дней.</w:t>
                            </w:r>
                          </w:p>
                          <w:p w:rsidR="00E1243B" w:rsidRPr="006A019E" w:rsidRDefault="00E1243B" w:rsidP="00E1243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9" type="#_x0000_t202" style="position:absolute;left:0;text-align:left;margin-left:-3.05pt;margin-top:5.5pt;width:319pt;height:2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" fillcolor="white [3201]" strokeweight=".5pt">
                <v:textbox>
                  <w:txbxContent>
                    <w:p w:rsidR="00E1243B" w:rsidRDefault="00E1243B" w:rsidP="00E1243B">
                      <w:pPr>
                        <w:jc w:val="center"/>
                      </w:pPr>
                      <w:r w:rsidRPr="006A019E">
                        <w:t>Формиров</w:t>
                      </w:r>
                      <w:r>
                        <w:t>ание и направление межведомственных запросов:</w:t>
                      </w:r>
                    </w:p>
                    <w:p w:rsidR="00E1243B" w:rsidRDefault="00E1243B" w:rsidP="00E1243B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ind w:left="0"/>
                        <w:jc w:val="both"/>
                      </w:pPr>
                      <w:r>
                        <w:t xml:space="preserve">1) </w:t>
                      </w:r>
                      <w:r w:rsidRPr="00147D10">
                        <w:t>запрос документов, указанных в подпунктах 1-7 пункта 32 настоящего административного регламента</w:t>
                      </w:r>
                      <w:r>
                        <w:t xml:space="preserve"> – в течение 3 рабочих дней;</w:t>
                      </w:r>
                    </w:p>
                    <w:p w:rsidR="00E1243B" w:rsidRPr="00D66C55" w:rsidRDefault="00E1243B" w:rsidP="00E1243B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ind w:left="0"/>
                        <w:jc w:val="both"/>
                      </w:pPr>
                      <w:r>
                        <w:t xml:space="preserve">2) </w:t>
                      </w:r>
                      <w:r w:rsidRPr="00147D10">
                        <w:t>запрос документов, указанных в подпунк</w:t>
                      </w:r>
                      <w:r>
                        <w:t>те 8</w:t>
                      </w:r>
                      <w:r w:rsidRPr="00147D10">
                        <w:t xml:space="preserve"> пункта 32 настоящего административного регламента</w:t>
                      </w:r>
                      <w:r>
                        <w:t xml:space="preserve"> – в течение 7 </w:t>
                      </w:r>
                      <w:r w:rsidRPr="00D66C55">
                        <w:t>календарных дней.</w:t>
                      </w:r>
                    </w:p>
                    <w:p w:rsidR="00E1243B" w:rsidRDefault="00E1243B" w:rsidP="00E1243B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ind w:left="0"/>
                        <w:jc w:val="both"/>
                      </w:pPr>
                    </w:p>
                    <w:p w:rsidR="00E1243B" w:rsidRDefault="00E1243B" w:rsidP="00E1243B">
                      <w:pPr>
                        <w:jc w:val="center"/>
                      </w:pPr>
                      <w:r>
                        <w:t xml:space="preserve">Предоставление сведений </w:t>
                      </w:r>
                      <w:r w:rsidRPr="00D51B52">
                        <w:t>в рамках межведомственных запросов</w:t>
                      </w:r>
                      <w:r>
                        <w:t xml:space="preserve"> соответственно:</w:t>
                      </w:r>
                    </w:p>
                    <w:p w:rsidR="00E1243B" w:rsidRDefault="00E1243B" w:rsidP="00E1243B">
                      <w:pPr>
                        <w:jc w:val="both"/>
                      </w:pPr>
                      <w:r w:rsidRPr="00D51B52">
                        <w:t>1)</w:t>
                      </w:r>
                      <w:r>
                        <w:t xml:space="preserve">  </w:t>
                      </w:r>
                      <w:r w:rsidRPr="00D51B52">
                        <w:t>в течение 5 рабочих дней;</w:t>
                      </w:r>
                    </w:p>
                    <w:p w:rsidR="00E1243B" w:rsidRPr="00D51B52" w:rsidRDefault="00E1243B" w:rsidP="00E1243B">
                      <w:pPr>
                        <w:jc w:val="both"/>
                      </w:pPr>
                      <w:r>
                        <w:t>2) в течение 14 календарных дней.</w:t>
                      </w:r>
                    </w:p>
                    <w:p w:rsidR="00E1243B" w:rsidRPr="006A019E" w:rsidRDefault="00E1243B" w:rsidP="00E1243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1243B" w:rsidRPr="004435BF" w:rsidRDefault="00E1243B" w:rsidP="00E1243B">
      <w:pPr>
        <w:spacing w:after="30"/>
        <w:ind w:firstLine="709"/>
        <w:jc w:val="both"/>
        <w:rPr>
          <w:b/>
          <w:bCs/>
          <w:spacing w:val="2"/>
          <w:sz w:val="32"/>
          <w:szCs w:val="32"/>
        </w:rPr>
      </w:pPr>
      <w:r w:rsidRPr="004435BF">
        <w:rPr>
          <w:spacing w:val="2"/>
        </w:rPr>
        <w:t xml:space="preserve">         </w:t>
      </w:r>
    </w:p>
    <w:p w:rsidR="00E1243B" w:rsidRPr="004435BF" w:rsidRDefault="00E1243B" w:rsidP="00E1243B">
      <w:pPr>
        <w:spacing w:after="30"/>
        <w:ind w:firstLine="709"/>
        <w:jc w:val="center"/>
        <w:rPr>
          <w:rFonts w:ascii="Arial" w:hAnsi="Arial" w:cs="Arial"/>
          <w:spacing w:val="2"/>
        </w:rPr>
      </w:pPr>
    </w:p>
    <w:p w:rsidR="00E1243B" w:rsidRPr="004435BF" w:rsidRDefault="00E1243B" w:rsidP="00E1243B">
      <w:pPr>
        <w:spacing w:after="30"/>
        <w:ind w:firstLine="709"/>
        <w:jc w:val="both"/>
        <w:rPr>
          <w:spacing w:val="2"/>
        </w:rPr>
      </w:pPr>
      <w:r w:rsidRPr="004435BF">
        <w:rPr>
          <w:spacing w:val="2"/>
        </w:rPr>
        <w:t xml:space="preserve">                                                                               </w:t>
      </w:r>
    </w:p>
    <w:p w:rsidR="00E1243B" w:rsidRPr="004435BF" w:rsidRDefault="00E1243B" w:rsidP="00E1243B">
      <w:pPr>
        <w:spacing w:after="30"/>
        <w:ind w:firstLine="709"/>
        <w:jc w:val="both"/>
        <w:rPr>
          <w:spacing w:val="2"/>
        </w:rPr>
      </w:pPr>
    </w:p>
    <w:p w:rsidR="00E1243B" w:rsidRPr="004435BF" w:rsidRDefault="00E1243B" w:rsidP="00E1243B">
      <w:pPr>
        <w:spacing w:after="30"/>
        <w:ind w:firstLine="709"/>
        <w:jc w:val="both"/>
        <w:rPr>
          <w:spacing w:val="2"/>
        </w:rPr>
      </w:pPr>
      <w:r w:rsidRPr="004435BF">
        <w:rPr>
          <w:spacing w:val="2"/>
        </w:rPr>
        <w:t xml:space="preserve">                                    </w:t>
      </w:r>
    </w:p>
    <w:p w:rsidR="00E1243B" w:rsidRPr="004435BF" w:rsidRDefault="00E1243B" w:rsidP="00E1243B">
      <w:pPr>
        <w:tabs>
          <w:tab w:val="left" w:pos="3556"/>
        </w:tabs>
        <w:spacing w:after="30"/>
        <w:ind w:firstLine="709"/>
        <w:jc w:val="both"/>
        <w:rPr>
          <w:spacing w:val="2"/>
        </w:rPr>
      </w:pPr>
      <w:r w:rsidRPr="004435BF">
        <w:rPr>
          <w:spacing w:val="2"/>
        </w:rPr>
        <w:tab/>
      </w:r>
    </w:p>
    <w:p w:rsidR="00E1243B" w:rsidRPr="004435BF" w:rsidRDefault="00E1243B" w:rsidP="00E1243B">
      <w:pPr>
        <w:keepNext/>
        <w:ind w:left="4962"/>
        <w:jc w:val="both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E1243B" w:rsidRPr="004435BF" w:rsidRDefault="00E1243B" w:rsidP="00E1243B">
      <w:pPr>
        <w:keepNext/>
        <w:ind w:left="4962"/>
        <w:jc w:val="both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</w:p>
    <w:p w:rsidR="00E1243B" w:rsidRPr="004435BF" w:rsidRDefault="00E1243B" w:rsidP="00E1243B">
      <w:pPr>
        <w:rPr>
          <w:rFonts w:ascii="Arial" w:hAnsi="Arial" w:cs="Arial"/>
          <w:sz w:val="32"/>
          <w:szCs w:val="32"/>
        </w:rPr>
      </w:pPr>
    </w:p>
    <w:p w:rsidR="00E1243B" w:rsidRPr="004435BF" w:rsidRDefault="00E1243B" w:rsidP="00E1243B">
      <w:pPr>
        <w:rPr>
          <w:rFonts w:ascii="Arial" w:hAnsi="Arial" w:cs="Arial"/>
          <w:sz w:val="32"/>
          <w:szCs w:val="32"/>
        </w:rPr>
      </w:pPr>
    </w:p>
    <w:p w:rsidR="00E1243B" w:rsidRPr="004435BF" w:rsidRDefault="00E1243B" w:rsidP="00E1243B">
      <w:pPr>
        <w:keepNext/>
        <w:ind w:left="4962"/>
        <w:jc w:val="both"/>
        <w:outlineLvl w:val="0"/>
        <w:rPr>
          <w:rFonts w:ascii="Arial" w:hAnsi="Arial" w:cs="Arial"/>
          <w:sz w:val="32"/>
          <w:szCs w:val="32"/>
        </w:rPr>
      </w:pPr>
    </w:p>
    <w:p w:rsidR="00E1243B" w:rsidRPr="004435BF" w:rsidRDefault="00E1243B" w:rsidP="00E1243B">
      <w:pPr>
        <w:keepNext/>
        <w:ind w:left="4962"/>
        <w:jc w:val="both"/>
        <w:outlineLvl w:val="0"/>
        <w:rPr>
          <w:rFonts w:ascii="Arial" w:hAnsi="Arial" w:cs="Arial"/>
          <w:sz w:val="32"/>
          <w:szCs w:val="32"/>
        </w:rPr>
      </w:pPr>
    </w:p>
    <w:p w:rsidR="00E1243B" w:rsidRPr="004435BF" w:rsidRDefault="00E1243B" w:rsidP="00E1243B">
      <w:pPr>
        <w:keepNext/>
        <w:ind w:left="4962"/>
        <w:jc w:val="both"/>
        <w:outlineLvl w:val="0"/>
        <w:rPr>
          <w:rFonts w:ascii="Arial" w:hAnsi="Arial" w:cs="Arial"/>
          <w:sz w:val="32"/>
          <w:szCs w:val="32"/>
        </w:rPr>
      </w:pPr>
    </w:p>
    <w:p w:rsidR="007942A1" w:rsidRPr="002674AF" w:rsidRDefault="006B5E81" w:rsidP="00E1243B">
      <w:pPr>
        <w:ind w:left="5400" w:firstLine="709"/>
      </w:pPr>
      <w:r w:rsidRPr="004435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E1F5E" wp14:editId="54064F16">
                <wp:simplePos x="0" y="0"/>
                <wp:positionH relativeFrom="column">
                  <wp:posOffset>3070225</wp:posOffset>
                </wp:positionH>
                <wp:positionV relativeFrom="paragraph">
                  <wp:posOffset>1203960</wp:posOffset>
                </wp:positionV>
                <wp:extent cx="0" cy="507365"/>
                <wp:effectExtent l="76200" t="0" r="57150" b="64135"/>
                <wp:wrapNone/>
                <wp:docPr id="12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75pt,94.8pt" to="241.75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">
                <v:stroke endarrow="block"/>
              </v:line>
            </w:pict>
          </mc:Fallback>
        </mc:AlternateContent>
      </w:r>
      <w:r w:rsidRPr="004435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98C2E" wp14:editId="65A3AC88">
                <wp:simplePos x="0" y="0"/>
                <wp:positionH relativeFrom="column">
                  <wp:posOffset>3471545</wp:posOffset>
                </wp:positionH>
                <wp:positionV relativeFrom="paragraph">
                  <wp:posOffset>1390650</wp:posOffset>
                </wp:positionV>
                <wp:extent cx="544195" cy="328930"/>
                <wp:effectExtent l="0" t="0" r="8255" b="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43B" w:rsidRPr="004C483A" w:rsidRDefault="00E1243B" w:rsidP="00E1243B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2" o:spid="_x0000_s1040" type="#_x0000_t202" style="position:absolute;left:0;text-align:left;margin-left:273.35pt;margin-top:109.5pt;width:42.85pt;height:25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" stroked="f" strokeweight="0">
                <v:textbox inset="8.7pt,5.1pt,8.7pt,5.1pt">
                  <w:txbxContent>
                    <w:p w:rsidR="00E1243B" w:rsidRPr="004C483A" w:rsidRDefault="00E1243B" w:rsidP="00E1243B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4435B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99AAD" wp14:editId="3E8FB624">
                <wp:simplePos x="0" y="0"/>
                <wp:positionH relativeFrom="column">
                  <wp:posOffset>1362710</wp:posOffset>
                </wp:positionH>
                <wp:positionV relativeFrom="paragraph">
                  <wp:posOffset>1204595</wp:posOffset>
                </wp:positionV>
                <wp:extent cx="0" cy="504190"/>
                <wp:effectExtent l="76200" t="0" r="76200" b="48260"/>
                <wp:wrapNone/>
                <wp:docPr id="10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3pt,94.85pt" to="107.3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">
                <v:stroke endarrow="block"/>
              </v:line>
            </w:pict>
          </mc:Fallback>
        </mc:AlternateContent>
      </w:r>
      <w:r w:rsidRPr="004435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98D4C" wp14:editId="1C3E5FBF">
                <wp:simplePos x="0" y="0"/>
                <wp:positionH relativeFrom="column">
                  <wp:posOffset>718185</wp:posOffset>
                </wp:positionH>
                <wp:positionV relativeFrom="paragraph">
                  <wp:posOffset>1385570</wp:posOffset>
                </wp:positionV>
                <wp:extent cx="407670" cy="328930"/>
                <wp:effectExtent l="0" t="0" r="0" b="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43B" w:rsidRPr="004C483A" w:rsidRDefault="00E1243B" w:rsidP="00E1243B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202" style="position:absolute;left:0;text-align:left;margin-left:56.55pt;margin-top:109.1pt;width:32.1pt;height:25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" stroked="f" strokeweight="0">
                <v:textbox inset="8.7pt,5.1pt,8.7pt,5.1pt">
                  <w:txbxContent>
                    <w:p w:rsidR="00E1243B" w:rsidRPr="004C483A" w:rsidRDefault="00E1243B" w:rsidP="00E1243B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4435BF">
        <w:rPr>
          <w:rFonts w:ascii="Arial" w:hAnsi="Arial" w:cs="Arial"/>
          <w:b/>
          <w:bCs/>
          <w:noProof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AFAB1" wp14:editId="2C902AE0">
                <wp:simplePos x="0" y="0"/>
                <wp:positionH relativeFrom="column">
                  <wp:posOffset>-89535</wp:posOffset>
                </wp:positionH>
                <wp:positionV relativeFrom="paragraph">
                  <wp:posOffset>258558</wp:posOffset>
                </wp:positionV>
                <wp:extent cx="4381500" cy="901700"/>
                <wp:effectExtent l="0" t="0" r="19050" b="127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43B" w:rsidRDefault="00E1243B" w:rsidP="00E1243B">
                            <w:pPr>
                              <w:jc w:val="center"/>
                            </w:pPr>
                            <w:r w:rsidRPr="006A019E">
                              <w:t>Рассмотрение заявления</w:t>
                            </w:r>
                            <w:r>
                              <w:t>, п</w:t>
                            </w:r>
                            <w:r w:rsidRPr="004C483A">
                              <w:t>ринятие решения</w:t>
                            </w:r>
                            <w:r>
                              <w:t xml:space="preserve"> о предоставлении муниципальной услуги -</w:t>
                            </w:r>
                          </w:p>
                          <w:p w:rsidR="00E1243B" w:rsidRPr="004C483A" w:rsidRDefault="00E1243B" w:rsidP="00E1243B">
                            <w:pPr>
                              <w:jc w:val="center"/>
                            </w:pPr>
                            <w:r>
                              <w:t xml:space="preserve">в течение </w:t>
                            </w:r>
                            <w:r w:rsidR="006B5E81">
                              <w:t>10</w:t>
                            </w:r>
                            <w:r>
                              <w:t xml:space="preserve"> рабочих дней с момента поступления ответа на межведомственный запрос.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2" type="#_x0000_t202" style="position:absolute;left:0;text-align:left;margin-left:-7.05pt;margin-top:20.35pt;width:345pt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" fillcolor="white [3201]" strokeweight=".5pt">
                <v:textbox>
                  <w:txbxContent>
                    <w:p w:rsidR="00E1243B" w:rsidRDefault="00E1243B" w:rsidP="00E1243B">
                      <w:pPr>
                        <w:jc w:val="center"/>
                      </w:pPr>
                      <w:r w:rsidRPr="006A019E">
                        <w:t>Рассмотрение заявления</w:t>
                      </w:r>
                      <w:r>
                        <w:t>, п</w:t>
                      </w:r>
                      <w:r w:rsidRPr="004C483A">
                        <w:t>ринятие решения</w:t>
                      </w:r>
                      <w:r>
                        <w:t xml:space="preserve"> о предоставлении муниципальной услуги -</w:t>
                      </w:r>
                    </w:p>
                    <w:p w:rsidR="00E1243B" w:rsidRPr="004C483A" w:rsidRDefault="00E1243B" w:rsidP="00E1243B">
                      <w:pPr>
                        <w:jc w:val="center"/>
                      </w:pPr>
                      <w:r>
                        <w:t xml:space="preserve">в течение </w:t>
                      </w:r>
                      <w:r w:rsidR="006B5E81">
                        <w:t>10</w:t>
                      </w:r>
                      <w:r>
                        <w:t xml:space="preserve"> рабочих дней с момента поступления ответа на межведомственный запрос.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42A1" w:rsidRPr="002674AF" w:rsidSect="007942A1">
      <w:headerReference w:type="even" r:id="rId9"/>
      <w:headerReference w:type="default" r:id="rId10"/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26" w:rsidRDefault="00867B26">
      <w:r>
        <w:separator/>
      </w:r>
    </w:p>
  </w:endnote>
  <w:endnote w:type="continuationSeparator" w:id="0">
    <w:p w:rsidR="00867B26" w:rsidRDefault="0086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26" w:rsidRDefault="00867B26">
      <w:r>
        <w:separator/>
      </w:r>
    </w:p>
  </w:footnote>
  <w:footnote w:type="continuationSeparator" w:id="0">
    <w:p w:rsidR="00867B26" w:rsidRDefault="0086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D650A" w:rsidRDefault="003865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65C9">
      <w:rPr>
        <w:rStyle w:val="a6"/>
        <w:noProof/>
      </w:rPr>
      <w:t>3</w:t>
    </w:r>
    <w:r>
      <w:rPr>
        <w:rStyle w:val="a6"/>
      </w:rPr>
      <w:fldChar w:fldCharType="end"/>
    </w:r>
  </w:p>
  <w:p w:rsidR="008D650A" w:rsidRDefault="003865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B3A91"/>
    <w:multiLevelType w:val="hybridMultilevel"/>
    <w:tmpl w:val="2018BD94"/>
    <w:lvl w:ilvl="0" w:tplc="61E60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D"/>
    <w:rsid w:val="00057C82"/>
    <w:rsid w:val="000A775E"/>
    <w:rsid w:val="000C33A5"/>
    <w:rsid w:val="00125702"/>
    <w:rsid w:val="00127AFB"/>
    <w:rsid w:val="00143535"/>
    <w:rsid w:val="00161BB7"/>
    <w:rsid w:val="001B44CD"/>
    <w:rsid w:val="001D6782"/>
    <w:rsid w:val="001E30B8"/>
    <w:rsid w:val="001F4B63"/>
    <w:rsid w:val="001F61D3"/>
    <w:rsid w:val="00235785"/>
    <w:rsid w:val="002450AB"/>
    <w:rsid w:val="00252BC9"/>
    <w:rsid w:val="002674AF"/>
    <w:rsid w:val="002759C1"/>
    <w:rsid w:val="002B3A4F"/>
    <w:rsid w:val="002C2B82"/>
    <w:rsid w:val="002F341E"/>
    <w:rsid w:val="003162F6"/>
    <w:rsid w:val="00317A3D"/>
    <w:rsid w:val="0034176D"/>
    <w:rsid w:val="00347145"/>
    <w:rsid w:val="00357188"/>
    <w:rsid w:val="003634E7"/>
    <w:rsid w:val="003865C9"/>
    <w:rsid w:val="00390E64"/>
    <w:rsid w:val="003B348E"/>
    <w:rsid w:val="003C7AE9"/>
    <w:rsid w:val="00417FBD"/>
    <w:rsid w:val="00422219"/>
    <w:rsid w:val="00431613"/>
    <w:rsid w:val="00462665"/>
    <w:rsid w:val="004A32D7"/>
    <w:rsid w:val="004A52A9"/>
    <w:rsid w:val="004B1673"/>
    <w:rsid w:val="004E11F4"/>
    <w:rsid w:val="0051528F"/>
    <w:rsid w:val="00517DA0"/>
    <w:rsid w:val="005711B5"/>
    <w:rsid w:val="005714F6"/>
    <w:rsid w:val="00574D3F"/>
    <w:rsid w:val="00596E2A"/>
    <w:rsid w:val="005C475F"/>
    <w:rsid w:val="005C49CE"/>
    <w:rsid w:val="005E38B2"/>
    <w:rsid w:val="00622BB2"/>
    <w:rsid w:val="006233A6"/>
    <w:rsid w:val="00625B33"/>
    <w:rsid w:val="0062782B"/>
    <w:rsid w:val="00681930"/>
    <w:rsid w:val="00696BCF"/>
    <w:rsid w:val="006B5E81"/>
    <w:rsid w:val="006B6DFD"/>
    <w:rsid w:val="00712608"/>
    <w:rsid w:val="007423E6"/>
    <w:rsid w:val="0074652C"/>
    <w:rsid w:val="00757862"/>
    <w:rsid w:val="00763ABA"/>
    <w:rsid w:val="00770F00"/>
    <w:rsid w:val="0077528D"/>
    <w:rsid w:val="007942A1"/>
    <w:rsid w:val="007A1645"/>
    <w:rsid w:val="007A4AFC"/>
    <w:rsid w:val="007E6AD1"/>
    <w:rsid w:val="00802311"/>
    <w:rsid w:val="0081172F"/>
    <w:rsid w:val="008137D4"/>
    <w:rsid w:val="00837ADF"/>
    <w:rsid w:val="00845002"/>
    <w:rsid w:val="00864DBA"/>
    <w:rsid w:val="00867B26"/>
    <w:rsid w:val="008701FB"/>
    <w:rsid w:val="00870DD7"/>
    <w:rsid w:val="008B3702"/>
    <w:rsid w:val="008C2B6A"/>
    <w:rsid w:val="008E71C3"/>
    <w:rsid w:val="0091359A"/>
    <w:rsid w:val="00943375"/>
    <w:rsid w:val="009756C2"/>
    <w:rsid w:val="00981C74"/>
    <w:rsid w:val="009867C9"/>
    <w:rsid w:val="0099770D"/>
    <w:rsid w:val="009B1DDE"/>
    <w:rsid w:val="009B283E"/>
    <w:rsid w:val="009B2A9B"/>
    <w:rsid w:val="009C2978"/>
    <w:rsid w:val="009F079C"/>
    <w:rsid w:val="009F5103"/>
    <w:rsid w:val="00A04742"/>
    <w:rsid w:val="00A17421"/>
    <w:rsid w:val="00A76AEB"/>
    <w:rsid w:val="00A91411"/>
    <w:rsid w:val="00A93775"/>
    <w:rsid w:val="00AA612D"/>
    <w:rsid w:val="00AD336B"/>
    <w:rsid w:val="00AD7A5E"/>
    <w:rsid w:val="00AF47EB"/>
    <w:rsid w:val="00B07414"/>
    <w:rsid w:val="00B141A9"/>
    <w:rsid w:val="00B256E1"/>
    <w:rsid w:val="00B612A4"/>
    <w:rsid w:val="00B71097"/>
    <w:rsid w:val="00B83445"/>
    <w:rsid w:val="00B864B5"/>
    <w:rsid w:val="00BC6305"/>
    <w:rsid w:val="00BE47E9"/>
    <w:rsid w:val="00C33F99"/>
    <w:rsid w:val="00CF5F0B"/>
    <w:rsid w:val="00D35669"/>
    <w:rsid w:val="00D42B20"/>
    <w:rsid w:val="00D65DFC"/>
    <w:rsid w:val="00DB0BBA"/>
    <w:rsid w:val="00DB3804"/>
    <w:rsid w:val="00DF684F"/>
    <w:rsid w:val="00E033B7"/>
    <w:rsid w:val="00E1243B"/>
    <w:rsid w:val="00E27453"/>
    <w:rsid w:val="00E54A2B"/>
    <w:rsid w:val="00E733A1"/>
    <w:rsid w:val="00E81383"/>
    <w:rsid w:val="00EA057F"/>
    <w:rsid w:val="00EE1B7E"/>
    <w:rsid w:val="00EF0106"/>
    <w:rsid w:val="00EF2544"/>
    <w:rsid w:val="00EF3888"/>
    <w:rsid w:val="00EF5CE1"/>
    <w:rsid w:val="00F6051E"/>
    <w:rsid w:val="00F84695"/>
    <w:rsid w:val="00F84929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65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65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244C-8B1E-4529-BFD3-8606B351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2019-02-19T04:21:00Z</cp:lastPrinted>
  <dcterms:created xsi:type="dcterms:W3CDTF">2019-09-04T07:30:00Z</dcterms:created>
  <dcterms:modified xsi:type="dcterms:W3CDTF">2019-09-04T07:30:00Z</dcterms:modified>
</cp:coreProperties>
</file>