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F8" w:rsidRPr="006D54EB" w:rsidRDefault="00477CF8" w:rsidP="00477CF8">
      <w:pPr>
        <w:jc w:val="center"/>
      </w:pPr>
      <w:r w:rsidRPr="006D54EB">
        <w:t>Российская Федерация</w:t>
      </w:r>
    </w:p>
    <w:p w:rsidR="00477CF8" w:rsidRPr="006D54EB" w:rsidRDefault="00477CF8" w:rsidP="00477CF8">
      <w:pPr>
        <w:jc w:val="center"/>
      </w:pPr>
      <w:r w:rsidRPr="006D54EB">
        <w:t>Иркутская область</w:t>
      </w:r>
    </w:p>
    <w:p w:rsidR="00477CF8" w:rsidRPr="006D54EB" w:rsidRDefault="00477CF8" w:rsidP="00477CF8">
      <w:pPr>
        <w:pStyle w:val="2"/>
        <w:rPr>
          <w:sz w:val="24"/>
          <w:szCs w:val="24"/>
        </w:rPr>
      </w:pPr>
      <w:r w:rsidRPr="006D54EB">
        <w:rPr>
          <w:sz w:val="8"/>
          <w:szCs w:val="8"/>
        </w:rPr>
        <w:t xml:space="preserve">  </w:t>
      </w:r>
      <w:r w:rsidRPr="006D54EB">
        <w:rPr>
          <w:sz w:val="24"/>
          <w:szCs w:val="24"/>
        </w:rPr>
        <w:t>МЭР</w:t>
      </w:r>
      <w:r w:rsidRPr="006D54EB">
        <w:t xml:space="preserve"> </w:t>
      </w:r>
      <w:r w:rsidRPr="006D54EB">
        <w:rPr>
          <w:sz w:val="24"/>
          <w:szCs w:val="24"/>
        </w:rPr>
        <w:t>ШЕЛЕХОВСКОГО МУНИЦИПАЛЬНОГО РАЙОНА</w:t>
      </w:r>
    </w:p>
    <w:p w:rsidR="00477CF8" w:rsidRPr="006D54EB" w:rsidRDefault="00477CF8" w:rsidP="00477CF8">
      <w:pPr>
        <w:pStyle w:val="2"/>
        <w:rPr>
          <w:caps/>
        </w:rPr>
      </w:pPr>
      <w:r w:rsidRPr="006D54EB">
        <w:rPr>
          <w:caps/>
        </w:rPr>
        <w:t>П о с т а н о в л е н и е</w:t>
      </w:r>
    </w:p>
    <w:p w:rsidR="00477CF8" w:rsidRPr="006D54EB" w:rsidRDefault="00477CF8" w:rsidP="00477CF8">
      <w:pPr>
        <w:rPr>
          <w:sz w:val="8"/>
          <w:szCs w:val="8"/>
        </w:rPr>
      </w:pPr>
    </w:p>
    <w:p w:rsidR="00477CF8" w:rsidRPr="00887A54" w:rsidRDefault="00887A54" w:rsidP="00887A54">
      <w:pPr>
        <w:jc w:val="center"/>
        <w:rPr>
          <w:b/>
          <w:sz w:val="28"/>
          <w:szCs w:val="28"/>
        </w:rPr>
      </w:pPr>
      <w:r w:rsidRPr="00887A5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апреля 2022 года</w:t>
      </w:r>
      <w:r w:rsidRPr="00887A5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71-пм</w:t>
      </w:r>
    </w:p>
    <w:p w:rsidR="00477CF8" w:rsidRPr="00887A54" w:rsidRDefault="00477CF8" w:rsidP="00887A54">
      <w:pPr>
        <w:jc w:val="center"/>
        <w:rPr>
          <w:b/>
          <w:bCs/>
          <w:sz w:val="28"/>
          <w:szCs w:val="28"/>
        </w:rPr>
      </w:pPr>
    </w:p>
    <w:p w:rsidR="00887A54" w:rsidRPr="00887A54" w:rsidRDefault="00887A54" w:rsidP="00887A54">
      <w:pPr>
        <w:jc w:val="center"/>
        <w:rPr>
          <w:b/>
          <w:bCs/>
          <w:sz w:val="28"/>
          <w:szCs w:val="28"/>
        </w:rPr>
      </w:pPr>
    </w:p>
    <w:p w:rsidR="00477CF8" w:rsidRPr="00887A54" w:rsidRDefault="00887A54" w:rsidP="00887A54">
      <w:pPr>
        <w:jc w:val="center"/>
        <w:rPr>
          <w:b/>
          <w:bCs/>
          <w:sz w:val="28"/>
          <w:szCs w:val="28"/>
        </w:rPr>
      </w:pPr>
      <w:r w:rsidRPr="00887A54">
        <w:rPr>
          <w:b/>
          <w:bCs/>
          <w:sz w:val="28"/>
          <w:szCs w:val="28"/>
        </w:rPr>
        <w:t>ОБ ОСОБОМ ПРОТИВОПОЖАРНОМ РЕЖИМЕ</w:t>
      </w:r>
    </w:p>
    <w:p w:rsidR="00477CF8" w:rsidRPr="00887A54" w:rsidRDefault="00477CF8" w:rsidP="00887A54">
      <w:pPr>
        <w:jc w:val="center"/>
        <w:rPr>
          <w:b/>
          <w:sz w:val="28"/>
          <w:szCs w:val="28"/>
        </w:rPr>
      </w:pPr>
    </w:p>
    <w:p w:rsidR="00887A54" w:rsidRPr="006D54EB" w:rsidRDefault="00887A54" w:rsidP="00477CF8">
      <w:pPr>
        <w:rPr>
          <w:sz w:val="28"/>
          <w:szCs w:val="28"/>
        </w:rPr>
      </w:pPr>
    </w:p>
    <w:p w:rsidR="00477CF8" w:rsidRPr="006D54EB" w:rsidRDefault="002A32F9" w:rsidP="00477CF8">
      <w:pPr>
        <w:pStyle w:val="20"/>
        <w:ind w:left="0" w:right="-83" w:firstLine="720"/>
      </w:pPr>
      <w:r w:rsidRPr="006D54EB">
        <w:t>В</w:t>
      </w:r>
      <w:r>
        <w:t xml:space="preserve"> </w:t>
      </w:r>
      <w:r w:rsidR="003C1311">
        <w:t xml:space="preserve">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постановлением Правительства Иркутской области от </w:t>
      </w:r>
      <w:r w:rsidR="00B31AC8">
        <w:t>2</w:t>
      </w:r>
      <w:r w:rsidR="007C09A8">
        <w:t>1</w:t>
      </w:r>
      <w:r w:rsidR="00B31AC8">
        <w:t>.04</w:t>
      </w:r>
      <w:r w:rsidR="0032751C">
        <w:t>.</w:t>
      </w:r>
      <w:r w:rsidR="00623AE0">
        <w:t>202</w:t>
      </w:r>
      <w:r w:rsidR="007C09A8">
        <w:t>2</w:t>
      </w:r>
      <w:r w:rsidR="003C1311">
        <w:t xml:space="preserve"> № </w:t>
      </w:r>
      <w:r w:rsidR="007C09A8">
        <w:t>309</w:t>
      </w:r>
      <w:r w:rsidR="003C1311">
        <w:t xml:space="preserve">-пп «Об установлении на территории Иркутской области  особого противопожарного режима», </w:t>
      </w:r>
      <w:r w:rsidR="00B31AC8">
        <w:t>руководствуясь статьями</w:t>
      </w:r>
      <w:r w:rsidR="00477CF8" w:rsidRPr="006D54EB">
        <w:t xml:space="preserve"> 30, 31 Устава Шелеховского района,</w:t>
      </w:r>
    </w:p>
    <w:p w:rsidR="00477CF8" w:rsidRPr="006D54EB" w:rsidRDefault="00477CF8" w:rsidP="009D2D81">
      <w:pPr>
        <w:tabs>
          <w:tab w:val="left" w:pos="1155"/>
        </w:tabs>
        <w:ind w:firstLine="709"/>
        <w:jc w:val="both"/>
        <w:rPr>
          <w:sz w:val="28"/>
          <w:szCs w:val="28"/>
        </w:rPr>
      </w:pPr>
    </w:p>
    <w:p w:rsidR="00477CF8" w:rsidRPr="006D54EB" w:rsidRDefault="00477CF8" w:rsidP="00477CF8">
      <w:pPr>
        <w:jc w:val="center"/>
        <w:rPr>
          <w:caps/>
          <w:sz w:val="28"/>
          <w:szCs w:val="28"/>
        </w:rPr>
      </w:pPr>
      <w:r w:rsidRPr="006D54EB">
        <w:rPr>
          <w:caps/>
          <w:sz w:val="28"/>
          <w:szCs w:val="28"/>
        </w:rPr>
        <w:t>П о с т а н о в л я ю:</w:t>
      </w:r>
    </w:p>
    <w:p w:rsidR="002A32F9" w:rsidRPr="006D54EB" w:rsidRDefault="002A32F9" w:rsidP="00477CF8">
      <w:pPr>
        <w:jc w:val="center"/>
        <w:rPr>
          <w:caps/>
          <w:sz w:val="28"/>
          <w:szCs w:val="28"/>
        </w:rPr>
      </w:pPr>
    </w:p>
    <w:p w:rsidR="00E24968" w:rsidRDefault="00E24968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постоянно действующий оперативный штаб Шелеховского района (далее – оперативный штаб) на период действия особого противопожарного режима, установленного постановлением Правительства Иркутской области от 2</w:t>
      </w:r>
      <w:r w:rsidR="007C09A8">
        <w:rPr>
          <w:sz w:val="28"/>
          <w:szCs w:val="28"/>
        </w:rPr>
        <w:t>1</w:t>
      </w:r>
      <w:r>
        <w:rPr>
          <w:sz w:val="28"/>
          <w:szCs w:val="28"/>
        </w:rPr>
        <w:t>.04.202</w:t>
      </w:r>
      <w:r w:rsidR="007C09A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7C09A8">
        <w:rPr>
          <w:sz w:val="28"/>
          <w:szCs w:val="28"/>
        </w:rPr>
        <w:t>309</w:t>
      </w:r>
      <w:r>
        <w:rPr>
          <w:sz w:val="28"/>
          <w:szCs w:val="28"/>
        </w:rPr>
        <w:t>-пп «Об установлении на территории Иркутской области особого противопожарного режима».</w:t>
      </w:r>
    </w:p>
    <w:p w:rsidR="0089236E" w:rsidRDefault="00EF6806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E24968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</w:t>
      </w:r>
      <w:r w:rsidR="00E24968">
        <w:rPr>
          <w:sz w:val="28"/>
          <w:szCs w:val="28"/>
        </w:rPr>
        <w:t>состав оперативного штаба</w:t>
      </w:r>
      <w:r>
        <w:rPr>
          <w:sz w:val="28"/>
          <w:szCs w:val="28"/>
        </w:rPr>
        <w:t>.</w:t>
      </w:r>
    </w:p>
    <w:p w:rsidR="00E24968" w:rsidRPr="00E24968" w:rsidRDefault="00E24968" w:rsidP="00E2496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</w:t>
      </w:r>
      <w:r w:rsidR="000900B9">
        <w:rPr>
          <w:sz w:val="28"/>
          <w:szCs w:val="28"/>
        </w:rPr>
        <w:t>:</w:t>
      </w:r>
    </w:p>
    <w:p w:rsidR="00A21D9E" w:rsidRDefault="00A21D9E" w:rsidP="00E24968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оперативного штаба проводятся в рабочие дни </w:t>
      </w:r>
      <w:r w:rsidR="00E2413E">
        <w:rPr>
          <w:sz w:val="28"/>
          <w:szCs w:val="28"/>
        </w:rPr>
        <w:t xml:space="preserve">при возникновении пожара </w:t>
      </w:r>
      <w:r>
        <w:rPr>
          <w:sz w:val="28"/>
          <w:szCs w:val="28"/>
        </w:rPr>
        <w:t xml:space="preserve">и </w:t>
      </w:r>
      <w:r w:rsidR="00BC5B55">
        <w:rPr>
          <w:sz w:val="28"/>
          <w:szCs w:val="28"/>
        </w:rPr>
        <w:t>предусматриваю</w:t>
      </w:r>
      <w:r>
        <w:rPr>
          <w:sz w:val="28"/>
          <w:szCs w:val="28"/>
        </w:rPr>
        <w:t>т</w:t>
      </w:r>
      <w:r w:rsidR="00BC5B55">
        <w:rPr>
          <w:sz w:val="28"/>
          <w:szCs w:val="28"/>
        </w:rPr>
        <w:t xml:space="preserve"> рассмотрение </w:t>
      </w:r>
      <w:r w:rsidR="004C22FB">
        <w:rPr>
          <w:sz w:val="28"/>
          <w:szCs w:val="28"/>
        </w:rPr>
        <w:t>текущей</w:t>
      </w:r>
      <w:r w:rsidR="00BC5B55">
        <w:rPr>
          <w:sz w:val="28"/>
          <w:szCs w:val="28"/>
        </w:rPr>
        <w:t xml:space="preserve"> обстановки </w:t>
      </w:r>
      <w:r w:rsidR="000900B9">
        <w:rPr>
          <w:sz w:val="28"/>
          <w:szCs w:val="28"/>
        </w:rPr>
        <w:t xml:space="preserve">с пожарами в </w:t>
      </w:r>
      <w:r w:rsidR="00EF6806">
        <w:rPr>
          <w:sz w:val="28"/>
          <w:szCs w:val="28"/>
        </w:rPr>
        <w:t>Шелеховском районе</w:t>
      </w:r>
      <w:r w:rsidR="00E24968">
        <w:rPr>
          <w:sz w:val="28"/>
          <w:szCs w:val="28"/>
        </w:rPr>
        <w:t>. П</w:t>
      </w:r>
      <w:r w:rsidRPr="00E24968">
        <w:rPr>
          <w:sz w:val="28"/>
          <w:szCs w:val="28"/>
        </w:rPr>
        <w:t xml:space="preserve">ри ухудшении пожарной обстановки на территории </w:t>
      </w:r>
      <w:r w:rsidR="003E2D2F" w:rsidRPr="00E24968">
        <w:rPr>
          <w:sz w:val="28"/>
          <w:szCs w:val="28"/>
        </w:rPr>
        <w:t xml:space="preserve">Шелеховского района </w:t>
      </w:r>
      <w:r w:rsidRPr="00E24968">
        <w:rPr>
          <w:sz w:val="28"/>
          <w:szCs w:val="28"/>
        </w:rPr>
        <w:t xml:space="preserve">заседания оперативного штаба могут проводиться в выходные и праздничные дни по </w:t>
      </w:r>
      <w:r w:rsidR="009A6632" w:rsidRPr="00E24968">
        <w:rPr>
          <w:sz w:val="28"/>
          <w:szCs w:val="28"/>
        </w:rPr>
        <w:t>указанию руководителя оперативного штаба;</w:t>
      </w:r>
    </w:p>
    <w:p w:rsidR="000900B9" w:rsidRPr="001043EA" w:rsidRDefault="000900B9" w:rsidP="00E24968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1043EA">
        <w:rPr>
          <w:sz w:val="28"/>
          <w:szCs w:val="28"/>
        </w:rPr>
        <w:t xml:space="preserve">решения оперативного штаба </w:t>
      </w:r>
      <w:r w:rsidR="009A6632" w:rsidRPr="001043EA">
        <w:rPr>
          <w:sz w:val="28"/>
          <w:szCs w:val="28"/>
        </w:rPr>
        <w:t>утверждаются лицом ответственным за организа</w:t>
      </w:r>
      <w:r w:rsidR="00E24968" w:rsidRPr="001043EA">
        <w:rPr>
          <w:sz w:val="28"/>
          <w:szCs w:val="28"/>
        </w:rPr>
        <w:t>цию работы оперативного штаба и</w:t>
      </w:r>
      <w:r w:rsidR="009A6632" w:rsidRPr="001043EA">
        <w:rPr>
          <w:sz w:val="28"/>
          <w:szCs w:val="28"/>
        </w:rPr>
        <w:t xml:space="preserve"> решение вопросов взаимодействия</w:t>
      </w:r>
      <w:r w:rsidR="00DF3A1B" w:rsidRPr="001043EA">
        <w:rPr>
          <w:sz w:val="28"/>
          <w:szCs w:val="28"/>
        </w:rPr>
        <w:t>.</w:t>
      </w:r>
    </w:p>
    <w:p w:rsidR="000900B9" w:rsidRDefault="008F5780" w:rsidP="000900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54EB">
        <w:rPr>
          <w:sz w:val="28"/>
          <w:szCs w:val="28"/>
        </w:rPr>
        <w:t xml:space="preserve">Рекомендовать главам </w:t>
      </w:r>
      <w:r>
        <w:rPr>
          <w:sz w:val="28"/>
          <w:szCs w:val="28"/>
        </w:rPr>
        <w:t>муниципальных образований</w:t>
      </w:r>
      <w:r w:rsidRPr="006D54EB">
        <w:rPr>
          <w:sz w:val="28"/>
          <w:szCs w:val="28"/>
        </w:rPr>
        <w:t xml:space="preserve"> Шелеховского района</w:t>
      </w:r>
      <w:r w:rsidR="004C22FB">
        <w:rPr>
          <w:sz w:val="28"/>
          <w:szCs w:val="28"/>
        </w:rPr>
        <w:t xml:space="preserve"> </w:t>
      </w:r>
      <w:r w:rsidR="00CF6393">
        <w:rPr>
          <w:sz w:val="28"/>
          <w:szCs w:val="28"/>
        </w:rPr>
        <w:t>(Бархатова Д.А., Владимирцева</w:t>
      </w:r>
      <w:r w:rsidR="004C22FB">
        <w:rPr>
          <w:sz w:val="28"/>
          <w:szCs w:val="28"/>
        </w:rPr>
        <w:t xml:space="preserve"> А.В</w:t>
      </w:r>
      <w:r w:rsidR="004C22FB" w:rsidRPr="006D54EB">
        <w:rPr>
          <w:sz w:val="28"/>
          <w:szCs w:val="28"/>
        </w:rPr>
        <w:t>.,</w:t>
      </w:r>
      <w:r w:rsidR="004C22FB">
        <w:rPr>
          <w:sz w:val="28"/>
          <w:szCs w:val="28"/>
        </w:rPr>
        <w:t xml:space="preserve"> </w:t>
      </w:r>
      <w:r w:rsidRPr="006D54EB">
        <w:rPr>
          <w:sz w:val="28"/>
          <w:szCs w:val="28"/>
        </w:rPr>
        <w:t>Кошкин В.В.,</w:t>
      </w:r>
      <w:r w:rsidR="004C22FB" w:rsidRPr="004C22FB">
        <w:rPr>
          <w:sz w:val="28"/>
          <w:szCs w:val="28"/>
        </w:rPr>
        <w:t xml:space="preserve"> </w:t>
      </w:r>
      <w:r w:rsidR="0032751C">
        <w:rPr>
          <w:sz w:val="28"/>
          <w:szCs w:val="28"/>
        </w:rPr>
        <w:t>Лапоха Т</w:t>
      </w:r>
      <w:r w:rsidR="0032751C" w:rsidRPr="006D54EB">
        <w:rPr>
          <w:sz w:val="28"/>
          <w:szCs w:val="28"/>
        </w:rPr>
        <w:t>.</w:t>
      </w:r>
      <w:r w:rsidR="0032751C">
        <w:rPr>
          <w:sz w:val="28"/>
          <w:szCs w:val="28"/>
        </w:rPr>
        <w:t>В</w:t>
      </w:r>
      <w:r w:rsidR="00CD3140">
        <w:rPr>
          <w:sz w:val="28"/>
          <w:szCs w:val="28"/>
        </w:rPr>
        <w:t>.</w:t>
      </w:r>
      <w:r w:rsidR="0032751C" w:rsidRPr="006D54EB">
        <w:rPr>
          <w:sz w:val="28"/>
          <w:szCs w:val="28"/>
        </w:rPr>
        <w:t xml:space="preserve">, </w:t>
      </w:r>
      <w:r w:rsidR="004C22FB">
        <w:rPr>
          <w:sz w:val="28"/>
          <w:szCs w:val="28"/>
        </w:rPr>
        <w:t>Липин С.Н</w:t>
      </w:r>
      <w:r w:rsidR="004C22FB" w:rsidRPr="006D54EB">
        <w:rPr>
          <w:sz w:val="28"/>
          <w:szCs w:val="28"/>
        </w:rPr>
        <w:t>.,</w:t>
      </w:r>
      <w:r w:rsidR="004C22FB" w:rsidRPr="004C22FB">
        <w:rPr>
          <w:sz w:val="28"/>
          <w:szCs w:val="28"/>
        </w:rPr>
        <w:t xml:space="preserve"> </w:t>
      </w:r>
      <w:r w:rsidR="00B31AC8">
        <w:rPr>
          <w:sz w:val="28"/>
          <w:szCs w:val="28"/>
        </w:rPr>
        <w:t>Федоров А.С</w:t>
      </w:r>
      <w:r w:rsidRPr="006D54EB">
        <w:rPr>
          <w:sz w:val="28"/>
          <w:szCs w:val="28"/>
        </w:rPr>
        <w:t>.</w:t>
      </w:r>
      <w:r w:rsidR="00CF639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E074D" w:rsidRDefault="009A6632" w:rsidP="008F578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AC7A25">
        <w:rPr>
          <w:sz w:val="28"/>
          <w:szCs w:val="28"/>
        </w:rPr>
        <w:t>29</w:t>
      </w:r>
      <w:r w:rsidR="0032751C">
        <w:rPr>
          <w:sz w:val="28"/>
          <w:szCs w:val="28"/>
        </w:rPr>
        <w:t>.04.202</w:t>
      </w:r>
      <w:r w:rsidR="007C09A8">
        <w:rPr>
          <w:sz w:val="28"/>
          <w:szCs w:val="28"/>
        </w:rPr>
        <w:t>2</w:t>
      </w:r>
      <w:r w:rsidR="00D73ABC">
        <w:rPr>
          <w:sz w:val="28"/>
          <w:szCs w:val="28"/>
        </w:rPr>
        <w:t xml:space="preserve"> </w:t>
      </w:r>
      <w:r w:rsidR="008F5780">
        <w:rPr>
          <w:sz w:val="28"/>
          <w:szCs w:val="28"/>
        </w:rPr>
        <w:t xml:space="preserve">довести до населения </w:t>
      </w:r>
      <w:r w:rsidR="003724DA">
        <w:rPr>
          <w:sz w:val="28"/>
          <w:szCs w:val="28"/>
        </w:rPr>
        <w:t>муниципальных образований</w:t>
      </w:r>
      <w:r w:rsidR="008F5780">
        <w:rPr>
          <w:sz w:val="28"/>
          <w:szCs w:val="28"/>
        </w:rPr>
        <w:t xml:space="preserve"> информацию</w:t>
      </w:r>
      <w:r w:rsidR="00DE074D">
        <w:rPr>
          <w:sz w:val="28"/>
          <w:szCs w:val="28"/>
        </w:rPr>
        <w:t>:</w:t>
      </w:r>
    </w:p>
    <w:p w:rsidR="008F5780" w:rsidRDefault="001C5468" w:rsidP="00DE074D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запрете </w:t>
      </w:r>
      <w:r w:rsidR="003E2D2F">
        <w:rPr>
          <w:sz w:val="28"/>
          <w:szCs w:val="28"/>
        </w:rPr>
        <w:t xml:space="preserve">на </w:t>
      </w:r>
      <w:r w:rsidR="008F5780">
        <w:rPr>
          <w:sz w:val="28"/>
          <w:szCs w:val="28"/>
        </w:rPr>
        <w:t>посещени</w:t>
      </w:r>
      <w:r w:rsidR="003E2D2F">
        <w:rPr>
          <w:sz w:val="28"/>
          <w:szCs w:val="28"/>
        </w:rPr>
        <w:t>е</w:t>
      </w:r>
      <w:r w:rsidR="008F5780">
        <w:rPr>
          <w:sz w:val="28"/>
          <w:szCs w:val="28"/>
        </w:rPr>
        <w:t xml:space="preserve"> </w:t>
      </w:r>
      <w:r w:rsidR="002C16B6">
        <w:rPr>
          <w:sz w:val="28"/>
          <w:szCs w:val="28"/>
        </w:rPr>
        <w:t xml:space="preserve">гражданами </w:t>
      </w:r>
      <w:r w:rsidR="008F5780">
        <w:rPr>
          <w:sz w:val="28"/>
          <w:szCs w:val="28"/>
        </w:rPr>
        <w:t xml:space="preserve">лесов при наступлении </w:t>
      </w:r>
      <w:r w:rsidR="008F5780">
        <w:rPr>
          <w:sz w:val="28"/>
          <w:szCs w:val="28"/>
          <w:lang w:val="en-US"/>
        </w:rPr>
        <w:t>III</w:t>
      </w:r>
      <w:r w:rsidR="008F5780">
        <w:rPr>
          <w:sz w:val="28"/>
          <w:szCs w:val="28"/>
        </w:rPr>
        <w:t xml:space="preserve"> класса и выше пожарной  опасности в лесах по условиям погоды, кроме случаев, связанных с использованием</w:t>
      </w:r>
      <w:r w:rsidR="00495A0E" w:rsidRPr="00495A0E">
        <w:t xml:space="preserve"> </w:t>
      </w:r>
      <w:r w:rsidR="00495A0E" w:rsidRPr="00495A0E">
        <w:rPr>
          <w:sz w:val="28"/>
          <w:szCs w:val="28"/>
        </w:rPr>
        <w:t>лесо</w:t>
      </w:r>
      <w:r w:rsidR="00495A0E">
        <w:rPr>
          <w:sz w:val="28"/>
          <w:szCs w:val="28"/>
        </w:rPr>
        <w:t>в</w:t>
      </w:r>
      <w:r w:rsidR="00495A0E" w:rsidRPr="00495A0E">
        <w:rPr>
          <w:sz w:val="28"/>
          <w:szCs w:val="28"/>
        </w:rPr>
        <w:t xml:space="preserve"> на основании заключенных государственных контрактов, договоро</w:t>
      </w:r>
      <w:r w:rsidR="00495A0E">
        <w:rPr>
          <w:sz w:val="28"/>
          <w:szCs w:val="28"/>
        </w:rPr>
        <w:t>в</w:t>
      </w:r>
      <w:r w:rsidR="00495A0E" w:rsidRPr="00495A0E">
        <w:rPr>
          <w:sz w:val="28"/>
          <w:szCs w:val="28"/>
        </w:rPr>
        <w:t xml:space="preserve"> аренды участков лесного фонда, выполнением определенных </w:t>
      </w:r>
      <w:r w:rsidR="00495A0E">
        <w:rPr>
          <w:sz w:val="28"/>
          <w:szCs w:val="28"/>
        </w:rPr>
        <w:t>видов</w:t>
      </w:r>
      <w:r w:rsidR="00495A0E" w:rsidRPr="00495A0E">
        <w:rPr>
          <w:sz w:val="28"/>
          <w:szCs w:val="28"/>
        </w:rPr>
        <w:t xml:space="preserve"> работ </w:t>
      </w:r>
      <w:r w:rsidR="00495A0E">
        <w:rPr>
          <w:sz w:val="28"/>
          <w:szCs w:val="28"/>
        </w:rPr>
        <w:t>п</w:t>
      </w:r>
      <w:r w:rsidR="00495A0E" w:rsidRPr="00495A0E">
        <w:rPr>
          <w:sz w:val="28"/>
          <w:szCs w:val="28"/>
        </w:rPr>
        <w:t xml:space="preserve">о обеспечению </w:t>
      </w:r>
      <w:r w:rsidR="00495A0E">
        <w:rPr>
          <w:sz w:val="28"/>
          <w:szCs w:val="28"/>
        </w:rPr>
        <w:t xml:space="preserve">пожарной и </w:t>
      </w:r>
      <w:r w:rsidR="00495A0E" w:rsidRPr="00495A0E">
        <w:rPr>
          <w:sz w:val="28"/>
          <w:szCs w:val="28"/>
        </w:rPr>
        <w:t xml:space="preserve"> санитарной </w:t>
      </w:r>
      <w:r w:rsidR="00DE074D">
        <w:rPr>
          <w:sz w:val="28"/>
          <w:szCs w:val="28"/>
        </w:rPr>
        <w:t>безопасности в</w:t>
      </w:r>
      <w:r w:rsidR="00495A0E" w:rsidRPr="00495A0E">
        <w:rPr>
          <w:sz w:val="28"/>
          <w:szCs w:val="28"/>
        </w:rPr>
        <w:t xml:space="preserve"> </w:t>
      </w:r>
      <w:r w:rsidR="00DE074D">
        <w:rPr>
          <w:sz w:val="28"/>
          <w:szCs w:val="28"/>
        </w:rPr>
        <w:t>лесах</w:t>
      </w:r>
      <w:r w:rsidR="00495A0E" w:rsidRPr="00495A0E">
        <w:rPr>
          <w:sz w:val="28"/>
          <w:szCs w:val="28"/>
        </w:rPr>
        <w:t xml:space="preserve"> в рамках государственных заданий, проездом в оздоровительные учреждения, туристические ба</w:t>
      </w:r>
      <w:r w:rsidR="00DE074D">
        <w:rPr>
          <w:sz w:val="28"/>
          <w:szCs w:val="28"/>
        </w:rPr>
        <w:t>з</w:t>
      </w:r>
      <w:r w:rsidR="00495A0E" w:rsidRPr="00495A0E">
        <w:rPr>
          <w:sz w:val="28"/>
          <w:szCs w:val="28"/>
        </w:rPr>
        <w:t xml:space="preserve">ы, </w:t>
      </w:r>
      <w:r w:rsidR="00DE074D">
        <w:rPr>
          <w:sz w:val="28"/>
          <w:szCs w:val="28"/>
        </w:rPr>
        <w:t>осуществлением</w:t>
      </w:r>
      <w:r w:rsidR="00495A0E" w:rsidRPr="00495A0E">
        <w:rPr>
          <w:sz w:val="28"/>
          <w:szCs w:val="28"/>
        </w:rPr>
        <w:t xml:space="preserve"> мониторинга пожарной опасности в лесах и лесных пожаров</w:t>
      </w:r>
      <w:r w:rsidR="00DE074D">
        <w:rPr>
          <w:sz w:val="28"/>
          <w:szCs w:val="28"/>
        </w:rPr>
        <w:t>;</w:t>
      </w:r>
    </w:p>
    <w:p w:rsidR="002C16B6" w:rsidRDefault="001C5468" w:rsidP="00DE074D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запрете </w:t>
      </w:r>
      <w:r w:rsidR="002C16B6" w:rsidRPr="00DE074D">
        <w:rPr>
          <w:sz w:val="28"/>
          <w:szCs w:val="28"/>
        </w:rPr>
        <w:t>на</w:t>
      </w:r>
      <w:r w:rsidR="002C16B6">
        <w:rPr>
          <w:sz w:val="28"/>
          <w:szCs w:val="28"/>
        </w:rPr>
        <w:t xml:space="preserve"> территориях поселений</w:t>
      </w:r>
      <w:r w:rsidR="002C16B6" w:rsidRPr="00DE074D">
        <w:rPr>
          <w:sz w:val="28"/>
          <w:szCs w:val="28"/>
        </w:rPr>
        <w:t xml:space="preserve">, садоводческих, огороднических </w:t>
      </w:r>
      <w:r w:rsidR="002C16B6">
        <w:rPr>
          <w:sz w:val="28"/>
          <w:szCs w:val="28"/>
        </w:rPr>
        <w:t>некоммерческих</w:t>
      </w:r>
      <w:r w:rsidR="002C16B6" w:rsidRPr="00DE074D">
        <w:rPr>
          <w:sz w:val="28"/>
          <w:szCs w:val="28"/>
        </w:rPr>
        <w:t xml:space="preserve"> </w:t>
      </w:r>
      <w:r w:rsidR="002C16B6">
        <w:rPr>
          <w:sz w:val="28"/>
          <w:szCs w:val="28"/>
        </w:rPr>
        <w:t xml:space="preserve">товариществ </w:t>
      </w:r>
      <w:r w:rsidR="002C16B6" w:rsidRPr="00D73ABC">
        <w:rPr>
          <w:sz w:val="28"/>
          <w:szCs w:val="28"/>
        </w:rPr>
        <w:t>(далее –</w:t>
      </w:r>
      <w:r w:rsidR="00E24968">
        <w:rPr>
          <w:sz w:val="28"/>
          <w:szCs w:val="28"/>
        </w:rPr>
        <w:t xml:space="preserve"> С</w:t>
      </w:r>
      <w:r w:rsidR="002C16B6">
        <w:rPr>
          <w:sz w:val="28"/>
          <w:szCs w:val="28"/>
        </w:rPr>
        <w:t>НТ</w:t>
      </w:r>
      <w:r w:rsidR="002C1671">
        <w:rPr>
          <w:sz w:val="28"/>
          <w:szCs w:val="28"/>
        </w:rPr>
        <w:t>, ОНТ</w:t>
      </w:r>
      <w:r w:rsidR="002C16B6" w:rsidRPr="00D73ABC">
        <w:rPr>
          <w:sz w:val="28"/>
          <w:szCs w:val="28"/>
        </w:rPr>
        <w:t>),</w:t>
      </w:r>
      <w:r w:rsidR="002C16B6" w:rsidRPr="00DE074D">
        <w:rPr>
          <w:sz w:val="28"/>
          <w:szCs w:val="28"/>
        </w:rPr>
        <w:t xml:space="preserve"> предприятиях, </w:t>
      </w:r>
      <w:r w:rsidR="002C16B6">
        <w:rPr>
          <w:sz w:val="28"/>
          <w:szCs w:val="28"/>
        </w:rPr>
        <w:t>полосах</w:t>
      </w:r>
      <w:r w:rsidR="002C16B6" w:rsidRPr="00DE074D">
        <w:rPr>
          <w:sz w:val="28"/>
          <w:szCs w:val="28"/>
        </w:rPr>
        <w:t xml:space="preserve"> отвода </w:t>
      </w:r>
      <w:r w:rsidR="002C16B6">
        <w:rPr>
          <w:sz w:val="28"/>
          <w:szCs w:val="28"/>
        </w:rPr>
        <w:t>линий</w:t>
      </w:r>
      <w:r w:rsidR="002C16B6" w:rsidRPr="00DE074D">
        <w:rPr>
          <w:sz w:val="28"/>
          <w:szCs w:val="28"/>
        </w:rPr>
        <w:t xml:space="preserve"> электропередачи, железных н автомобильных доро</w:t>
      </w:r>
      <w:r w:rsidR="002C16B6">
        <w:rPr>
          <w:sz w:val="28"/>
          <w:szCs w:val="28"/>
        </w:rPr>
        <w:t>г, в</w:t>
      </w:r>
      <w:r w:rsidR="002C16B6" w:rsidRPr="00DE074D">
        <w:rPr>
          <w:sz w:val="28"/>
          <w:szCs w:val="28"/>
        </w:rPr>
        <w:t xml:space="preserve"> лесах, расположенных </w:t>
      </w:r>
      <w:r w:rsidR="002C16B6">
        <w:rPr>
          <w:sz w:val="28"/>
          <w:szCs w:val="28"/>
        </w:rPr>
        <w:t>на</w:t>
      </w:r>
      <w:r w:rsidR="002C16B6" w:rsidRPr="00DE074D">
        <w:rPr>
          <w:sz w:val="28"/>
          <w:szCs w:val="28"/>
        </w:rPr>
        <w:t xml:space="preserve"> землях, находящихся </w:t>
      </w:r>
      <w:r w:rsidR="002C16B6">
        <w:rPr>
          <w:sz w:val="28"/>
          <w:szCs w:val="28"/>
        </w:rPr>
        <w:t>в</w:t>
      </w:r>
      <w:r w:rsidR="002C16B6" w:rsidRPr="00DE074D">
        <w:rPr>
          <w:sz w:val="28"/>
          <w:szCs w:val="28"/>
        </w:rPr>
        <w:t xml:space="preserve"> государственной собственности Иркутской области, на землях лесного фонда, на землях особо охраняемых природных т</w:t>
      </w:r>
      <w:r w:rsidR="002C16B6">
        <w:rPr>
          <w:sz w:val="28"/>
          <w:szCs w:val="28"/>
        </w:rPr>
        <w:t xml:space="preserve">ерриторий </w:t>
      </w:r>
      <w:r w:rsidR="00DE074D" w:rsidRPr="00DE074D">
        <w:rPr>
          <w:sz w:val="28"/>
          <w:szCs w:val="28"/>
        </w:rPr>
        <w:t>н</w:t>
      </w:r>
      <w:r w:rsidR="00DE074D">
        <w:rPr>
          <w:sz w:val="28"/>
          <w:szCs w:val="28"/>
        </w:rPr>
        <w:t>а</w:t>
      </w:r>
      <w:r w:rsidR="00DE074D" w:rsidRPr="00DE074D">
        <w:rPr>
          <w:sz w:val="28"/>
          <w:szCs w:val="28"/>
        </w:rPr>
        <w:t xml:space="preserve"> разведение костров </w:t>
      </w:r>
      <w:r w:rsidR="00DE074D">
        <w:rPr>
          <w:sz w:val="28"/>
          <w:szCs w:val="28"/>
        </w:rPr>
        <w:t>и</w:t>
      </w:r>
      <w:r w:rsidR="00DE074D" w:rsidRPr="00DE074D">
        <w:rPr>
          <w:sz w:val="28"/>
          <w:szCs w:val="28"/>
        </w:rPr>
        <w:t xml:space="preserve"> выжигание сухой растительности, сжигание мусора, при</w:t>
      </w:r>
      <w:r w:rsidR="00DE074D">
        <w:rPr>
          <w:sz w:val="28"/>
          <w:szCs w:val="28"/>
        </w:rPr>
        <w:t>готовление пи</w:t>
      </w:r>
      <w:r w:rsidR="002C1671">
        <w:rPr>
          <w:sz w:val="28"/>
          <w:szCs w:val="28"/>
        </w:rPr>
        <w:t>щ</w:t>
      </w:r>
      <w:r w:rsidR="00DE074D">
        <w:rPr>
          <w:sz w:val="28"/>
          <w:szCs w:val="28"/>
        </w:rPr>
        <w:t>и на открытом огне</w:t>
      </w:r>
      <w:r w:rsidR="00DE074D" w:rsidRPr="00DE074D">
        <w:rPr>
          <w:sz w:val="28"/>
          <w:szCs w:val="28"/>
        </w:rPr>
        <w:t xml:space="preserve">, углях, </w:t>
      </w:r>
      <w:r w:rsidR="00DE074D">
        <w:rPr>
          <w:sz w:val="28"/>
          <w:szCs w:val="28"/>
        </w:rPr>
        <w:t>в</w:t>
      </w:r>
      <w:r w:rsidR="00DE074D" w:rsidRPr="00DE074D">
        <w:rPr>
          <w:sz w:val="28"/>
          <w:szCs w:val="28"/>
        </w:rPr>
        <w:t xml:space="preserve"> том числе с использованием устройств и сооружений для приготовления пищи на углях, за исключением </w:t>
      </w:r>
      <w:r w:rsidR="002C16B6">
        <w:rPr>
          <w:sz w:val="28"/>
          <w:szCs w:val="28"/>
        </w:rPr>
        <w:t>случаев:</w:t>
      </w:r>
    </w:p>
    <w:p w:rsidR="00DE074D" w:rsidRDefault="00DE074D" w:rsidP="002C16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074D">
        <w:rPr>
          <w:sz w:val="28"/>
          <w:szCs w:val="28"/>
        </w:rPr>
        <w:t>приготовлени</w:t>
      </w:r>
      <w:r w:rsidR="002C16B6">
        <w:rPr>
          <w:sz w:val="28"/>
          <w:szCs w:val="28"/>
        </w:rPr>
        <w:t>я</w:t>
      </w:r>
      <w:r w:rsidRPr="00DE074D">
        <w:rPr>
          <w:sz w:val="28"/>
          <w:szCs w:val="28"/>
        </w:rPr>
        <w:t xml:space="preserve"> пищи в помещениях зданий, предназначенных д</w:t>
      </w:r>
      <w:r>
        <w:rPr>
          <w:sz w:val="28"/>
          <w:szCs w:val="28"/>
        </w:rPr>
        <w:t>л</w:t>
      </w:r>
      <w:r w:rsidRPr="00DE074D">
        <w:rPr>
          <w:sz w:val="28"/>
          <w:szCs w:val="28"/>
        </w:rPr>
        <w:t>я проживани</w:t>
      </w:r>
      <w:r>
        <w:rPr>
          <w:sz w:val="28"/>
          <w:szCs w:val="28"/>
        </w:rPr>
        <w:t>я</w:t>
      </w:r>
      <w:r w:rsidRPr="00DE074D">
        <w:rPr>
          <w:sz w:val="28"/>
          <w:szCs w:val="28"/>
        </w:rPr>
        <w:t xml:space="preserve">, </w:t>
      </w:r>
      <w:r w:rsidR="002C16B6">
        <w:rPr>
          <w:sz w:val="28"/>
          <w:szCs w:val="28"/>
        </w:rPr>
        <w:t>либо в помещениях</w:t>
      </w:r>
      <w:r w:rsidRPr="00DE074D">
        <w:rPr>
          <w:sz w:val="28"/>
          <w:szCs w:val="28"/>
        </w:rPr>
        <w:t xml:space="preserve"> для </w:t>
      </w:r>
      <w:r>
        <w:rPr>
          <w:sz w:val="28"/>
          <w:szCs w:val="28"/>
        </w:rPr>
        <w:t>оказания</w:t>
      </w:r>
      <w:r w:rsidRPr="00DE074D">
        <w:rPr>
          <w:sz w:val="28"/>
          <w:szCs w:val="28"/>
        </w:rPr>
        <w:t xml:space="preserve"> услуг общественного </w:t>
      </w:r>
      <w:r>
        <w:rPr>
          <w:sz w:val="28"/>
          <w:szCs w:val="28"/>
        </w:rPr>
        <w:t>питания</w:t>
      </w:r>
      <w:r w:rsidRPr="00DE074D">
        <w:rPr>
          <w:sz w:val="28"/>
          <w:szCs w:val="28"/>
        </w:rPr>
        <w:t xml:space="preserve">, </w:t>
      </w:r>
      <w:r w:rsidR="002C16B6">
        <w:rPr>
          <w:sz w:val="28"/>
          <w:szCs w:val="28"/>
        </w:rPr>
        <w:t xml:space="preserve">а также в зонах для приготовления и приема пищи, предусмотренных в палаточных лагерях; </w:t>
      </w:r>
    </w:p>
    <w:p w:rsidR="002C16B6" w:rsidRDefault="002C16B6" w:rsidP="002C16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устройств, обеспечивающих устойчивое сгорание топлива и возможность регулирования процесса горения (газовые горелки) в пикниковых точках, расположенных на туристических маршрутах;</w:t>
      </w:r>
    </w:p>
    <w:p w:rsidR="0027537F" w:rsidRDefault="0027537F" w:rsidP="002C16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специализированными организациями работ по обустройству защитных полос и иных профилактических работ, предусмотренных лесным законодательством; </w:t>
      </w:r>
    </w:p>
    <w:p w:rsidR="001C5468" w:rsidRPr="002F08CB" w:rsidRDefault="001C5468" w:rsidP="00DE074D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F08CB">
        <w:rPr>
          <w:sz w:val="28"/>
          <w:szCs w:val="28"/>
        </w:rPr>
        <w:t>о мерах ответственности за нарушение требований законодательства в области обеспечения пожарной безопасности;</w:t>
      </w:r>
    </w:p>
    <w:p w:rsidR="001C5468" w:rsidRPr="0044764E" w:rsidRDefault="00DE074D" w:rsidP="00E24968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D73ABC">
        <w:rPr>
          <w:sz w:val="28"/>
          <w:szCs w:val="28"/>
        </w:rPr>
        <w:t>провести собрания</w:t>
      </w:r>
      <w:r w:rsidR="00B31AC8">
        <w:rPr>
          <w:sz w:val="28"/>
          <w:szCs w:val="28"/>
        </w:rPr>
        <w:t xml:space="preserve"> с </w:t>
      </w:r>
      <w:r w:rsidR="00D73ABC" w:rsidRPr="00D73ABC">
        <w:rPr>
          <w:sz w:val="28"/>
          <w:szCs w:val="28"/>
        </w:rPr>
        <w:t>руководителями организаций</w:t>
      </w:r>
      <w:r w:rsidR="00D73ABC">
        <w:rPr>
          <w:sz w:val="28"/>
          <w:szCs w:val="28"/>
        </w:rPr>
        <w:t>,</w:t>
      </w:r>
      <w:r w:rsidRPr="00D73ABC">
        <w:rPr>
          <w:sz w:val="28"/>
          <w:szCs w:val="28"/>
        </w:rPr>
        <w:t xml:space="preserve"> председателями </w:t>
      </w:r>
      <w:r w:rsidR="00E24968">
        <w:rPr>
          <w:sz w:val="28"/>
          <w:szCs w:val="28"/>
        </w:rPr>
        <w:t>СНТ</w:t>
      </w:r>
      <w:r w:rsidR="002D4900">
        <w:rPr>
          <w:sz w:val="28"/>
          <w:szCs w:val="28"/>
        </w:rPr>
        <w:t>,</w:t>
      </w:r>
      <w:r w:rsidR="002C1671">
        <w:rPr>
          <w:sz w:val="28"/>
          <w:szCs w:val="28"/>
        </w:rPr>
        <w:t xml:space="preserve"> ОНТ,</w:t>
      </w:r>
      <w:r w:rsidR="001C5468" w:rsidRPr="00D73ABC">
        <w:rPr>
          <w:sz w:val="28"/>
          <w:szCs w:val="28"/>
        </w:rPr>
        <w:t xml:space="preserve"> расположенных на территори</w:t>
      </w:r>
      <w:r w:rsidR="003E2D2F">
        <w:rPr>
          <w:sz w:val="28"/>
          <w:szCs w:val="28"/>
        </w:rPr>
        <w:t>ях</w:t>
      </w:r>
      <w:r w:rsidR="001C5468" w:rsidRPr="00D73ABC">
        <w:rPr>
          <w:sz w:val="28"/>
          <w:szCs w:val="28"/>
        </w:rPr>
        <w:t xml:space="preserve"> </w:t>
      </w:r>
      <w:r w:rsidR="003E2D2F">
        <w:rPr>
          <w:sz w:val="28"/>
          <w:szCs w:val="28"/>
        </w:rPr>
        <w:t>муниципальных образований</w:t>
      </w:r>
      <w:r w:rsidR="00D73ABC">
        <w:rPr>
          <w:sz w:val="28"/>
          <w:szCs w:val="28"/>
        </w:rPr>
        <w:t xml:space="preserve">, сходы </w:t>
      </w:r>
      <w:r w:rsidR="002075CB">
        <w:rPr>
          <w:sz w:val="28"/>
          <w:szCs w:val="28"/>
        </w:rPr>
        <w:t>граждан</w:t>
      </w:r>
      <w:r w:rsidR="00D73ABC">
        <w:rPr>
          <w:sz w:val="28"/>
          <w:szCs w:val="28"/>
        </w:rPr>
        <w:t xml:space="preserve"> в каждом населенном пункте </w:t>
      </w:r>
      <w:r w:rsidR="001C5468" w:rsidRPr="00D73ABC">
        <w:rPr>
          <w:sz w:val="28"/>
          <w:szCs w:val="28"/>
        </w:rPr>
        <w:t xml:space="preserve">с целью доведения требований </w:t>
      </w:r>
      <w:r w:rsidR="001C5468" w:rsidRPr="00D73ABC">
        <w:rPr>
          <w:sz w:val="28"/>
          <w:szCs w:val="28"/>
          <w:lang w:bidi="ru-RU"/>
        </w:rPr>
        <w:t>Постановления Правительства Ро</w:t>
      </w:r>
      <w:r w:rsidR="0032751C">
        <w:rPr>
          <w:sz w:val="28"/>
          <w:szCs w:val="28"/>
          <w:lang w:bidi="ru-RU"/>
        </w:rPr>
        <w:t xml:space="preserve">ссийской Федерации от </w:t>
      </w:r>
      <w:r w:rsidR="004B69A6">
        <w:rPr>
          <w:sz w:val="28"/>
          <w:szCs w:val="28"/>
          <w:lang w:bidi="ru-RU"/>
        </w:rPr>
        <w:t>16.09.2020 № 1479</w:t>
      </w:r>
      <w:r w:rsidR="001C5468" w:rsidRPr="00D73ABC">
        <w:rPr>
          <w:sz w:val="28"/>
          <w:szCs w:val="28"/>
          <w:lang w:bidi="ru-RU"/>
        </w:rPr>
        <w:t xml:space="preserve"> «О</w:t>
      </w:r>
      <w:r w:rsidR="004B69A6">
        <w:rPr>
          <w:sz w:val="28"/>
          <w:szCs w:val="28"/>
          <w:lang w:bidi="ru-RU"/>
        </w:rPr>
        <w:t>б утверждении правил противопожарного режима в Российской Федерации</w:t>
      </w:r>
      <w:r w:rsidR="001C5468" w:rsidRPr="00D73ABC">
        <w:rPr>
          <w:sz w:val="28"/>
          <w:szCs w:val="28"/>
          <w:lang w:bidi="ru-RU"/>
        </w:rPr>
        <w:t xml:space="preserve">» </w:t>
      </w:r>
      <w:r w:rsidR="00E24968">
        <w:rPr>
          <w:sz w:val="28"/>
          <w:szCs w:val="28"/>
          <w:lang w:bidi="ru-RU"/>
        </w:rPr>
        <w:t xml:space="preserve">и </w:t>
      </w:r>
      <w:r w:rsidR="00E24968" w:rsidRPr="00E24968">
        <w:rPr>
          <w:sz w:val="28"/>
          <w:szCs w:val="28"/>
        </w:rPr>
        <w:t>постановления Правительства Иркутской области от 2</w:t>
      </w:r>
      <w:r w:rsidR="007C09A8">
        <w:rPr>
          <w:sz w:val="28"/>
          <w:szCs w:val="28"/>
        </w:rPr>
        <w:t>1</w:t>
      </w:r>
      <w:r w:rsidR="00E24968" w:rsidRPr="00E24968">
        <w:rPr>
          <w:sz w:val="28"/>
          <w:szCs w:val="28"/>
        </w:rPr>
        <w:t>3.04.202</w:t>
      </w:r>
      <w:r w:rsidR="007C09A8">
        <w:rPr>
          <w:sz w:val="28"/>
          <w:szCs w:val="28"/>
        </w:rPr>
        <w:t>2</w:t>
      </w:r>
      <w:r w:rsidR="00E24968" w:rsidRPr="00E24968">
        <w:rPr>
          <w:sz w:val="28"/>
          <w:szCs w:val="28"/>
        </w:rPr>
        <w:t xml:space="preserve"> № </w:t>
      </w:r>
      <w:r w:rsidR="007C09A8">
        <w:rPr>
          <w:sz w:val="28"/>
          <w:szCs w:val="28"/>
        </w:rPr>
        <w:t>309</w:t>
      </w:r>
      <w:r w:rsidR="00E24968" w:rsidRPr="00E24968">
        <w:rPr>
          <w:sz w:val="28"/>
          <w:szCs w:val="28"/>
        </w:rPr>
        <w:t>-пп «Об установлении н</w:t>
      </w:r>
      <w:r w:rsidR="00E24968">
        <w:rPr>
          <w:sz w:val="28"/>
          <w:szCs w:val="28"/>
        </w:rPr>
        <w:t>а территории Иркутской области</w:t>
      </w:r>
      <w:r w:rsidR="00E24968" w:rsidRPr="00E24968">
        <w:rPr>
          <w:sz w:val="28"/>
          <w:szCs w:val="28"/>
        </w:rPr>
        <w:t xml:space="preserve"> особого противопожарного режима»</w:t>
      </w:r>
      <w:r w:rsidR="0020530B">
        <w:rPr>
          <w:sz w:val="28"/>
          <w:szCs w:val="28"/>
          <w:lang w:bidi="ru-RU"/>
        </w:rPr>
        <w:t>;</w:t>
      </w:r>
    </w:p>
    <w:p w:rsidR="00983854" w:rsidRDefault="00983854" w:rsidP="00D1586A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предусмотреть проведение мероприятий по стимулированию деятельности на территории муниципальных образований добровольных пожарных формирований, включая их оснащение пожарной или приспособленной техникой, мотопомпами, пожарно-техническим оборудованием;</w:t>
      </w:r>
    </w:p>
    <w:p w:rsidR="0020530B" w:rsidRDefault="0020530B" w:rsidP="00D1586A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организовать в рамках полномочий контроль наличия, содержания в исправном состоянии средств обеспечения пожарной безопасности зданий, находящихся в муниципальной собственности;</w:t>
      </w:r>
    </w:p>
    <w:p w:rsidR="00D1586A" w:rsidRPr="00B85FA2" w:rsidRDefault="00D1586A" w:rsidP="00D1586A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B85FA2">
        <w:rPr>
          <w:sz w:val="28"/>
          <w:szCs w:val="28"/>
          <w:lang w:bidi="ru-RU"/>
        </w:rPr>
        <w:t xml:space="preserve">организовать комплекс мероприятий, направленных на предотвращение чрезвычайных ситуаций, обусловленных </w:t>
      </w:r>
      <w:r w:rsidR="005440AD" w:rsidRPr="00B85FA2">
        <w:rPr>
          <w:sz w:val="28"/>
          <w:szCs w:val="28"/>
          <w:lang w:bidi="ru-RU"/>
        </w:rPr>
        <w:t>воз</w:t>
      </w:r>
      <w:r w:rsidRPr="00B85FA2">
        <w:rPr>
          <w:sz w:val="28"/>
          <w:szCs w:val="28"/>
          <w:lang w:bidi="ru-RU"/>
        </w:rPr>
        <w:t>горанием сухой растительности, в том числе:</w:t>
      </w:r>
    </w:p>
    <w:p w:rsidR="00D1586A" w:rsidRPr="009B4963" w:rsidRDefault="00983854" w:rsidP="009B4963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bidi="ru-RU"/>
        </w:rPr>
      </w:pPr>
      <w:r w:rsidRPr="00B85FA2">
        <w:rPr>
          <w:sz w:val="28"/>
          <w:szCs w:val="28"/>
          <w:lang w:bidi="ru-RU"/>
        </w:rPr>
        <w:lastRenderedPageBreak/>
        <w:t xml:space="preserve">проведение субботников в </w:t>
      </w:r>
      <w:r w:rsidR="002F08CB" w:rsidRPr="00B85FA2">
        <w:rPr>
          <w:sz w:val="28"/>
          <w:szCs w:val="28"/>
          <w:lang w:bidi="ru-RU"/>
        </w:rPr>
        <w:t>установленные сроки</w:t>
      </w:r>
      <w:r w:rsidRPr="00B85FA2">
        <w:rPr>
          <w:rFonts w:ascii="Lucida Sans Unicode" w:eastAsia="Lucida Sans Unicode" w:hAnsi="Lucida Sans Unicode" w:cs="Lucida Sans Unicode"/>
          <w:spacing w:val="-10"/>
          <w:sz w:val="16"/>
          <w:szCs w:val="16"/>
        </w:rPr>
        <w:t xml:space="preserve"> </w:t>
      </w:r>
      <w:r w:rsidRPr="00B85FA2">
        <w:rPr>
          <w:sz w:val="28"/>
          <w:szCs w:val="28"/>
          <w:lang w:bidi="ru-RU"/>
        </w:rPr>
        <w:t>по сбору горючих отходов, мусора, сухой растительности и других продуктов горения на территории муниципального образовании, обеспечив при этом инструктаж участников субботников о мерах</w:t>
      </w:r>
      <w:r w:rsidR="009B4963">
        <w:rPr>
          <w:sz w:val="28"/>
          <w:szCs w:val="28"/>
          <w:lang w:bidi="ru-RU"/>
        </w:rPr>
        <w:t xml:space="preserve"> безопасности при сборе отходов, в том числе </w:t>
      </w:r>
      <w:r w:rsidR="009B4963" w:rsidRPr="00B85FA2">
        <w:rPr>
          <w:sz w:val="28"/>
          <w:szCs w:val="28"/>
          <w:lang w:bidi="ru-RU"/>
        </w:rPr>
        <w:t>территорий бесхозяйных и длительное время неэксплуатируемых приусадебных участков</w:t>
      </w:r>
      <w:r w:rsidR="00D1586A" w:rsidRPr="009B4963">
        <w:rPr>
          <w:sz w:val="28"/>
          <w:szCs w:val="28"/>
          <w:lang w:bidi="ru-RU"/>
        </w:rPr>
        <w:t>;</w:t>
      </w:r>
    </w:p>
    <w:p w:rsidR="00D1586A" w:rsidRPr="00B85FA2" w:rsidRDefault="00D1586A" w:rsidP="00D1586A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bidi="ru-RU"/>
        </w:rPr>
      </w:pPr>
      <w:r w:rsidRPr="00B85FA2">
        <w:rPr>
          <w:sz w:val="28"/>
          <w:szCs w:val="28"/>
          <w:lang w:bidi="ru-RU"/>
        </w:rPr>
        <w:t>разработать комплекс дополнительных мероприятий по недопущению выжигания сухой растительности на неиспользуемых (бесхозяйных) землях сельскохозяйственного назначения, назначить ответственных за их выполнение, обеспечить их выполнение;</w:t>
      </w:r>
    </w:p>
    <w:p w:rsidR="00D1586A" w:rsidRPr="00B85FA2" w:rsidRDefault="00B95BBF" w:rsidP="00D1586A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bidi="ru-RU"/>
        </w:rPr>
      </w:pPr>
      <w:r w:rsidRPr="00B85FA2">
        <w:rPr>
          <w:sz w:val="28"/>
          <w:szCs w:val="28"/>
          <w:lang w:bidi="ru-RU"/>
        </w:rPr>
        <w:t xml:space="preserve">обеспечить незамедлительное реагирование </w:t>
      </w:r>
      <w:r w:rsidR="003E2D2F" w:rsidRPr="00B85FA2">
        <w:rPr>
          <w:sz w:val="28"/>
          <w:szCs w:val="28"/>
          <w:lang w:bidi="ru-RU"/>
        </w:rPr>
        <w:t>в</w:t>
      </w:r>
      <w:r w:rsidRPr="00B85FA2">
        <w:rPr>
          <w:sz w:val="28"/>
          <w:szCs w:val="28"/>
          <w:lang w:bidi="ru-RU"/>
        </w:rPr>
        <w:t xml:space="preserve"> установленном порядке </w:t>
      </w:r>
      <w:r w:rsidR="005440AD" w:rsidRPr="00B85FA2">
        <w:rPr>
          <w:sz w:val="28"/>
          <w:szCs w:val="28"/>
          <w:lang w:bidi="ru-RU"/>
        </w:rPr>
        <w:t>п</w:t>
      </w:r>
      <w:r w:rsidRPr="00B85FA2">
        <w:rPr>
          <w:sz w:val="28"/>
          <w:szCs w:val="28"/>
          <w:lang w:bidi="ru-RU"/>
        </w:rPr>
        <w:t xml:space="preserve">о выявленным очагам </w:t>
      </w:r>
      <w:r w:rsidR="005440AD" w:rsidRPr="00B85FA2">
        <w:rPr>
          <w:sz w:val="28"/>
          <w:szCs w:val="28"/>
          <w:lang w:bidi="ru-RU"/>
        </w:rPr>
        <w:t>возго</w:t>
      </w:r>
      <w:r w:rsidRPr="00B85FA2">
        <w:rPr>
          <w:sz w:val="28"/>
          <w:szCs w:val="28"/>
          <w:lang w:bidi="ru-RU"/>
        </w:rPr>
        <w:t>раний</w:t>
      </w:r>
      <w:r w:rsidR="00993AB3">
        <w:rPr>
          <w:sz w:val="28"/>
          <w:szCs w:val="28"/>
          <w:lang w:bidi="ru-RU"/>
        </w:rPr>
        <w:t xml:space="preserve">, </w:t>
      </w:r>
      <w:r w:rsidR="000821C4">
        <w:rPr>
          <w:sz w:val="28"/>
          <w:szCs w:val="28"/>
          <w:lang w:bidi="ru-RU"/>
        </w:rPr>
        <w:t>в том числе терм</w:t>
      </w:r>
      <w:r w:rsidR="00993AB3">
        <w:rPr>
          <w:sz w:val="28"/>
          <w:szCs w:val="28"/>
          <w:lang w:bidi="ru-RU"/>
        </w:rPr>
        <w:t xml:space="preserve">ически активным </w:t>
      </w:r>
      <w:r w:rsidR="000821C4">
        <w:rPr>
          <w:sz w:val="28"/>
          <w:szCs w:val="28"/>
          <w:lang w:bidi="ru-RU"/>
        </w:rPr>
        <w:t>точкам</w:t>
      </w:r>
      <w:r w:rsidR="00993AB3">
        <w:rPr>
          <w:sz w:val="28"/>
          <w:szCs w:val="28"/>
          <w:lang w:bidi="ru-RU"/>
        </w:rPr>
        <w:t xml:space="preserve">, выявляемых посредством космического мониторинга </w:t>
      </w:r>
      <w:r w:rsidRPr="00B85FA2">
        <w:rPr>
          <w:sz w:val="28"/>
          <w:szCs w:val="28"/>
          <w:lang w:bidi="ru-RU"/>
        </w:rPr>
        <w:t>на территории населенных пунктов и прилегающих территориях</w:t>
      </w:r>
      <w:r w:rsidR="00B85FA2">
        <w:rPr>
          <w:sz w:val="28"/>
          <w:szCs w:val="28"/>
          <w:lang w:bidi="ru-RU"/>
        </w:rPr>
        <w:t xml:space="preserve">, </w:t>
      </w:r>
    </w:p>
    <w:p w:rsidR="00B95BBF" w:rsidRPr="000821C4" w:rsidRDefault="00B95BBF" w:rsidP="00D1586A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bidi="ru-RU"/>
        </w:rPr>
      </w:pPr>
      <w:r w:rsidRPr="000821C4">
        <w:rPr>
          <w:sz w:val="28"/>
          <w:szCs w:val="28"/>
          <w:lang w:bidi="ru-RU"/>
        </w:rPr>
        <w:t xml:space="preserve">в случае выявления лиц, допустивших </w:t>
      </w:r>
      <w:r w:rsidR="005440AD" w:rsidRPr="000821C4">
        <w:rPr>
          <w:sz w:val="28"/>
          <w:szCs w:val="28"/>
          <w:lang w:bidi="ru-RU"/>
        </w:rPr>
        <w:t>воз</w:t>
      </w:r>
      <w:r w:rsidRPr="000821C4">
        <w:rPr>
          <w:sz w:val="28"/>
          <w:szCs w:val="28"/>
          <w:lang w:bidi="ru-RU"/>
        </w:rPr>
        <w:t xml:space="preserve">горания, обеспечить, незамедлительное информирование по указанным фактам отдел надзорной деятельности и профилактической работы по Шелеховскому району ГУ МЧС </w:t>
      </w:r>
      <w:r w:rsidR="00206417">
        <w:rPr>
          <w:sz w:val="28"/>
          <w:szCs w:val="28"/>
          <w:lang w:bidi="ru-RU"/>
        </w:rPr>
        <w:t xml:space="preserve">России по Иркутской области, </w:t>
      </w:r>
      <w:r w:rsidRPr="000821C4">
        <w:rPr>
          <w:sz w:val="28"/>
          <w:szCs w:val="28"/>
          <w:lang w:bidi="ru-RU"/>
        </w:rPr>
        <w:t>отдел Министерства внутренних дел России по Шелеховскому району, территориальных органо</w:t>
      </w:r>
      <w:r w:rsidR="00BD5FC0" w:rsidRPr="000821C4">
        <w:rPr>
          <w:sz w:val="28"/>
          <w:szCs w:val="28"/>
          <w:lang w:bidi="ru-RU"/>
        </w:rPr>
        <w:t>в</w:t>
      </w:r>
      <w:r w:rsidRPr="000821C4">
        <w:rPr>
          <w:sz w:val="28"/>
          <w:szCs w:val="28"/>
          <w:lang w:bidi="ru-RU"/>
        </w:rPr>
        <w:t xml:space="preserve"> министерства лесного комплекса</w:t>
      </w:r>
      <w:r w:rsidR="00DF3A1B" w:rsidRPr="000821C4">
        <w:rPr>
          <w:sz w:val="28"/>
          <w:szCs w:val="28"/>
          <w:lang w:bidi="ru-RU"/>
        </w:rPr>
        <w:t>;</w:t>
      </w:r>
    </w:p>
    <w:p w:rsidR="000529B4" w:rsidRPr="002F08CB" w:rsidRDefault="00602C5B" w:rsidP="000529B4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актуализировать</w:t>
      </w:r>
      <w:r w:rsidR="000529B4" w:rsidRPr="002F08CB">
        <w:rPr>
          <w:sz w:val="28"/>
          <w:szCs w:val="28"/>
          <w:lang w:bidi="ru-RU"/>
        </w:rPr>
        <w:t xml:space="preserve"> план</w:t>
      </w:r>
      <w:r w:rsidR="0044764E" w:rsidRPr="002F08CB">
        <w:rPr>
          <w:sz w:val="28"/>
          <w:szCs w:val="28"/>
          <w:lang w:bidi="ru-RU"/>
        </w:rPr>
        <w:t>ы</w:t>
      </w:r>
      <w:r w:rsidR="00206417">
        <w:rPr>
          <w:sz w:val="28"/>
          <w:szCs w:val="28"/>
          <w:lang w:bidi="ru-RU"/>
        </w:rPr>
        <w:t xml:space="preserve"> </w:t>
      </w:r>
      <w:r w:rsidR="000529B4" w:rsidRPr="002F08CB">
        <w:rPr>
          <w:sz w:val="28"/>
          <w:szCs w:val="28"/>
          <w:lang w:bidi="ru-RU"/>
        </w:rPr>
        <w:t>действий по предупреждению и ликвидации чрезвычайных ситуаций муниципальн</w:t>
      </w:r>
      <w:r w:rsidR="0044764E" w:rsidRPr="002F08CB">
        <w:rPr>
          <w:sz w:val="28"/>
          <w:szCs w:val="28"/>
          <w:lang w:bidi="ru-RU"/>
        </w:rPr>
        <w:t>ых</w:t>
      </w:r>
      <w:r w:rsidR="000529B4" w:rsidRPr="002F08CB">
        <w:rPr>
          <w:sz w:val="28"/>
          <w:szCs w:val="28"/>
          <w:lang w:bidi="ru-RU"/>
        </w:rPr>
        <w:t xml:space="preserve"> образовани</w:t>
      </w:r>
      <w:r w:rsidR="0044764E" w:rsidRPr="002F08CB">
        <w:rPr>
          <w:sz w:val="28"/>
          <w:szCs w:val="28"/>
          <w:lang w:bidi="ru-RU"/>
        </w:rPr>
        <w:t>й</w:t>
      </w:r>
      <w:r w:rsidR="000529B4" w:rsidRPr="002F08CB">
        <w:rPr>
          <w:sz w:val="28"/>
          <w:szCs w:val="28"/>
          <w:lang w:bidi="ru-RU"/>
        </w:rPr>
        <w:t xml:space="preserve"> Шелеховского района; </w:t>
      </w:r>
    </w:p>
    <w:p w:rsidR="00983854" w:rsidRPr="00EE7F5D" w:rsidRDefault="00602C5B" w:rsidP="005D6E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актуализировать</w:t>
      </w:r>
      <w:r w:rsidR="00983854" w:rsidRPr="00EE7F5D">
        <w:rPr>
          <w:sz w:val="28"/>
          <w:szCs w:val="28"/>
          <w:lang w:bidi="ru-RU"/>
        </w:rPr>
        <w:t xml:space="preserve"> порядок сбора информации в области защиты населения и территорий от чрезвычайных ситуаций и обмен тако</w:t>
      </w:r>
      <w:r w:rsidR="00A60C9F" w:rsidRPr="00EE7F5D">
        <w:rPr>
          <w:sz w:val="28"/>
          <w:szCs w:val="28"/>
          <w:lang w:bidi="ru-RU"/>
        </w:rPr>
        <w:t>й</w:t>
      </w:r>
      <w:r w:rsidR="00983854" w:rsidRPr="00EE7F5D">
        <w:rPr>
          <w:sz w:val="28"/>
          <w:szCs w:val="28"/>
          <w:lang w:bidi="ru-RU"/>
        </w:rPr>
        <w:t xml:space="preserve"> информацией в части, касающейся деятельности старост сельских населенных пунктов</w:t>
      </w:r>
      <w:r w:rsidR="00A60C9F" w:rsidRPr="00EE7F5D">
        <w:rPr>
          <w:sz w:val="28"/>
          <w:szCs w:val="28"/>
          <w:lang w:bidi="ru-RU"/>
        </w:rPr>
        <w:t xml:space="preserve"> (ответственных лиц)</w:t>
      </w:r>
      <w:r w:rsidR="00983854" w:rsidRPr="00EE7F5D">
        <w:rPr>
          <w:sz w:val="28"/>
          <w:szCs w:val="28"/>
          <w:lang w:bidi="ru-RU"/>
        </w:rPr>
        <w:t>;</w:t>
      </w:r>
    </w:p>
    <w:p w:rsidR="000238FB" w:rsidRPr="00EE7F5D" w:rsidRDefault="000238FB" w:rsidP="005D6E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EE7F5D">
        <w:rPr>
          <w:sz w:val="28"/>
          <w:szCs w:val="28"/>
          <w:lang w:bidi="ru-RU"/>
        </w:rPr>
        <w:t xml:space="preserve">обеспечить готовность </w:t>
      </w:r>
      <w:r w:rsidR="0044764E" w:rsidRPr="00EE7F5D">
        <w:rPr>
          <w:sz w:val="28"/>
          <w:szCs w:val="28"/>
          <w:lang w:bidi="ru-RU"/>
        </w:rPr>
        <w:t>имеющихся средств</w:t>
      </w:r>
      <w:r w:rsidRPr="00EE7F5D">
        <w:rPr>
          <w:sz w:val="28"/>
          <w:szCs w:val="28"/>
          <w:lang w:bidi="ru-RU"/>
        </w:rPr>
        <w:t xml:space="preserve"> оповещения населения в случае возникновения чрезвычайных ситуаций;</w:t>
      </w:r>
    </w:p>
    <w:p w:rsidR="000529B4" w:rsidRPr="00C8690D" w:rsidRDefault="000529B4" w:rsidP="005D6E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C8690D">
        <w:rPr>
          <w:sz w:val="28"/>
          <w:szCs w:val="28"/>
          <w:lang w:bidi="ru-RU"/>
        </w:rPr>
        <w:t xml:space="preserve">создать (обновить) по периметру </w:t>
      </w:r>
      <w:r w:rsidR="00AD1547">
        <w:rPr>
          <w:sz w:val="28"/>
          <w:szCs w:val="28"/>
          <w:lang w:bidi="ru-RU"/>
        </w:rPr>
        <w:t xml:space="preserve">территорий </w:t>
      </w:r>
      <w:r w:rsidRPr="00C8690D">
        <w:rPr>
          <w:sz w:val="28"/>
          <w:szCs w:val="28"/>
          <w:lang w:bidi="ru-RU"/>
        </w:rPr>
        <w:t>населенных пунктов, граничащих с лесн</w:t>
      </w:r>
      <w:r w:rsidR="0044764E" w:rsidRPr="00C8690D">
        <w:rPr>
          <w:sz w:val="28"/>
          <w:szCs w:val="28"/>
          <w:lang w:bidi="ru-RU"/>
        </w:rPr>
        <w:t>ы</w:t>
      </w:r>
      <w:r w:rsidRPr="00C8690D">
        <w:rPr>
          <w:sz w:val="28"/>
          <w:szCs w:val="28"/>
          <w:lang w:bidi="ru-RU"/>
        </w:rPr>
        <w:t xml:space="preserve">ми </w:t>
      </w:r>
      <w:r w:rsidR="0044764E" w:rsidRPr="00C8690D">
        <w:rPr>
          <w:sz w:val="28"/>
          <w:szCs w:val="28"/>
          <w:lang w:bidi="ru-RU"/>
        </w:rPr>
        <w:t>массивами</w:t>
      </w:r>
      <w:r w:rsidRPr="00C8690D">
        <w:rPr>
          <w:sz w:val="28"/>
          <w:szCs w:val="28"/>
          <w:lang w:bidi="ru-RU"/>
        </w:rPr>
        <w:t>, а также расположенных в районах с торфяными полями, двойных защитных противопожарных м</w:t>
      </w:r>
      <w:r w:rsidR="00B31AC8">
        <w:rPr>
          <w:sz w:val="28"/>
          <w:szCs w:val="28"/>
          <w:lang w:bidi="ru-RU"/>
        </w:rPr>
        <w:t>инерализованных полос шириной 1,</w:t>
      </w:r>
      <w:r w:rsidRPr="00C8690D">
        <w:rPr>
          <w:sz w:val="28"/>
          <w:szCs w:val="28"/>
          <w:lang w:bidi="ru-RU"/>
        </w:rPr>
        <w:t>4 метра с устройством противопожарного расстояния между ними шириной не менее 10 метров, с организацией постоянного обеспечения ее очистки от сухой травянистой растительности, пожнивных остатков, валежника, порубочных остатков, мусора и других горючих материалов;</w:t>
      </w:r>
    </w:p>
    <w:p w:rsidR="00311A4D" w:rsidRPr="00311A4D" w:rsidRDefault="00B00713" w:rsidP="005D6E75">
      <w:pPr>
        <w:numPr>
          <w:ilvl w:val="0"/>
          <w:numId w:val="6"/>
        </w:numPr>
        <w:ind w:left="0" w:firstLine="709"/>
        <w:jc w:val="both"/>
        <w:rPr>
          <w:color w:val="FF0000"/>
          <w:sz w:val="28"/>
          <w:szCs w:val="28"/>
          <w:lang w:bidi="ru-RU"/>
        </w:rPr>
      </w:pPr>
      <w:r w:rsidRPr="00311A4D">
        <w:rPr>
          <w:sz w:val="28"/>
          <w:szCs w:val="28"/>
          <w:lang w:bidi="ru-RU"/>
        </w:rPr>
        <w:t>организовать работу по корректировке состава патрульных, патрульно-маневренных, маневренных групп</w:t>
      </w:r>
      <w:r w:rsidR="00C8690D" w:rsidRPr="00311A4D">
        <w:rPr>
          <w:sz w:val="28"/>
          <w:szCs w:val="28"/>
          <w:lang w:bidi="ru-RU"/>
        </w:rPr>
        <w:t xml:space="preserve"> (далее – группы)</w:t>
      </w:r>
      <w:r w:rsidRPr="00311A4D">
        <w:rPr>
          <w:sz w:val="28"/>
          <w:szCs w:val="28"/>
          <w:lang w:bidi="ru-RU"/>
        </w:rPr>
        <w:t>. На заседаниях КЧС и ПБ муниципальных образований утвердить составы и порядок работы групп в течение всего пожароопасного периода. Особое внимание уделить работе групп в условиях установления на</w:t>
      </w:r>
      <w:r w:rsidR="000153C3" w:rsidRPr="00311A4D">
        <w:rPr>
          <w:sz w:val="28"/>
          <w:szCs w:val="28"/>
          <w:lang w:bidi="ru-RU"/>
        </w:rPr>
        <w:t xml:space="preserve"> подведомственных территориях </w:t>
      </w:r>
      <w:r w:rsidR="000153C3" w:rsidRPr="00311A4D">
        <w:rPr>
          <w:sz w:val="28"/>
          <w:szCs w:val="28"/>
          <w:lang w:val="en-US" w:bidi="ru-RU"/>
        </w:rPr>
        <w:t>III</w:t>
      </w:r>
      <w:r w:rsidRPr="00311A4D">
        <w:rPr>
          <w:sz w:val="28"/>
          <w:szCs w:val="28"/>
          <w:lang w:bidi="ru-RU"/>
        </w:rPr>
        <w:t xml:space="preserve"> и </w:t>
      </w:r>
      <w:r w:rsidR="00C8690D" w:rsidRPr="00311A4D">
        <w:rPr>
          <w:sz w:val="28"/>
          <w:szCs w:val="28"/>
          <w:lang w:bidi="ru-RU"/>
        </w:rPr>
        <w:t>выше классов пожарной опасности</w:t>
      </w:r>
      <w:r w:rsidR="00311A4D">
        <w:rPr>
          <w:sz w:val="28"/>
          <w:szCs w:val="28"/>
          <w:lang w:bidi="ru-RU"/>
        </w:rPr>
        <w:t>;</w:t>
      </w:r>
    </w:p>
    <w:p w:rsidR="00311A4D" w:rsidRPr="00C8690D" w:rsidRDefault="00E73C43" w:rsidP="00311A4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311A4D">
        <w:rPr>
          <w:sz w:val="28"/>
          <w:szCs w:val="28"/>
          <w:lang w:bidi="ru-RU"/>
        </w:rPr>
        <w:t>обеспечить работу групп на территориях населенных пунктов</w:t>
      </w:r>
      <w:r w:rsidR="00F64E88">
        <w:rPr>
          <w:sz w:val="28"/>
          <w:szCs w:val="28"/>
          <w:lang w:bidi="ru-RU"/>
        </w:rPr>
        <w:t>, СНТ, ОНТ</w:t>
      </w:r>
      <w:r w:rsidRPr="00311A4D">
        <w:rPr>
          <w:sz w:val="28"/>
          <w:szCs w:val="28"/>
          <w:lang w:bidi="ru-RU"/>
        </w:rPr>
        <w:t xml:space="preserve">, </w:t>
      </w:r>
      <w:r w:rsidR="002D4900">
        <w:rPr>
          <w:sz w:val="28"/>
          <w:szCs w:val="28"/>
          <w:lang w:bidi="ru-RU"/>
        </w:rPr>
        <w:t xml:space="preserve">в том числе в целях обнаружения палов сухой растительности организовать круглосуточное патрулирование, </w:t>
      </w:r>
      <w:r w:rsidRPr="00311A4D">
        <w:rPr>
          <w:sz w:val="28"/>
          <w:szCs w:val="28"/>
          <w:lang w:bidi="ru-RU"/>
        </w:rPr>
        <w:t>привлекать в установленном порядке к патрулированию представителей</w:t>
      </w:r>
      <w:r w:rsidRPr="00311A4D">
        <w:t xml:space="preserve"> </w:t>
      </w:r>
      <w:r w:rsidRPr="00311A4D">
        <w:rPr>
          <w:sz w:val="28"/>
          <w:szCs w:val="28"/>
          <w:lang w:bidi="ru-RU"/>
        </w:rPr>
        <w:t>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</w:t>
      </w:r>
      <w:r w:rsidR="00311A4D" w:rsidRPr="00311A4D">
        <w:rPr>
          <w:sz w:val="28"/>
          <w:szCs w:val="28"/>
          <w:lang w:bidi="ru-RU"/>
        </w:rPr>
        <w:t xml:space="preserve">. </w:t>
      </w:r>
      <w:r w:rsidR="009B4963">
        <w:rPr>
          <w:sz w:val="28"/>
          <w:szCs w:val="28"/>
          <w:lang w:bidi="ru-RU"/>
        </w:rPr>
        <w:t xml:space="preserve">Определить ответственных </w:t>
      </w:r>
      <w:r w:rsidR="009B4963">
        <w:rPr>
          <w:sz w:val="28"/>
          <w:szCs w:val="28"/>
          <w:lang w:bidi="ru-RU"/>
        </w:rPr>
        <w:lastRenderedPageBreak/>
        <w:t>лиц за передачу информации</w:t>
      </w:r>
      <w:r w:rsidR="00311A4D">
        <w:rPr>
          <w:sz w:val="28"/>
          <w:szCs w:val="28"/>
          <w:lang w:bidi="ru-RU"/>
        </w:rPr>
        <w:t xml:space="preserve"> о работе групп </w:t>
      </w:r>
      <w:r w:rsidR="00085FE6">
        <w:rPr>
          <w:sz w:val="28"/>
          <w:szCs w:val="28"/>
          <w:lang w:bidi="ru-RU"/>
        </w:rPr>
        <w:t xml:space="preserve">в МКУ Шелеховского района «ЕДДС» (далее – ЕДДС) </w:t>
      </w:r>
      <w:r w:rsidR="009B4963">
        <w:rPr>
          <w:sz w:val="28"/>
          <w:szCs w:val="28"/>
          <w:lang w:bidi="ru-RU"/>
        </w:rPr>
        <w:t xml:space="preserve">и предоставлении её </w:t>
      </w:r>
      <w:r w:rsidR="00311A4D">
        <w:rPr>
          <w:sz w:val="28"/>
          <w:szCs w:val="28"/>
          <w:lang w:bidi="ru-RU"/>
        </w:rPr>
        <w:t>в</w:t>
      </w:r>
      <w:r w:rsidR="007A1B54">
        <w:rPr>
          <w:sz w:val="28"/>
          <w:szCs w:val="28"/>
          <w:lang w:bidi="ru-RU"/>
        </w:rPr>
        <w:t xml:space="preserve"> ежедневном режиме в срок до 16-</w:t>
      </w:r>
      <w:r w:rsidR="00311A4D">
        <w:rPr>
          <w:sz w:val="28"/>
          <w:szCs w:val="28"/>
          <w:lang w:bidi="ru-RU"/>
        </w:rPr>
        <w:t>00</w:t>
      </w:r>
      <w:r w:rsidR="002402E8">
        <w:rPr>
          <w:sz w:val="28"/>
          <w:szCs w:val="28"/>
          <w:lang w:bidi="ru-RU"/>
        </w:rPr>
        <w:t xml:space="preserve"> часов</w:t>
      </w:r>
      <w:r w:rsidR="00311A4D">
        <w:rPr>
          <w:sz w:val="28"/>
          <w:szCs w:val="28"/>
          <w:lang w:bidi="ru-RU"/>
        </w:rPr>
        <w:t xml:space="preserve">; </w:t>
      </w:r>
    </w:p>
    <w:p w:rsidR="00D16313" w:rsidRDefault="005440AD" w:rsidP="000529B4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085FE6">
        <w:rPr>
          <w:sz w:val="28"/>
          <w:szCs w:val="28"/>
          <w:lang w:bidi="ru-RU"/>
        </w:rPr>
        <w:t>при возникновении необходимости</w:t>
      </w:r>
      <w:r w:rsidR="00D16313">
        <w:rPr>
          <w:sz w:val="28"/>
          <w:szCs w:val="28"/>
          <w:lang w:bidi="ru-RU"/>
        </w:rPr>
        <w:t xml:space="preserve"> обеспечить:</w:t>
      </w:r>
    </w:p>
    <w:p w:rsidR="005440AD" w:rsidRDefault="005440AD" w:rsidP="00D16313">
      <w:pPr>
        <w:pStyle w:val="ad"/>
        <w:numPr>
          <w:ilvl w:val="0"/>
          <w:numId w:val="34"/>
        </w:numPr>
        <w:ind w:left="0" w:firstLine="709"/>
        <w:jc w:val="both"/>
        <w:rPr>
          <w:sz w:val="28"/>
          <w:szCs w:val="28"/>
          <w:lang w:bidi="ru-RU"/>
        </w:rPr>
      </w:pPr>
      <w:r w:rsidRPr="00D16313">
        <w:rPr>
          <w:sz w:val="28"/>
          <w:szCs w:val="28"/>
          <w:lang w:bidi="ru-RU"/>
        </w:rPr>
        <w:t>выставление стационарных и передвижных постов на территории населенных пунктов и прилегающих к ним территориях;</w:t>
      </w:r>
    </w:p>
    <w:p w:rsidR="00085FE6" w:rsidRPr="00085FE6" w:rsidRDefault="00D16313" w:rsidP="006D69BF">
      <w:pPr>
        <w:pStyle w:val="ad"/>
        <w:numPr>
          <w:ilvl w:val="0"/>
          <w:numId w:val="34"/>
        </w:numPr>
        <w:ind w:left="0" w:firstLine="709"/>
        <w:jc w:val="both"/>
        <w:rPr>
          <w:sz w:val="28"/>
          <w:szCs w:val="28"/>
          <w:lang w:bidi="ru-RU"/>
        </w:rPr>
      </w:pPr>
      <w:r w:rsidRPr="00D16313">
        <w:rPr>
          <w:sz w:val="28"/>
          <w:szCs w:val="28"/>
          <w:lang w:bidi="ru-RU"/>
        </w:rPr>
        <w:t xml:space="preserve">принятие мер, направленных на осуществление отключения электроэнергии при наличии оснований, установленных законодательством, в период усиления ветра и при поступлении информации от ЕДДС об усилении ветра свыше 15 м/с, с проведением заблаговременного оповещения населения; </w:t>
      </w:r>
    </w:p>
    <w:p w:rsidR="000529B4" w:rsidRPr="00085FE6" w:rsidRDefault="000529B4" w:rsidP="000529B4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085FE6">
        <w:rPr>
          <w:sz w:val="28"/>
          <w:szCs w:val="28"/>
          <w:lang w:bidi="ru-RU"/>
        </w:rPr>
        <w:t xml:space="preserve">организовать </w:t>
      </w:r>
      <w:r w:rsidR="00085FE6" w:rsidRPr="00085FE6">
        <w:rPr>
          <w:sz w:val="28"/>
          <w:szCs w:val="28"/>
          <w:lang w:bidi="ru-RU"/>
        </w:rPr>
        <w:t xml:space="preserve">незамедлительное </w:t>
      </w:r>
      <w:r w:rsidRPr="00085FE6">
        <w:rPr>
          <w:sz w:val="28"/>
          <w:szCs w:val="28"/>
          <w:lang w:bidi="ru-RU"/>
        </w:rPr>
        <w:t xml:space="preserve">представление докладов об угрозе возникновения и (или) возникновении чрезвычайных ситуаций в </w:t>
      </w:r>
      <w:r w:rsidR="00085FE6" w:rsidRPr="00085FE6">
        <w:rPr>
          <w:sz w:val="28"/>
          <w:szCs w:val="28"/>
          <w:lang w:bidi="ru-RU"/>
        </w:rPr>
        <w:t>ЕДДС</w:t>
      </w:r>
      <w:r w:rsidR="001C6D5F" w:rsidRPr="00085FE6">
        <w:rPr>
          <w:sz w:val="28"/>
          <w:szCs w:val="28"/>
          <w:lang w:bidi="ru-RU"/>
        </w:rPr>
        <w:t>;</w:t>
      </w:r>
    </w:p>
    <w:p w:rsidR="005D6E75" w:rsidRPr="00085FE6" w:rsidRDefault="005D6E75" w:rsidP="005D6E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085FE6">
        <w:rPr>
          <w:sz w:val="28"/>
          <w:szCs w:val="28"/>
          <w:lang w:bidi="ru-RU"/>
        </w:rPr>
        <w:t xml:space="preserve"> о выполненных мероприятиях доложить в срок до </w:t>
      </w:r>
      <w:r w:rsidR="007C09A8">
        <w:rPr>
          <w:sz w:val="28"/>
          <w:szCs w:val="28"/>
          <w:lang w:bidi="ru-RU"/>
        </w:rPr>
        <w:t>29</w:t>
      </w:r>
      <w:r w:rsidRPr="00085FE6">
        <w:rPr>
          <w:sz w:val="28"/>
          <w:szCs w:val="28"/>
          <w:lang w:bidi="ru-RU"/>
        </w:rPr>
        <w:t>.04.20</w:t>
      </w:r>
      <w:r w:rsidR="000153C3" w:rsidRPr="00085FE6">
        <w:rPr>
          <w:sz w:val="28"/>
          <w:szCs w:val="28"/>
          <w:lang w:bidi="ru-RU"/>
        </w:rPr>
        <w:t>2</w:t>
      </w:r>
      <w:r w:rsidR="007C09A8">
        <w:rPr>
          <w:sz w:val="28"/>
          <w:szCs w:val="28"/>
          <w:lang w:bidi="ru-RU"/>
        </w:rPr>
        <w:t>2</w:t>
      </w:r>
      <w:r w:rsidRPr="00085FE6">
        <w:rPr>
          <w:sz w:val="28"/>
          <w:szCs w:val="28"/>
          <w:lang w:bidi="ru-RU"/>
        </w:rPr>
        <w:t xml:space="preserve"> в </w:t>
      </w:r>
      <w:r w:rsidR="00CF1909" w:rsidRPr="00085FE6">
        <w:rPr>
          <w:sz w:val="28"/>
          <w:szCs w:val="28"/>
          <w:lang w:bidi="ru-RU"/>
        </w:rPr>
        <w:t>отдел мобилизационной подготовки, ГО и ЧС</w:t>
      </w:r>
      <w:r w:rsidR="009751F9" w:rsidRPr="00085FE6">
        <w:rPr>
          <w:sz w:val="28"/>
          <w:szCs w:val="28"/>
          <w:lang w:bidi="ru-RU"/>
        </w:rPr>
        <w:t xml:space="preserve"> (далее – ОМП, ГО и ЧС)</w:t>
      </w:r>
      <w:r w:rsidR="00CF1909" w:rsidRPr="00085FE6">
        <w:rPr>
          <w:sz w:val="28"/>
          <w:szCs w:val="28"/>
          <w:lang w:bidi="ru-RU"/>
        </w:rPr>
        <w:t>.</w:t>
      </w:r>
    </w:p>
    <w:p w:rsidR="00CF1909" w:rsidRPr="002F08CB" w:rsidRDefault="00CF1909" w:rsidP="000900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275A3">
        <w:rPr>
          <w:sz w:val="28"/>
          <w:szCs w:val="28"/>
        </w:rPr>
        <w:t>Руководителям служб муниципального звена территориальной подсистемы Единой государственной системы предупреждения и ликвидации чрезвычайных ситуаций (далее – МЗ ТП РСЧС</w:t>
      </w:r>
      <w:r w:rsidRPr="002F08CB">
        <w:rPr>
          <w:sz w:val="28"/>
          <w:szCs w:val="28"/>
        </w:rPr>
        <w:t>) обеспечить</w:t>
      </w:r>
      <w:r w:rsidR="00092726" w:rsidRPr="00092726">
        <w:rPr>
          <w:sz w:val="28"/>
          <w:szCs w:val="28"/>
        </w:rPr>
        <w:t xml:space="preserve"> </w:t>
      </w:r>
      <w:r w:rsidR="00092726" w:rsidRPr="002F08CB">
        <w:rPr>
          <w:sz w:val="28"/>
          <w:szCs w:val="28"/>
        </w:rPr>
        <w:t>готовность сил и средств к выполнению задач предназначения по защите населенных пунктов и организаций от пожаров</w:t>
      </w:r>
      <w:r w:rsidR="00092726">
        <w:rPr>
          <w:sz w:val="28"/>
          <w:szCs w:val="28"/>
        </w:rPr>
        <w:t>, реагированию на чрезвычайные ситуации</w:t>
      </w:r>
      <w:r w:rsidRPr="002F08CB">
        <w:rPr>
          <w:sz w:val="28"/>
          <w:szCs w:val="28"/>
        </w:rPr>
        <w:t>:</w:t>
      </w:r>
    </w:p>
    <w:p w:rsidR="009751F9" w:rsidRPr="00092726" w:rsidRDefault="00CF1909" w:rsidP="00092726">
      <w:pPr>
        <w:pStyle w:val="ad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092726">
        <w:rPr>
          <w:sz w:val="28"/>
          <w:szCs w:val="28"/>
        </w:rPr>
        <w:t>службе оповещения и связи (Мартынов Е.Н.)</w:t>
      </w:r>
      <w:r w:rsidR="00092726">
        <w:rPr>
          <w:sz w:val="28"/>
          <w:szCs w:val="28"/>
        </w:rPr>
        <w:t xml:space="preserve"> обеспечить</w:t>
      </w:r>
      <w:r w:rsidR="009751F9" w:rsidRPr="00092726">
        <w:rPr>
          <w:sz w:val="28"/>
          <w:szCs w:val="28"/>
        </w:rPr>
        <w:t>:</w:t>
      </w:r>
    </w:p>
    <w:p w:rsidR="00E275A3" w:rsidRDefault="00E275A3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275A3">
        <w:rPr>
          <w:sz w:val="28"/>
          <w:szCs w:val="28"/>
        </w:rPr>
        <w:t>ведение круглосуточного мониторинга информации о пожарной обстановке, в случае ухудшения ситуации докладывать незамедлительно р</w:t>
      </w:r>
      <w:r w:rsidR="009D2D81">
        <w:rPr>
          <w:sz w:val="28"/>
          <w:szCs w:val="28"/>
        </w:rPr>
        <w:t xml:space="preserve">уководителю оперативного штаба </w:t>
      </w:r>
      <w:r w:rsidR="00D831FD">
        <w:rPr>
          <w:sz w:val="28"/>
          <w:szCs w:val="28"/>
        </w:rPr>
        <w:t xml:space="preserve">и начальнику </w:t>
      </w:r>
      <w:r w:rsidR="00092726">
        <w:rPr>
          <w:sz w:val="28"/>
          <w:szCs w:val="28"/>
        </w:rPr>
        <w:t>О</w:t>
      </w:r>
      <w:r w:rsidR="00D831FD">
        <w:rPr>
          <w:sz w:val="28"/>
          <w:szCs w:val="28"/>
        </w:rPr>
        <w:t>МП, ГО и ЧС;</w:t>
      </w:r>
    </w:p>
    <w:p w:rsidR="00D831FD" w:rsidRPr="00E275A3" w:rsidRDefault="00D831FD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275A3">
        <w:rPr>
          <w:sz w:val="28"/>
          <w:szCs w:val="28"/>
        </w:rPr>
        <w:t>ежедн</w:t>
      </w:r>
      <w:r w:rsidR="004B69A6">
        <w:rPr>
          <w:sz w:val="28"/>
          <w:szCs w:val="28"/>
        </w:rPr>
        <w:t xml:space="preserve">евное информирование населения </w:t>
      </w:r>
      <w:r w:rsidR="009B4963">
        <w:rPr>
          <w:sz w:val="28"/>
          <w:szCs w:val="28"/>
        </w:rPr>
        <w:t xml:space="preserve">города Шелехова </w:t>
      </w:r>
      <w:r w:rsidRPr="00E275A3">
        <w:rPr>
          <w:sz w:val="28"/>
          <w:szCs w:val="28"/>
        </w:rPr>
        <w:t>о действии на территории</w:t>
      </w:r>
      <w:r w:rsidRPr="00E275A3">
        <w:rPr>
          <w:sz w:val="28"/>
          <w:szCs w:val="28"/>
          <w:lang w:bidi="en-US"/>
        </w:rPr>
        <w:t xml:space="preserve"> </w:t>
      </w:r>
      <w:r w:rsidRPr="00E275A3">
        <w:rPr>
          <w:sz w:val="28"/>
          <w:szCs w:val="28"/>
        </w:rPr>
        <w:t>особого противопожарного</w:t>
      </w:r>
      <w:r w:rsidRPr="002F08CB">
        <w:rPr>
          <w:sz w:val="28"/>
          <w:szCs w:val="28"/>
        </w:rPr>
        <w:t xml:space="preserve"> режима, классе пожарной опасности в лесах </w:t>
      </w:r>
      <w:r w:rsidR="004B69A6">
        <w:rPr>
          <w:sz w:val="28"/>
          <w:szCs w:val="28"/>
        </w:rPr>
        <w:t xml:space="preserve">на территории </w:t>
      </w:r>
      <w:r w:rsidRPr="002F08CB">
        <w:rPr>
          <w:sz w:val="28"/>
          <w:szCs w:val="28"/>
        </w:rPr>
        <w:t>Шелеховского района, требованиях пожарной безопасности и оперативной обстановке, связанной с прохождением пожароопасного сезона с задействованием автома</w:t>
      </w:r>
      <w:r w:rsidR="009B4963">
        <w:rPr>
          <w:sz w:val="28"/>
          <w:szCs w:val="28"/>
        </w:rPr>
        <w:t>тизированной системы оповещения</w:t>
      </w:r>
      <w:r>
        <w:rPr>
          <w:sz w:val="28"/>
          <w:szCs w:val="28"/>
        </w:rPr>
        <w:t>;</w:t>
      </w:r>
    </w:p>
    <w:p w:rsidR="009751F9" w:rsidRDefault="00B40198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6313" w:rsidRPr="00B40198">
        <w:rPr>
          <w:sz w:val="28"/>
          <w:szCs w:val="28"/>
        </w:rPr>
        <w:t>ри получении информации от Федерального государственного бюджетного учреждения «Иркутское управление по гидрометеорологии и мониторингу</w:t>
      </w:r>
      <w:r w:rsidRPr="00B40198">
        <w:rPr>
          <w:sz w:val="28"/>
          <w:szCs w:val="28"/>
        </w:rPr>
        <w:t xml:space="preserve"> окружающей среды»</w:t>
      </w:r>
      <w:r>
        <w:rPr>
          <w:sz w:val="28"/>
          <w:szCs w:val="28"/>
        </w:rPr>
        <w:t xml:space="preserve"> об усилении ветра свыше 15 м/с незамедлительно</w:t>
      </w:r>
      <w:r w:rsidR="00D831FD">
        <w:rPr>
          <w:sz w:val="28"/>
          <w:szCs w:val="28"/>
        </w:rPr>
        <w:t>е</w:t>
      </w:r>
      <w:r>
        <w:rPr>
          <w:sz w:val="28"/>
          <w:szCs w:val="28"/>
        </w:rPr>
        <w:t xml:space="preserve"> дов</w:t>
      </w:r>
      <w:r w:rsidR="00D831FD">
        <w:rPr>
          <w:sz w:val="28"/>
          <w:szCs w:val="28"/>
        </w:rPr>
        <w:t>едение</w:t>
      </w:r>
      <w:r>
        <w:rPr>
          <w:sz w:val="28"/>
          <w:szCs w:val="28"/>
        </w:rPr>
        <w:t xml:space="preserve"> ее до оперативного штаба, глав поселений, председателей </w:t>
      </w:r>
      <w:r w:rsidR="00E24968">
        <w:rPr>
          <w:sz w:val="28"/>
          <w:szCs w:val="28"/>
        </w:rPr>
        <w:t>СНТ</w:t>
      </w:r>
      <w:r w:rsidR="002C1671">
        <w:rPr>
          <w:sz w:val="28"/>
          <w:szCs w:val="28"/>
        </w:rPr>
        <w:t>, ОНТ</w:t>
      </w:r>
      <w:r w:rsidR="004D2D46">
        <w:rPr>
          <w:sz w:val="28"/>
          <w:szCs w:val="28"/>
        </w:rPr>
        <w:t>;</w:t>
      </w:r>
    </w:p>
    <w:p w:rsidR="004D2D46" w:rsidRDefault="004D2D46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главами поселений, ответственными лицами за передачу информации в администрациях поселений Шелеховского района</w:t>
      </w:r>
      <w:r w:rsidR="00B64A81">
        <w:rPr>
          <w:sz w:val="28"/>
          <w:szCs w:val="28"/>
        </w:rPr>
        <w:t>, руководителями структурных подразделений Администрации Шелеховского муниципального района</w:t>
      </w:r>
      <w:r>
        <w:rPr>
          <w:sz w:val="28"/>
          <w:szCs w:val="28"/>
        </w:rPr>
        <w:t xml:space="preserve"> по выполнению мероприятий</w:t>
      </w:r>
      <w:r w:rsidR="0020641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настоящим постановлением;</w:t>
      </w:r>
    </w:p>
    <w:p w:rsidR="004D2D46" w:rsidRDefault="004D2D46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о принимаемых мерах органами местного самоуправления и работе патрульных групп на территории муниципальных образований в условиях особого противопожарного режима</w:t>
      </w:r>
      <w:r w:rsidR="00B64A81">
        <w:rPr>
          <w:sz w:val="28"/>
          <w:szCs w:val="28"/>
        </w:rPr>
        <w:t xml:space="preserve"> и своевременной передачи ее в оперативный штаб</w:t>
      </w:r>
      <w:r>
        <w:rPr>
          <w:sz w:val="28"/>
          <w:szCs w:val="28"/>
        </w:rPr>
        <w:t>;</w:t>
      </w:r>
    </w:p>
    <w:p w:rsidR="004034B8" w:rsidRPr="004034B8" w:rsidRDefault="00E275A3" w:rsidP="004034B8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34B8">
        <w:rPr>
          <w:sz w:val="28"/>
          <w:szCs w:val="28"/>
        </w:rPr>
        <w:t xml:space="preserve">бобщенную информацию за прошедшие сутки предоставлять ежедневно в оперативный штаб </w:t>
      </w:r>
      <w:r w:rsidR="00092726">
        <w:rPr>
          <w:sz w:val="28"/>
          <w:szCs w:val="28"/>
        </w:rPr>
        <w:t>к 9-00 часам;</w:t>
      </w:r>
    </w:p>
    <w:p w:rsidR="004034B8" w:rsidRPr="004034B8" w:rsidRDefault="004034B8" w:rsidP="00E275A3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4034B8">
        <w:rPr>
          <w:sz w:val="28"/>
          <w:szCs w:val="28"/>
        </w:rPr>
        <w:t>контроль за выполнением мероприятий, предусмотренных настоящим постановлением и доведение информации в оперативный штаб</w:t>
      </w:r>
      <w:r w:rsidR="00206417" w:rsidRPr="00206417">
        <w:rPr>
          <w:sz w:val="28"/>
          <w:szCs w:val="28"/>
        </w:rPr>
        <w:t xml:space="preserve"> </w:t>
      </w:r>
      <w:r w:rsidR="00206417" w:rsidRPr="004034B8">
        <w:rPr>
          <w:sz w:val="28"/>
          <w:szCs w:val="28"/>
        </w:rPr>
        <w:t>о невыполнении</w:t>
      </w:r>
      <w:r w:rsidR="00092726">
        <w:rPr>
          <w:sz w:val="28"/>
          <w:szCs w:val="28"/>
        </w:rPr>
        <w:t>;</w:t>
      </w:r>
    </w:p>
    <w:p w:rsidR="009751F9" w:rsidRPr="007E4821" w:rsidRDefault="007E4821" w:rsidP="00CF1909">
      <w:pPr>
        <w:pStyle w:val="ad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lastRenderedPageBreak/>
        <w:t>автотранспортной служб</w:t>
      </w:r>
      <w:r>
        <w:rPr>
          <w:sz w:val="28"/>
          <w:szCs w:val="28"/>
        </w:rPr>
        <w:t>е</w:t>
      </w:r>
      <w:r w:rsidRPr="007E4821">
        <w:rPr>
          <w:sz w:val="28"/>
          <w:szCs w:val="28"/>
        </w:rPr>
        <w:t xml:space="preserve"> (</w:t>
      </w:r>
      <w:r w:rsidR="002133EA">
        <w:rPr>
          <w:sz w:val="28"/>
          <w:szCs w:val="28"/>
        </w:rPr>
        <w:t>Юрганова Е.В</w:t>
      </w:r>
      <w:r w:rsidRPr="007E4821">
        <w:rPr>
          <w:sz w:val="28"/>
          <w:szCs w:val="28"/>
        </w:rPr>
        <w:t>.)</w:t>
      </w:r>
      <w:r w:rsidR="00092726">
        <w:rPr>
          <w:sz w:val="28"/>
          <w:szCs w:val="28"/>
        </w:rPr>
        <w:t xml:space="preserve"> обеспечить</w:t>
      </w:r>
      <w:r w:rsidRPr="007E4821">
        <w:rPr>
          <w:sz w:val="28"/>
          <w:szCs w:val="28"/>
        </w:rPr>
        <w:t>:</w:t>
      </w:r>
    </w:p>
    <w:p w:rsidR="007E4821" w:rsidRPr="00DF24C8" w:rsidRDefault="00B31AC8" w:rsidP="0020454E">
      <w:pPr>
        <w:pStyle w:val="ad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DF24C8">
        <w:rPr>
          <w:sz w:val="28"/>
          <w:szCs w:val="28"/>
        </w:rPr>
        <w:t>в срок до 01.05.202</w:t>
      </w:r>
      <w:r w:rsidR="007C09A8">
        <w:rPr>
          <w:sz w:val="28"/>
          <w:szCs w:val="28"/>
        </w:rPr>
        <w:t>2</w:t>
      </w:r>
      <w:r w:rsidR="007E4821" w:rsidRPr="00DF24C8">
        <w:rPr>
          <w:sz w:val="28"/>
          <w:szCs w:val="28"/>
        </w:rPr>
        <w:t xml:space="preserve"> в установленном порядке привлечение организаций, осуществляющих пассажирские перевозки на </w:t>
      </w:r>
      <w:r w:rsidR="00DF24C8" w:rsidRPr="00DF24C8">
        <w:rPr>
          <w:sz w:val="28"/>
          <w:szCs w:val="28"/>
        </w:rPr>
        <w:t xml:space="preserve">территории Шелеховского района </w:t>
      </w:r>
      <w:r w:rsidR="007E4821" w:rsidRPr="00DF24C8">
        <w:rPr>
          <w:sz w:val="28"/>
          <w:szCs w:val="28"/>
        </w:rPr>
        <w:t>для обнаружения возгораний, палов сухой растительности, по маршрутам их следования с последующим информированием ЕДДС (89645481944)</w:t>
      </w:r>
      <w:r w:rsidR="00DF24C8" w:rsidRPr="00DF24C8">
        <w:rPr>
          <w:sz w:val="28"/>
          <w:szCs w:val="28"/>
        </w:rPr>
        <w:t xml:space="preserve">, а также </w:t>
      </w:r>
      <w:r w:rsidR="007E4821" w:rsidRPr="00DF24C8">
        <w:rPr>
          <w:sz w:val="28"/>
          <w:szCs w:val="28"/>
        </w:rPr>
        <w:t>для информирования населения о складыв</w:t>
      </w:r>
      <w:r w:rsidR="00092726" w:rsidRPr="00DF24C8">
        <w:rPr>
          <w:sz w:val="28"/>
          <w:szCs w:val="28"/>
        </w:rPr>
        <w:t xml:space="preserve">ающейся </w:t>
      </w:r>
      <w:r w:rsidR="008F71C5">
        <w:rPr>
          <w:sz w:val="28"/>
          <w:szCs w:val="28"/>
        </w:rPr>
        <w:t>пожароопасной</w:t>
      </w:r>
      <w:r w:rsidR="00092726" w:rsidRPr="00DF24C8">
        <w:rPr>
          <w:sz w:val="28"/>
          <w:szCs w:val="28"/>
        </w:rPr>
        <w:t xml:space="preserve"> обстановке;</w:t>
      </w:r>
    </w:p>
    <w:p w:rsidR="00993AB3" w:rsidRPr="00993AB3" w:rsidRDefault="00092726" w:rsidP="00993AB3">
      <w:pPr>
        <w:pStyle w:val="ad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="00993AB3" w:rsidRPr="00993AB3">
        <w:rPr>
          <w:sz w:val="28"/>
          <w:szCs w:val="28"/>
        </w:rPr>
        <w:t xml:space="preserve"> автотранспортной техники для эвакуации населения в случае возникновения чрезвычайной ситуации</w:t>
      </w:r>
      <w:r w:rsidR="00993AB3">
        <w:rPr>
          <w:sz w:val="28"/>
          <w:szCs w:val="28"/>
        </w:rPr>
        <w:t>;</w:t>
      </w:r>
    </w:p>
    <w:p w:rsidR="007E4821" w:rsidRPr="007E4821" w:rsidRDefault="007E4821" w:rsidP="00CF1909">
      <w:pPr>
        <w:pStyle w:val="ad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>коммунально-технической службе (Вторушина И.А.)</w:t>
      </w:r>
      <w:r w:rsidR="00945ABF">
        <w:rPr>
          <w:sz w:val="28"/>
          <w:szCs w:val="28"/>
        </w:rPr>
        <w:t xml:space="preserve"> обеспечить</w:t>
      </w:r>
      <w:r w:rsidRPr="007E4821">
        <w:rPr>
          <w:sz w:val="28"/>
          <w:szCs w:val="28"/>
        </w:rPr>
        <w:t>:</w:t>
      </w:r>
    </w:p>
    <w:p w:rsidR="007E4821" w:rsidRDefault="007E4821" w:rsidP="007E4821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>постоянный мониторинг отключения электроэнергии в муниципальных образованиях Шелеховского района в период усиления ветра;</w:t>
      </w:r>
    </w:p>
    <w:p w:rsidR="00945ABF" w:rsidRDefault="00945ABF" w:rsidP="00945ABF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945ABF">
        <w:rPr>
          <w:sz w:val="28"/>
          <w:szCs w:val="28"/>
        </w:rPr>
        <w:t>доведение до населения информации о местонахождение мест (площа</w:t>
      </w:r>
      <w:r w:rsidR="00092726">
        <w:rPr>
          <w:sz w:val="28"/>
          <w:szCs w:val="28"/>
        </w:rPr>
        <w:t>док) накопления отходов, принятие</w:t>
      </w:r>
      <w:r w:rsidRPr="00945ABF">
        <w:rPr>
          <w:sz w:val="28"/>
          <w:szCs w:val="28"/>
        </w:rPr>
        <w:t xml:space="preserve"> в установленном порядке мер по организации безвозмездного доступа граждан к местам (площадкам) накопления отходов во время проведения субботников по сбору горючих отходов, мусо</w:t>
      </w:r>
      <w:r w:rsidR="000007E0">
        <w:rPr>
          <w:sz w:val="28"/>
          <w:szCs w:val="28"/>
        </w:rPr>
        <w:t>ра, тары и сухой растительности;</w:t>
      </w:r>
    </w:p>
    <w:p w:rsidR="000007E0" w:rsidRPr="00945ABF" w:rsidRDefault="000007E0" w:rsidP="00945ABF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контроль по исполнению правил осуществления деятельности регионального оператора по обращению с твердыми бытовыми отходами, в том числе в части реализации мер по не</w:t>
      </w:r>
      <w:r w:rsidR="00092726">
        <w:rPr>
          <w:sz w:val="28"/>
          <w:szCs w:val="28"/>
        </w:rPr>
        <w:t>допущению захламления территорий</w:t>
      </w:r>
      <w:r>
        <w:rPr>
          <w:sz w:val="28"/>
          <w:szCs w:val="28"/>
        </w:rPr>
        <w:t xml:space="preserve"> населенных пунктов Шелеховского района</w:t>
      </w:r>
      <w:r w:rsidR="00D831FD">
        <w:rPr>
          <w:sz w:val="28"/>
          <w:szCs w:val="28"/>
        </w:rPr>
        <w:t>;</w:t>
      </w:r>
    </w:p>
    <w:p w:rsidR="00945ABF" w:rsidRPr="007E4821" w:rsidRDefault="001633ED" w:rsidP="007E4821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инженерной службой </w:t>
      </w:r>
      <w:r w:rsidRPr="001633ED">
        <w:rPr>
          <w:sz w:val="28"/>
          <w:szCs w:val="28"/>
        </w:rPr>
        <w:t>(</w:t>
      </w:r>
      <w:r>
        <w:rPr>
          <w:sz w:val="28"/>
          <w:szCs w:val="28"/>
        </w:rPr>
        <w:t>Паплинский Е.В.) готовность водовозной и землеройной техники для возможного использования в тушении пожаров;</w:t>
      </w:r>
    </w:p>
    <w:p w:rsidR="007E4821" w:rsidRDefault="001633ED" w:rsidP="00CF1909">
      <w:pPr>
        <w:pStyle w:val="ad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633ED">
        <w:rPr>
          <w:sz w:val="28"/>
          <w:szCs w:val="28"/>
        </w:rPr>
        <w:t>вак</w:t>
      </w:r>
      <w:r w:rsidR="00D831FD">
        <w:rPr>
          <w:sz w:val="28"/>
          <w:szCs w:val="28"/>
        </w:rPr>
        <w:t xml:space="preserve">уационной </w:t>
      </w:r>
      <w:r w:rsidRPr="001633ED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(Софьина Е.В.)</w:t>
      </w:r>
      <w:r w:rsidR="007E4821" w:rsidRPr="001633ED">
        <w:rPr>
          <w:sz w:val="28"/>
          <w:szCs w:val="28"/>
        </w:rPr>
        <w:t xml:space="preserve">  </w:t>
      </w:r>
      <w:r w:rsidR="00092726" w:rsidRPr="00993AB3">
        <w:rPr>
          <w:sz w:val="28"/>
          <w:szCs w:val="28"/>
        </w:rPr>
        <w:t>обеспечить</w:t>
      </w:r>
      <w:r w:rsidR="00092726">
        <w:rPr>
          <w:sz w:val="28"/>
          <w:szCs w:val="28"/>
        </w:rPr>
        <w:t>:</w:t>
      </w:r>
    </w:p>
    <w:p w:rsidR="00993AB3" w:rsidRPr="00993AB3" w:rsidRDefault="00993AB3" w:rsidP="00993AB3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993AB3">
        <w:rPr>
          <w:sz w:val="28"/>
          <w:szCs w:val="28"/>
        </w:rPr>
        <w:t>готовность пунктов временного размещения людей на территории Шелеховского района,</w:t>
      </w:r>
      <w:r>
        <w:rPr>
          <w:sz w:val="28"/>
          <w:szCs w:val="28"/>
        </w:rPr>
        <w:t xml:space="preserve"> в случае возникновения чрезвычайной ситуации</w:t>
      </w:r>
      <w:r w:rsidRPr="00993AB3">
        <w:rPr>
          <w:sz w:val="28"/>
          <w:szCs w:val="28"/>
        </w:rPr>
        <w:t>;</w:t>
      </w:r>
    </w:p>
    <w:p w:rsidR="001633ED" w:rsidRPr="00993AB3" w:rsidRDefault="00092726" w:rsidP="001633ED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 w:rsidR="00993AB3">
        <w:rPr>
          <w:sz w:val="28"/>
          <w:szCs w:val="28"/>
        </w:rPr>
        <w:t xml:space="preserve"> в пределах своих полномочий мониторинг</w:t>
      </w:r>
      <w:r>
        <w:rPr>
          <w:sz w:val="28"/>
          <w:szCs w:val="28"/>
        </w:rPr>
        <w:t>а</w:t>
      </w:r>
      <w:r w:rsidR="00993AB3">
        <w:rPr>
          <w:sz w:val="28"/>
          <w:szCs w:val="28"/>
        </w:rPr>
        <w:t xml:space="preserve"> деятельности палаточных лагерей, расположенных на территории</w:t>
      </w:r>
      <w:r>
        <w:rPr>
          <w:sz w:val="28"/>
          <w:szCs w:val="28"/>
        </w:rPr>
        <w:t xml:space="preserve"> Шелеховского района, выполнение</w:t>
      </w:r>
      <w:r w:rsidR="00993AB3">
        <w:rPr>
          <w:sz w:val="28"/>
          <w:szCs w:val="28"/>
        </w:rPr>
        <w:t xml:space="preserve"> мероприятий по обеспечению безопасности жизни и здоровья детей, находящихся в детских оздоровительных лагерях в пожароопасный сезон</w:t>
      </w:r>
      <w:r w:rsidRPr="007A1B54">
        <w:rPr>
          <w:sz w:val="28"/>
          <w:szCs w:val="28"/>
        </w:rPr>
        <w:t>;</w:t>
      </w:r>
      <w:r w:rsidR="00993AB3" w:rsidRPr="007A1B54">
        <w:rPr>
          <w:sz w:val="28"/>
          <w:szCs w:val="28"/>
        </w:rPr>
        <w:t xml:space="preserve"> </w:t>
      </w:r>
      <w:r w:rsidR="007A1B54" w:rsidRPr="007A1B54">
        <w:rPr>
          <w:sz w:val="28"/>
          <w:szCs w:val="28"/>
        </w:rPr>
        <w:t>о</w:t>
      </w:r>
      <w:r w:rsidR="00993AB3" w:rsidRPr="007A1B54">
        <w:rPr>
          <w:sz w:val="28"/>
          <w:szCs w:val="28"/>
        </w:rPr>
        <w:t xml:space="preserve"> </w:t>
      </w:r>
      <w:r w:rsidR="00993AB3" w:rsidRPr="00993AB3">
        <w:rPr>
          <w:sz w:val="28"/>
          <w:szCs w:val="28"/>
        </w:rPr>
        <w:t>ставших известными фактах нарушений требований пожарной безопасности, в том числе дополнительных требований, установленных настоящим постановлением, сообщать в министерство лесного комплекса Иркутской области, иные уполномоченные органы</w:t>
      </w:r>
      <w:r w:rsidR="00993AB3">
        <w:rPr>
          <w:sz w:val="28"/>
          <w:szCs w:val="28"/>
        </w:rPr>
        <w:t>.</w:t>
      </w:r>
    </w:p>
    <w:p w:rsidR="000900B9" w:rsidRPr="002F08CB" w:rsidRDefault="007A1B54" w:rsidP="000900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69A6">
        <w:rPr>
          <w:sz w:val="28"/>
          <w:szCs w:val="28"/>
        </w:rPr>
        <w:t xml:space="preserve">тделу </w:t>
      </w:r>
      <w:r w:rsidR="00F64E88">
        <w:rPr>
          <w:sz w:val="28"/>
          <w:szCs w:val="28"/>
        </w:rPr>
        <w:t>мобилизационной подготовки</w:t>
      </w:r>
      <w:r w:rsidR="000900B9" w:rsidRPr="002F08CB">
        <w:rPr>
          <w:sz w:val="28"/>
          <w:szCs w:val="28"/>
        </w:rPr>
        <w:t xml:space="preserve">, ГО и ЧС </w:t>
      </w:r>
      <w:r w:rsidR="00CF6393" w:rsidRPr="002F08CB">
        <w:rPr>
          <w:sz w:val="28"/>
          <w:szCs w:val="28"/>
        </w:rPr>
        <w:t>(</w:t>
      </w:r>
      <w:r w:rsidR="000900B9" w:rsidRPr="002F08CB">
        <w:rPr>
          <w:sz w:val="28"/>
          <w:szCs w:val="28"/>
        </w:rPr>
        <w:t>Кудренко Е.В.</w:t>
      </w:r>
      <w:r w:rsidR="00CF6393" w:rsidRPr="002F08CB">
        <w:rPr>
          <w:sz w:val="28"/>
          <w:szCs w:val="28"/>
        </w:rPr>
        <w:t>)</w:t>
      </w:r>
      <w:r w:rsidR="000900B9" w:rsidRPr="002F08CB">
        <w:rPr>
          <w:sz w:val="28"/>
          <w:szCs w:val="28"/>
        </w:rPr>
        <w:t>:</w:t>
      </w:r>
    </w:p>
    <w:p w:rsidR="004F4032" w:rsidRPr="007E4821" w:rsidRDefault="00B31AC8" w:rsidP="004F403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</w:t>
      </w:r>
      <w:r w:rsidR="004F4032" w:rsidRPr="007E4821">
        <w:rPr>
          <w:sz w:val="28"/>
          <w:szCs w:val="28"/>
        </w:rPr>
        <w:t>патр</w:t>
      </w:r>
      <w:r w:rsidR="004C22FB" w:rsidRPr="007E4821">
        <w:rPr>
          <w:sz w:val="28"/>
          <w:szCs w:val="28"/>
        </w:rPr>
        <w:t>у</w:t>
      </w:r>
      <w:r w:rsidR="004F4032" w:rsidRPr="007E4821">
        <w:rPr>
          <w:sz w:val="28"/>
          <w:szCs w:val="28"/>
        </w:rPr>
        <w:t>льно-контрольной группы</w:t>
      </w:r>
      <w:r w:rsidR="002D4900">
        <w:rPr>
          <w:sz w:val="28"/>
          <w:szCs w:val="28"/>
        </w:rPr>
        <w:t xml:space="preserve"> Шелеховского района в составе </w:t>
      </w:r>
      <w:r w:rsidR="004F4032" w:rsidRPr="007E4821">
        <w:rPr>
          <w:sz w:val="28"/>
          <w:szCs w:val="28"/>
        </w:rPr>
        <w:t xml:space="preserve">представителей органов надзора и контроля Шелеховского района, по патрулированию населенных пунктов, </w:t>
      </w:r>
      <w:r w:rsidR="00E24968">
        <w:rPr>
          <w:sz w:val="28"/>
          <w:szCs w:val="28"/>
        </w:rPr>
        <w:t>СНТ</w:t>
      </w:r>
      <w:r w:rsidR="004F4032" w:rsidRPr="007E4821">
        <w:rPr>
          <w:sz w:val="28"/>
          <w:szCs w:val="28"/>
        </w:rPr>
        <w:t xml:space="preserve"> и прилегающих к ним лесных массивов с ц</w:t>
      </w:r>
      <w:r w:rsidR="007A1B54">
        <w:rPr>
          <w:sz w:val="28"/>
          <w:szCs w:val="28"/>
        </w:rPr>
        <w:t>елью предупреждения, выявления и</w:t>
      </w:r>
      <w:r w:rsidR="004F4032" w:rsidRPr="007E4821">
        <w:rPr>
          <w:sz w:val="28"/>
          <w:szCs w:val="28"/>
        </w:rPr>
        <w:t xml:space="preserve"> пресечения нарушений требований законодательства Российской Федерации, связанных с выжиганием сухой растительности</w:t>
      </w:r>
      <w:r w:rsidR="004F4032" w:rsidRPr="007E4821">
        <w:rPr>
          <w:i/>
          <w:iCs/>
          <w:sz w:val="28"/>
          <w:szCs w:val="28"/>
          <w:lang w:bidi="ru-RU"/>
        </w:rPr>
        <w:t xml:space="preserve">, </w:t>
      </w:r>
      <w:r w:rsidR="004F4032" w:rsidRPr="007E4821">
        <w:rPr>
          <w:iCs/>
          <w:sz w:val="28"/>
          <w:szCs w:val="28"/>
          <w:lang w:bidi="ru-RU"/>
        </w:rPr>
        <w:t>а</w:t>
      </w:r>
      <w:r w:rsidR="004F4032" w:rsidRPr="007E4821">
        <w:rPr>
          <w:i/>
          <w:iCs/>
          <w:sz w:val="28"/>
          <w:szCs w:val="28"/>
          <w:lang w:bidi="ru-RU"/>
        </w:rPr>
        <w:t xml:space="preserve"> </w:t>
      </w:r>
      <w:r w:rsidR="004F4032" w:rsidRPr="007E4821">
        <w:rPr>
          <w:sz w:val="28"/>
          <w:szCs w:val="28"/>
        </w:rPr>
        <w:t xml:space="preserve">также </w:t>
      </w:r>
      <w:r w:rsidR="007A1B54">
        <w:rPr>
          <w:sz w:val="28"/>
          <w:szCs w:val="28"/>
        </w:rPr>
        <w:t>в</w:t>
      </w:r>
      <w:r w:rsidR="004F4032" w:rsidRPr="007E4821">
        <w:rPr>
          <w:sz w:val="28"/>
          <w:szCs w:val="28"/>
        </w:rPr>
        <w:t xml:space="preserve"> части содержания территории и недопущения захламления горючими веществами и отходами;</w:t>
      </w:r>
    </w:p>
    <w:p w:rsidR="004F4032" w:rsidRPr="007E4821" w:rsidRDefault="00A60C9F" w:rsidP="004F403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 xml:space="preserve">в срок до </w:t>
      </w:r>
      <w:r w:rsidR="00B31AC8">
        <w:rPr>
          <w:sz w:val="28"/>
          <w:szCs w:val="28"/>
        </w:rPr>
        <w:t>29</w:t>
      </w:r>
      <w:r w:rsidR="000153C3" w:rsidRPr="007E4821">
        <w:rPr>
          <w:sz w:val="28"/>
          <w:szCs w:val="28"/>
        </w:rPr>
        <w:t>.04.202</w:t>
      </w:r>
      <w:r w:rsidR="007C09A8">
        <w:rPr>
          <w:sz w:val="28"/>
          <w:szCs w:val="28"/>
        </w:rPr>
        <w:t>2</w:t>
      </w:r>
      <w:r w:rsidRPr="007E4821">
        <w:rPr>
          <w:sz w:val="28"/>
          <w:szCs w:val="28"/>
        </w:rPr>
        <w:t xml:space="preserve"> </w:t>
      </w:r>
      <w:r w:rsidR="004C22FB" w:rsidRPr="007E4821">
        <w:rPr>
          <w:sz w:val="28"/>
          <w:szCs w:val="28"/>
        </w:rPr>
        <w:t xml:space="preserve">представить </w:t>
      </w:r>
      <w:r w:rsidRPr="007E4821">
        <w:rPr>
          <w:sz w:val="28"/>
          <w:szCs w:val="28"/>
        </w:rPr>
        <w:t xml:space="preserve">на утверждение Мэру Шелеховского муниципального района </w:t>
      </w:r>
      <w:r w:rsidR="004F4032" w:rsidRPr="007E4821">
        <w:rPr>
          <w:sz w:val="28"/>
          <w:szCs w:val="28"/>
        </w:rPr>
        <w:t>персональный состав патр</w:t>
      </w:r>
      <w:r w:rsidR="004C22FB" w:rsidRPr="007E4821">
        <w:rPr>
          <w:sz w:val="28"/>
          <w:szCs w:val="28"/>
        </w:rPr>
        <w:t>у</w:t>
      </w:r>
      <w:r w:rsidR="004F4032" w:rsidRPr="007E4821">
        <w:rPr>
          <w:sz w:val="28"/>
          <w:szCs w:val="28"/>
        </w:rPr>
        <w:t>льно-контрольной группы Шелеховского района;</w:t>
      </w:r>
    </w:p>
    <w:p w:rsidR="004F4032" w:rsidRPr="007E4821" w:rsidRDefault="00602C5B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актуализировать</w:t>
      </w:r>
      <w:r w:rsidR="004F4032" w:rsidRPr="007E4821">
        <w:rPr>
          <w:sz w:val="28"/>
          <w:szCs w:val="28"/>
        </w:rPr>
        <w:t xml:space="preserve"> план действий по предупреждению </w:t>
      </w:r>
      <w:r>
        <w:rPr>
          <w:sz w:val="28"/>
          <w:szCs w:val="28"/>
        </w:rPr>
        <w:t>и</w:t>
      </w:r>
      <w:r w:rsidR="004F4032" w:rsidRPr="007E4821">
        <w:rPr>
          <w:sz w:val="28"/>
          <w:szCs w:val="28"/>
        </w:rPr>
        <w:t xml:space="preserve"> ликвидации чрезвычайных ситуаций Шелеховского района</w:t>
      </w:r>
      <w:r w:rsidR="000153C3" w:rsidRPr="007E4821">
        <w:rPr>
          <w:sz w:val="28"/>
          <w:szCs w:val="28"/>
        </w:rPr>
        <w:t xml:space="preserve"> в срок до </w:t>
      </w:r>
      <w:r w:rsidR="007C09A8">
        <w:rPr>
          <w:sz w:val="28"/>
          <w:szCs w:val="28"/>
        </w:rPr>
        <w:t>29</w:t>
      </w:r>
      <w:r w:rsidR="000153C3" w:rsidRPr="007E4821">
        <w:rPr>
          <w:sz w:val="28"/>
          <w:szCs w:val="28"/>
        </w:rPr>
        <w:t>.04.202</w:t>
      </w:r>
      <w:r w:rsidR="007C09A8">
        <w:rPr>
          <w:sz w:val="28"/>
          <w:szCs w:val="28"/>
        </w:rPr>
        <w:t>2</w:t>
      </w:r>
      <w:r w:rsidR="004F4032" w:rsidRPr="007E4821">
        <w:rPr>
          <w:sz w:val="28"/>
          <w:szCs w:val="28"/>
        </w:rPr>
        <w:t>;</w:t>
      </w:r>
    </w:p>
    <w:p w:rsidR="00D831FD" w:rsidRDefault="00B532D3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>своевременно обеспечивать</w:t>
      </w:r>
      <w:r w:rsidR="00D831FD">
        <w:rPr>
          <w:sz w:val="28"/>
          <w:szCs w:val="28"/>
        </w:rPr>
        <w:t>:</w:t>
      </w:r>
    </w:p>
    <w:p w:rsidR="00B532D3" w:rsidRPr="00D831FD" w:rsidRDefault="00602C5B" w:rsidP="00D831FD">
      <w:pPr>
        <w:pStyle w:val="ad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</w:t>
      </w:r>
      <w:r w:rsidR="00B532D3" w:rsidRPr="00D831FD">
        <w:rPr>
          <w:sz w:val="28"/>
          <w:szCs w:val="28"/>
        </w:rPr>
        <w:t xml:space="preserve"> муниципальных правовых актов, устанавливающих ограничения пребывания</w:t>
      </w:r>
      <w:r w:rsidR="004E5B2B" w:rsidRPr="00D831FD">
        <w:rPr>
          <w:sz w:val="28"/>
          <w:szCs w:val="28"/>
        </w:rPr>
        <w:t xml:space="preserve"> граждан в лесах и въезда в них транспортных средств;</w:t>
      </w:r>
    </w:p>
    <w:p w:rsidR="004E5B2B" w:rsidRPr="00D831FD" w:rsidRDefault="000153C3" w:rsidP="00D831FD">
      <w:pPr>
        <w:pStyle w:val="ad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введение режима «Повышенная готовность</w:t>
      </w:r>
      <w:r w:rsidR="004E5B2B" w:rsidRPr="00D831FD">
        <w:rPr>
          <w:sz w:val="28"/>
          <w:szCs w:val="28"/>
        </w:rPr>
        <w:t>» на территории Шелеховского района при поступлении информации от ФГБУ «Иркутское управление по гидрометеорологии и мониторингу окружающей среды» об усилении ветра свыше 15 м/с;</w:t>
      </w:r>
    </w:p>
    <w:p w:rsidR="000900B9" w:rsidRPr="0010147E" w:rsidRDefault="000900B9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>осуществлять контроль за оперативной обстановкой на территории Шелеховского района;</w:t>
      </w:r>
    </w:p>
    <w:p w:rsidR="000529B4" w:rsidRPr="0010147E" w:rsidRDefault="000900B9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>организовать сбор, обработку, оценку информации о складывающейся обстановке с пожарами и представление мне ежедневных докладов;</w:t>
      </w:r>
      <w:r w:rsidR="000529B4" w:rsidRPr="0010147E">
        <w:rPr>
          <w:sz w:val="28"/>
          <w:szCs w:val="28"/>
        </w:rPr>
        <w:t xml:space="preserve"> </w:t>
      </w:r>
    </w:p>
    <w:p w:rsidR="000900B9" w:rsidRPr="0010147E" w:rsidRDefault="004C22FB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 xml:space="preserve">задействовать местную систему оповещения с </w:t>
      </w:r>
      <w:r w:rsidR="00A60C9F" w:rsidRPr="0010147E">
        <w:rPr>
          <w:sz w:val="28"/>
          <w:szCs w:val="28"/>
        </w:rPr>
        <w:t>целью информирования</w:t>
      </w:r>
      <w:r w:rsidR="000529B4" w:rsidRPr="0010147E">
        <w:rPr>
          <w:sz w:val="28"/>
          <w:szCs w:val="28"/>
        </w:rPr>
        <w:t xml:space="preserve"> населения; </w:t>
      </w:r>
    </w:p>
    <w:p w:rsidR="000238FB" w:rsidRPr="0010147E" w:rsidRDefault="00E73C43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>организовать</w:t>
      </w:r>
      <w:r w:rsidR="000238FB" w:rsidRPr="0010147E">
        <w:rPr>
          <w:sz w:val="28"/>
          <w:szCs w:val="28"/>
        </w:rPr>
        <w:t>:</w:t>
      </w:r>
    </w:p>
    <w:p w:rsidR="0010147E" w:rsidRDefault="0010147E" w:rsidP="000238FB">
      <w:pPr>
        <w:numPr>
          <w:ilvl w:val="0"/>
          <w:numId w:val="18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ведение ежедневного мониторинга хода детской оздоровительной кампании, внештатных ситуаций с детьми в организациях, обеспечивающих отдых и оздоровление детей</w:t>
      </w:r>
      <w:r w:rsidR="00BF7D84">
        <w:rPr>
          <w:sz w:val="28"/>
          <w:szCs w:val="28"/>
        </w:rPr>
        <w:t>;</w:t>
      </w:r>
    </w:p>
    <w:p w:rsidR="00E73C43" w:rsidRPr="00BF7D84" w:rsidRDefault="00E73C43" w:rsidP="000238FB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F7D84">
        <w:rPr>
          <w:sz w:val="28"/>
          <w:szCs w:val="28"/>
        </w:rPr>
        <w:t>взаимодействие с охранными организациями, осуществляющими свою деятельность на территории Шелеховс</w:t>
      </w:r>
      <w:r w:rsidR="00206417">
        <w:rPr>
          <w:sz w:val="28"/>
          <w:szCs w:val="28"/>
        </w:rPr>
        <w:t>кого района с целью привлечения</w:t>
      </w:r>
      <w:r w:rsidR="004B69A6">
        <w:rPr>
          <w:sz w:val="28"/>
          <w:szCs w:val="28"/>
        </w:rPr>
        <w:t xml:space="preserve"> мобильных </w:t>
      </w:r>
      <w:r w:rsidRPr="00BF7D84">
        <w:rPr>
          <w:sz w:val="28"/>
          <w:szCs w:val="28"/>
        </w:rPr>
        <w:t>экипажей к патрулированию</w:t>
      </w:r>
      <w:r w:rsidR="007A1B54">
        <w:rPr>
          <w:sz w:val="28"/>
          <w:szCs w:val="28"/>
        </w:rPr>
        <w:t xml:space="preserve"> территории района.</w:t>
      </w:r>
    </w:p>
    <w:p w:rsidR="00BC5B55" w:rsidRPr="00945ABF" w:rsidRDefault="00CF6393" w:rsidP="00DF24C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45ABF">
        <w:rPr>
          <w:sz w:val="28"/>
          <w:szCs w:val="28"/>
        </w:rPr>
        <w:t>О</w:t>
      </w:r>
      <w:r w:rsidR="005D6E75" w:rsidRPr="00945ABF">
        <w:rPr>
          <w:sz w:val="28"/>
          <w:szCs w:val="28"/>
        </w:rPr>
        <w:t>тдел</w:t>
      </w:r>
      <w:r w:rsidRPr="00945ABF">
        <w:rPr>
          <w:sz w:val="28"/>
          <w:szCs w:val="28"/>
        </w:rPr>
        <w:t>у</w:t>
      </w:r>
      <w:r w:rsidR="005D6E75" w:rsidRPr="00945ABF">
        <w:rPr>
          <w:sz w:val="28"/>
          <w:szCs w:val="28"/>
        </w:rPr>
        <w:t xml:space="preserve"> по работе с общественностью и СМИ </w:t>
      </w:r>
      <w:r w:rsidRPr="00945ABF">
        <w:rPr>
          <w:sz w:val="28"/>
          <w:szCs w:val="28"/>
        </w:rPr>
        <w:t>(</w:t>
      </w:r>
      <w:r w:rsidR="00B31AC8">
        <w:rPr>
          <w:sz w:val="28"/>
          <w:szCs w:val="28"/>
        </w:rPr>
        <w:t>Поспеева Ю.Э</w:t>
      </w:r>
      <w:r w:rsidR="005D6E75" w:rsidRPr="00945ABF">
        <w:rPr>
          <w:sz w:val="28"/>
          <w:szCs w:val="28"/>
        </w:rPr>
        <w:t>.</w:t>
      </w:r>
      <w:r w:rsidRPr="00945ABF">
        <w:rPr>
          <w:sz w:val="28"/>
          <w:szCs w:val="28"/>
        </w:rPr>
        <w:t>)</w:t>
      </w:r>
      <w:r w:rsidR="00DF24C8">
        <w:rPr>
          <w:sz w:val="28"/>
          <w:szCs w:val="28"/>
        </w:rPr>
        <w:t xml:space="preserve"> </w:t>
      </w:r>
      <w:r w:rsidR="00DF24C8" w:rsidRPr="00A572E5">
        <w:rPr>
          <w:sz w:val="28"/>
          <w:szCs w:val="28"/>
        </w:rPr>
        <w:t>организовать</w:t>
      </w:r>
      <w:r w:rsidR="00DF24C8">
        <w:rPr>
          <w:sz w:val="28"/>
          <w:szCs w:val="28"/>
        </w:rPr>
        <w:t>:</w:t>
      </w:r>
    </w:p>
    <w:p w:rsidR="005D6E75" w:rsidRPr="00A572E5" w:rsidRDefault="00A572E5" w:rsidP="005D6E7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572E5">
        <w:rPr>
          <w:sz w:val="28"/>
          <w:szCs w:val="28"/>
        </w:rPr>
        <w:t>профилактическую работу через средства массовой информации по предупреждению выжигания сухой растительности и сжигания мусора, разведению костров на территории Шелеховского района</w:t>
      </w:r>
      <w:r w:rsidR="000529B4" w:rsidRPr="00A572E5">
        <w:rPr>
          <w:sz w:val="28"/>
          <w:szCs w:val="28"/>
        </w:rPr>
        <w:t>;</w:t>
      </w:r>
      <w:r w:rsidR="005D6E75" w:rsidRPr="00A572E5">
        <w:rPr>
          <w:sz w:val="28"/>
          <w:szCs w:val="28"/>
        </w:rPr>
        <w:t xml:space="preserve"> </w:t>
      </w:r>
    </w:p>
    <w:p w:rsidR="001C6D5F" w:rsidRDefault="001C6D5F" w:rsidP="001C6D5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E7F5D">
        <w:rPr>
          <w:sz w:val="28"/>
          <w:szCs w:val="28"/>
        </w:rPr>
        <w:t>дове</w:t>
      </w:r>
      <w:r w:rsidR="004C22FB" w:rsidRPr="00EE7F5D">
        <w:rPr>
          <w:sz w:val="28"/>
          <w:szCs w:val="28"/>
        </w:rPr>
        <w:t>дение</w:t>
      </w:r>
      <w:r w:rsidRPr="00EE7F5D">
        <w:rPr>
          <w:sz w:val="28"/>
          <w:szCs w:val="28"/>
        </w:rPr>
        <w:t xml:space="preserve"> до населения Шелеховского района </w:t>
      </w:r>
      <w:r w:rsidR="00DF24C8" w:rsidRPr="00EE7F5D">
        <w:rPr>
          <w:sz w:val="28"/>
          <w:szCs w:val="28"/>
        </w:rPr>
        <w:t>информации по вопросам соблюдения требований пожарной безопасности, в том числе о складывающейся обстановке с пожарами</w:t>
      </w:r>
      <w:r w:rsidR="00DF24C8">
        <w:rPr>
          <w:sz w:val="28"/>
          <w:szCs w:val="28"/>
        </w:rPr>
        <w:t>,</w:t>
      </w:r>
      <w:r w:rsidR="00DF24C8" w:rsidRPr="00EE7F5D">
        <w:rPr>
          <w:sz w:val="28"/>
          <w:szCs w:val="28"/>
        </w:rPr>
        <w:t xml:space="preserve"> </w:t>
      </w:r>
      <w:r w:rsidR="00DF24C8">
        <w:rPr>
          <w:sz w:val="28"/>
          <w:szCs w:val="28"/>
        </w:rPr>
        <w:t>посредством её размещения в газете</w:t>
      </w:r>
      <w:r w:rsidRPr="00EE7F5D">
        <w:rPr>
          <w:sz w:val="28"/>
          <w:szCs w:val="28"/>
        </w:rPr>
        <w:t xml:space="preserve"> «Ше</w:t>
      </w:r>
      <w:r w:rsidR="00DF24C8">
        <w:rPr>
          <w:sz w:val="28"/>
          <w:szCs w:val="28"/>
        </w:rPr>
        <w:t>леховский вестник» и официальном</w:t>
      </w:r>
      <w:r w:rsidRPr="00EE7F5D">
        <w:rPr>
          <w:sz w:val="28"/>
          <w:szCs w:val="28"/>
        </w:rPr>
        <w:t xml:space="preserve"> сайт</w:t>
      </w:r>
      <w:r w:rsidR="00DF24C8">
        <w:rPr>
          <w:sz w:val="28"/>
          <w:szCs w:val="28"/>
        </w:rPr>
        <w:t>е</w:t>
      </w:r>
      <w:r w:rsidRPr="00EE7F5D">
        <w:rPr>
          <w:sz w:val="28"/>
          <w:szCs w:val="28"/>
        </w:rPr>
        <w:t xml:space="preserve"> Администрации Шелеховского муниципального района в информационно-телекоммуникационной сети «Интернет»</w:t>
      </w:r>
      <w:r w:rsidR="00E73C43" w:rsidRPr="00EE7F5D">
        <w:rPr>
          <w:sz w:val="28"/>
          <w:szCs w:val="28"/>
        </w:rPr>
        <w:t>;</w:t>
      </w:r>
    </w:p>
    <w:p w:rsidR="0070683F" w:rsidRDefault="0070683F" w:rsidP="001C6D5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</w:t>
      </w:r>
      <w:r w:rsidR="00DF24C8">
        <w:rPr>
          <w:sz w:val="28"/>
          <w:szCs w:val="28"/>
        </w:rPr>
        <w:t xml:space="preserve">информации о классе </w:t>
      </w:r>
      <w:r w:rsidR="00DF24C8" w:rsidRPr="004034B8">
        <w:rPr>
          <w:sz w:val="28"/>
          <w:szCs w:val="28"/>
        </w:rPr>
        <w:t xml:space="preserve">пожарной опасности в лесах </w:t>
      </w:r>
      <w:r w:rsidR="00DF24C8">
        <w:rPr>
          <w:sz w:val="28"/>
          <w:szCs w:val="28"/>
        </w:rPr>
        <w:t xml:space="preserve">на территории Шелеховского района </w:t>
      </w:r>
      <w:r w:rsidR="00DF24C8" w:rsidRPr="004034B8">
        <w:rPr>
          <w:sz w:val="28"/>
          <w:szCs w:val="28"/>
        </w:rPr>
        <w:t>на текущие сутки</w:t>
      </w:r>
      <w:r w:rsidR="00DF24C8">
        <w:rPr>
          <w:sz w:val="28"/>
          <w:szCs w:val="28"/>
        </w:rPr>
        <w:t xml:space="preserve"> в эфире </w:t>
      </w:r>
      <w:r w:rsidR="00602C5B">
        <w:rPr>
          <w:sz w:val="28"/>
          <w:szCs w:val="28"/>
        </w:rPr>
        <w:t>телекомпании</w:t>
      </w:r>
      <w:r>
        <w:rPr>
          <w:sz w:val="28"/>
          <w:szCs w:val="28"/>
        </w:rPr>
        <w:t xml:space="preserve"> «Шелехов-ТВ»;</w:t>
      </w:r>
    </w:p>
    <w:p w:rsidR="00E275A3" w:rsidRPr="00EE7F5D" w:rsidRDefault="00E275A3" w:rsidP="001C6D5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</w:t>
      </w:r>
      <w:r w:rsidR="00DF24C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F24C8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4034B8">
        <w:rPr>
          <w:sz w:val="28"/>
          <w:szCs w:val="28"/>
        </w:rPr>
        <w:t xml:space="preserve">на официальном сайте Администрации Шелеховского муниципального района </w:t>
      </w:r>
      <w:r w:rsidR="00D831FD" w:rsidRPr="00EE7F5D">
        <w:rPr>
          <w:sz w:val="28"/>
          <w:szCs w:val="28"/>
        </w:rPr>
        <w:t>в информационно-телекоммуникационной сети «Интернет»</w:t>
      </w:r>
      <w:r w:rsidR="00D831FD">
        <w:rPr>
          <w:sz w:val="28"/>
          <w:szCs w:val="28"/>
        </w:rPr>
        <w:t xml:space="preserve"> </w:t>
      </w:r>
      <w:r w:rsidRPr="004034B8">
        <w:rPr>
          <w:sz w:val="28"/>
          <w:szCs w:val="28"/>
        </w:rPr>
        <w:t>информаци</w:t>
      </w:r>
      <w:r w:rsidR="00DF24C8">
        <w:rPr>
          <w:sz w:val="28"/>
          <w:szCs w:val="28"/>
        </w:rPr>
        <w:t>и</w:t>
      </w:r>
      <w:r w:rsidRPr="004034B8">
        <w:rPr>
          <w:sz w:val="28"/>
          <w:szCs w:val="28"/>
        </w:rPr>
        <w:t xml:space="preserve"> о класс</w:t>
      </w:r>
      <w:r w:rsidR="00DF24C8">
        <w:rPr>
          <w:sz w:val="28"/>
          <w:szCs w:val="28"/>
        </w:rPr>
        <w:t>е</w:t>
      </w:r>
      <w:r w:rsidRPr="004034B8">
        <w:rPr>
          <w:sz w:val="28"/>
          <w:szCs w:val="28"/>
        </w:rPr>
        <w:t xml:space="preserve"> пожарной опасности в лесах </w:t>
      </w:r>
      <w:r w:rsidR="00DF24C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Шелеховского района </w:t>
      </w:r>
      <w:r w:rsidR="00DF24C8">
        <w:rPr>
          <w:sz w:val="28"/>
          <w:szCs w:val="28"/>
        </w:rPr>
        <w:t>по состоянию на 09-00 часов</w:t>
      </w:r>
      <w:r>
        <w:rPr>
          <w:sz w:val="28"/>
          <w:szCs w:val="28"/>
        </w:rPr>
        <w:t>.</w:t>
      </w:r>
      <w:r w:rsidRPr="004034B8">
        <w:rPr>
          <w:sz w:val="28"/>
          <w:szCs w:val="28"/>
        </w:rPr>
        <w:t xml:space="preserve"> </w:t>
      </w:r>
    </w:p>
    <w:p w:rsidR="000007E0" w:rsidRPr="000007E0" w:rsidRDefault="00CF6393" w:rsidP="003137BD">
      <w:pPr>
        <w:pStyle w:val="20"/>
        <w:numPr>
          <w:ilvl w:val="0"/>
          <w:numId w:val="1"/>
        </w:numPr>
        <w:tabs>
          <w:tab w:val="left" w:pos="0"/>
        </w:tabs>
        <w:ind w:left="0" w:right="37" w:firstLine="709"/>
        <w:rPr>
          <w:color w:val="FF0000"/>
        </w:rPr>
      </w:pPr>
      <w:r w:rsidRPr="000007E0">
        <w:t>О</w:t>
      </w:r>
      <w:r w:rsidR="004C22FB" w:rsidRPr="000007E0">
        <w:t>тдел</w:t>
      </w:r>
      <w:r w:rsidRPr="000007E0">
        <w:t>у</w:t>
      </w:r>
      <w:r w:rsidR="004C22FB" w:rsidRPr="000007E0">
        <w:t xml:space="preserve"> по развитию потребительского рынка </w:t>
      </w:r>
      <w:r w:rsidRPr="000007E0">
        <w:t>(</w:t>
      </w:r>
      <w:r w:rsidR="004C22FB" w:rsidRPr="000007E0">
        <w:t>Астапенко И.Г.</w:t>
      </w:r>
      <w:r w:rsidRPr="000007E0">
        <w:t>)</w:t>
      </w:r>
      <w:r w:rsidR="00D831FD">
        <w:t xml:space="preserve"> организовать</w:t>
      </w:r>
      <w:r w:rsidR="000007E0">
        <w:t>:</w:t>
      </w:r>
    </w:p>
    <w:p w:rsidR="00D831FD" w:rsidRPr="000007E0" w:rsidRDefault="003137BD" w:rsidP="002402E8">
      <w:pPr>
        <w:numPr>
          <w:ilvl w:val="0"/>
          <w:numId w:val="44"/>
        </w:numPr>
        <w:tabs>
          <w:tab w:val="left" w:pos="-1134"/>
        </w:tabs>
        <w:ind w:left="0" w:firstLine="709"/>
        <w:jc w:val="both"/>
        <w:rPr>
          <w:sz w:val="28"/>
          <w:szCs w:val="28"/>
        </w:rPr>
      </w:pPr>
      <w:r w:rsidRPr="000007E0">
        <w:rPr>
          <w:sz w:val="28"/>
          <w:szCs w:val="28"/>
        </w:rPr>
        <w:t xml:space="preserve">размещение </w:t>
      </w:r>
      <w:r w:rsidR="004C22FB" w:rsidRPr="000007E0">
        <w:rPr>
          <w:sz w:val="28"/>
          <w:szCs w:val="28"/>
        </w:rPr>
        <w:t xml:space="preserve">в торговых точках, пунктах бытового обслуживания, местах общественного питания </w:t>
      </w:r>
      <w:r w:rsidRPr="000007E0">
        <w:rPr>
          <w:sz w:val="28"/>
          <w:szCs w:val="28"/>
        </w:rPr>
        <w:t xml:space="preserve">информации о запрете посещения лесов при наступлении </w:t>
      </w:r>
      <w:r w:rsidRPr="000007E0">
        <w:rPr>
          <w:sz w:val="28"/>
          <w:szCs w:val="28"/>
          <w:lang w:val="en-US"/>
        </w:rPr>
        <w:t>III</w:t>
      </w:r>
      <w:r w:rsidRPr="000007E0">
        <w:rPr>
          <w:sz w:val="28"/>
          <w:szCs w:val="28"/>
        </w:rPr>
        <w:t xml:space="preserve"> класса и выше пожарной  опасности в лесах, о запрете на разведение костров и выжигание сухой растительности, сжигание мусора, приготовление пиши на открытом огне, углях, в том </w:t>
      </w:r>
      <w:r w:rsidRPr="000007E0">
        <w:rPr>
          <w:sz w:val="28"/>
          <w:szCs w:val="28"/>
        </w:rPr>
        <w:lastRenderedPageBreak/>
        <w:t xml:space="preserve">числе с использованием устройств и сооружений для приготовления пищи на </w:t>
      </w:r>
      <w:r w:rsidR="00CF6393" w:rsidRPr="000007E0">
        <w:rPr>
          <w:sz w:val="28"/>
          <w:szCs w:val="28"/>
        </w:rPr>
        <w:t xml:space="preserve">открытых </w:t>
      </w:r>
      <w:r w:rsidRPr="000007E0">
        <w:rPr>
          <w:sz w:val="28"/>
          <w:szCs w:val="28"/>
        </w:rPr>
        <w:t>углях, за исключением приготовлении пищи в помещениях зданий, предназначенных для проживания, для оказания услуг общественного питания</w:t>
      </w:r>
      <w:r w:rsidR="000007E0" w:rsidRPr="000007E0">
        <w:rPr>
          <w:sz w:val="28"/>
          <w:szCs w:val="28"/>
        </w:rPr>
        <w:t>, а также использования устройств, обеспечивающих устойчивое сгорание топлива и возможность регулирования процесса горения (газовые горелки) в пикниковых точках, расположенных на туристических маршрутах</w:t>
      </w:r>
      <w:r w:rsidR="00D831FD" w:rsidRPr="00D831FD">
        <w:rPr>
          <w:sz w:val="28"/>
          <w:szCs w:val="28"/>
        </w:rPr>
        <w:t xml:space="preserve"> </w:t>
      </w:r>
      <w:r w:rsidR="00D831FD">
        <w:rPr>
          <w:sz w:val="28"/>
          <w:szCs w:val="28"/>
        </w:rPr>
        <w:t xml:space="preserve"> и </w:t>
      </w:r>
      <w:r w:rsidR="00D831FD" w:rsidRPr="000007E0">
        <w:rPr>
          <w:sz w:val="28"/>
          <w:szCs w:val="28"/>
        </w:rPr>
        <w:t xml:space="preserve"> мерах ответственности за нарушение требований законодательства в области обеспечения пожарной безопасности</w:t>
      </w:r>
      <w:r w:rsidR="00D831FD">
        <w:rPr>
          <w:sz w:val="28"/>
          <w:szCs w:val="28"/>
        </w:rPr>
        <w:t>;</w:t>
      </w:r>
    </w:p>
    <w:p w:rsidR="000007E0" w:rsidRDefault="000007E0" w:rsidP="002402E8">
      <w:pPr>
        <w:numPr>
          <w:ilvl w:val="0"/>
          <w:numId w:val="44"/>
        </w:numPr>
        <w:tabs>
          <w:tab w:val="left" w:pos="-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вопросам обеспечения пожарной безопасности при проведении сезонных полевых работ, обратив особое внимание на </w:t>
      </w:r>
      <w:r w:rsidR="00B64A81">
        <w:rPr>
          <w:sz w:val="28"/>
          <w:szCs w:val="28"/>
        </w:rPr>
        <w:t>не</w:t>
      </w:r>
      <w:r>
        <w:rPr>
          <w:sz w:val="28"/>
          <w:szCs w:val="28"/>
        </w:rPr>
        <w:t>допущение сжигания сухой растительности, соломы, стерни сельскохозяйственных культур на используемых землях сельскохозяйственного назначения</w:t>
      </w:r>
      <w:r w:rsidR="00B64A81">
        <w:rPr>
          <w:sz w:val="28"/>
          <w:szCs w:val="28"/>
        </w:rPr>
        <w:t>, а также эксплуатацию зданий и сооружений сельскохозяйственного назначения с соблюдением т</w:t>
      </w:r>
      <w:r w:rsidR="002402E8">
        <w:rPr>
          <w:sz w:val="28"/>
          <w:szCs w:val="28"/>
        </w:rPr>
        <w:t>ребований пожарной безопасности.</w:t>
      </w:r>
    </w:p>
    <w:p w:rsidR="009F6722" w:rsidRPr="00D831FD" w:rsidRDefault="009F6722" w:rsidP="009F672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Управлени</w:t>
      </w:r>
      <w:r w:rsidR="00CF6393" w:rsidRPr="00D831FD">
        <w:rPr>
          <w:sz w:val="28"/>
          <w:szCs w:val="28"/>
        </w:rPr>
        <w:t>ю</w:t>
      </w:r>
      <w:r w:rsidRPr="00D831FD">
        <w:rPr>
          <w:sz w:val="28"/>
          <w:szCs w:val="28"/>
        </w:rPr>
        <w:t xml:space="preserve"> образования </w:t>
      </w:r>
      <w:r w:rsidR="00CF6393" w:rsidRPr="00D831FD">
        <w:rPr>
          <w:sz w:val="28"/>
          <w:szCs w:val="28"/>
        </w:rPr>
        <w:t>(</w:t>
      </w:r>
      <w:r w:rsidRPr="00D831FD">
        <w:rPr>
          <w:sz w:val="28"/>
          <w:szCs w:val="28"/>
        </w:rPr>
        <w:t>Шишко И.Ю.</w:t>
      </w:r>
      <w:r w:rsidR="00CF6393" w:rsidRPr="00D831FD">
        <w:rPr>
          <w:sz w:val="28"/>
          <w:szCs w:val="28"/>
        </w:rPr>
        <w:t>)</w:t>
      </w:r>
      <w:r w:rsidR="006316F0" w:rsidRPr="00D831FD">
        <w:rPr>
          <w:sz w:val="28"/>
          <w:szCs w:val="28"/>
        </w:rPr>
        <w:t>,</w:t>
      </w:r>
      <w:r w:rsidR="00CF6393" w:rsidRPr="00D831FD">
        <w:rPr>
          <w:sz w:val="28"/>
          <w:szCs w:val="28"/>
        </w:rPr>
        <w:t xml:space="preserve"> </w:t>
      </w:r>
      <w:r w:rsidR="007A1B54">
        <w:rPr>
          <w:sz w:val="28"/>
          <w:szCs w:val="28"/>
        </w:rPr>
        <w:t xml:space="preserve">отделу по молодежной политике и спорту (Масловская М.С.), </w:t>
      </w:r>
      <w:r w:rsidR="00CF6393" w:rsidRPr="00D831FD">
        <w:rPr>
          <w:sz w:val="28"/>
          <w:szCs w:val="28"/>
        </w:rPr>
        <w:t>о</w:t>
      </w:r>
      <w:r w:rsidRPr="00D831FD">
        <w:rPr>
          <w:sz w:val="28"/>
          <w:szCs w:val="28"/>
        </w:rPr>
        <w:t>тдел</w:t>
      </w:r>
      <w:r w:rsidR="006316F0" w:rsidRPr="00D831FD">
        <w:rPr>
          <w:sz w:val="28"/>
          <w:szCs w:val="28"/>
        </w:rPr>
        <w:t>у</w:t>
      </w:r>
      <w:r w:rsidRPr="00D831FD">
        <w:rPr>
          <w:sz w:val="28"/>
          <w:szCs w:val="28"/>
        </w:rPr>
        <w:t xml:space="preserve"> культуры </w:t>
      </w:r>
      <w:r w:rsidR="00CF6393" w:rsidRPr="00D831FD">
        <w:rPr>
          <w:sz w:val="28"/>
          <w:szCs w:val="28"/>
        </w:rPr>
        <w:t>(</w:t>
      </w:r>
      <w:r w:rsidRPr="00D831FD">
        <w:rPr>
          <w:sz w:val="28"/>
          <w:szCs w:val="28"/>
        </w:rPr>
        <w:t>Пошерстник Н.М.</w:t>
      </w:r>
      <w:r w:rsidR="00CF6393" w:rsidRPr="00D831FD">
        <w:rPr>
          <w:sz w:val="28"/>
          <w:szCs w:val="28"/>
        </w:rPr>
        <w:t>)</w:t>
      </w:r>
      <w:r w:rsidRPr="00D831FD">
        <w:rPr>
          <w:sz w:val="28"/>
          <w:szCs w:val="28"/>
        </w:rPr>
        <w:t xml:space="preserve"> организовать в подведомственных организациях:</w:t>
      </w:r>
    </w:p>
    <w:p w:rsidR="009F6722" w:rsidRPr="00D831FD" w:rsidRDefault="009F6722" w:rsidP="009F672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информирование обучающихся, родителей об установлении на территории Иркутской области особого противопожарного режима, в том числе через сайты подведомственных организаций;</w:t>
      </w:r>
    </w:p>
    <w:p w:rsidR="009F6722" w:rsidRPr="00D831FD" w:rsidRDefault="009F6722" w:rsidP="009F672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проведение уроков, классных часов, бесед по противопожарной пропаганде, по правилам поведения в лесу в период действия особого противопожарного режима;</w:t>
      </w:r>
    </w:p>
    <w:p w:rsidR="009F6722" w:rsidRPr="00D831FD" w:rsidRDefault="009F6722" w:rsidP="009F672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размещение информации в группах дошкольных учреждений, учебных классах:</w:t>
      </w:r>
    </w:p>
    <w:p w:rsidR="009F6722" w:rsidRPr="00D831FD" w:rsidRDefault="009F6722" w:rsidP="009F6722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 xml:space="preserve">о запрете посещения лесов при наступлении </w:t>
      </w:r>
      <w:r w:rsidRPr="00D831FD">
        <w:rPr>
          <w:sz w:val="28"/>
          <w:szCs w:val="28"/>
          <w:lang w:val="en-US"/>
        </w:rPr>
        <w:t>III</w:t>
      </w:r>
      <w:r w:rsidR="00206417">
        <w:rPr>
          <w:sz w:val="28"/>
          <w:szCs w:val="28"/>
        </w:rPr>
        <w:t xml:space="preserve"> класса и выше пожарной </w:t>
      </w:r>
      <w:r w:rsidRPr="00D831FD">
        <w:rPr>
          <w:sz w:val="28"/>
          <w:szCs w:val="28"/>
        </w:rPr>
        <w:t xml:space="preserve">опасности в лесах;  </w:t>
      </w:r>
    </w:p>
    <w:p w:rsidR="009F6722" w:rsidRPr="00D831FD" w:rsidRDefault="009F6722" w:rsidP="009F6722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 xml:space="preserve">о запрете на разведение костров и выжигание сухой растительности, сжигание мусора, приготовление пиши на открытом огне, углях, в том числе с использованием устройств и сооружений для приготовления пищи на </w:t>
      </w:r>
      <w:r w:rsidR="006316F0" w:rsidRPr="00D831FD">
        <w:rPr>
          <w:sz w:val="28"/>
          <w:szCs w:val="28"/>
        </w:rPr>
        <w:t xml:space="preserve">открытых </w:t>
      </w:r>
      <w:r w:rsidRPr="00D831FD">
        <w:rPr>
          <w:sz w:val="28"/>
          <w:szCs w:val="28"/>
        </w:rPr>
        <w:t>углях, за исключением приготовлении пищи в помещениях зданий, предназначенных для проживания, а также для оказания услуг общественного питания;</w:t>
      </w:r>
    </w:p>
    <w:p w:rsidR="009F6722" w:rsidRPr="00D831FD" w:rsidRDefault="009F6722" w:rsidP="009F6722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о мерах ответственности за нарушение требований законодательства в области об</w:t>
      </w:r>
      <w:r w:rsidR="00743F2D" w:rsidRPr="00D831FD">
        <w:rPr>
          <w:sz w:val="28"/>
          <w:szCs w:val="28"/>
        </w:rPr>
        <w:t>еспечения пожарной безопасности.</w:t>
      </w:r>
    </w:p>
    <w:p w:rsidR="00475160" w:rsidRPr="00D36AD1" w:rsidRDefault="00475160" w:rsidP="001C6D5F">
      <w:pPr>
        <w:pStyle w:val="20"/>
        <w:numPr>
          <w:ilvl w:val="0"/>
          <w:numId w:val="1"/>
        </w:numPr>
        <w:ind w:left="0" w:right="37" w:firstLine="709"/>
      </w:pPr>
      <w:r w:rsidRPr="00D36AD1">
        <w:t>Рекомендовать ОМВД России по Шелеховскому району (Арбатский Е.О.) принять меры в пределах компетенции по содействию в обеспечении общественного порядка и безопасности при проведении рейдов в населенных пунктах с целью пресечения выжигания сухой растительности и сжигания мусора, а также принять участие в проведении мероприятий по усилению охраны общественного порядка на объектах обеспечивающих жизнедеятельность населения, в местах пожаров и на прилегающих к ним территориях и в местах ограничения доступа населения в леса.</w:t>
      </w:r>
    </w:p>
    <w:p w:rsidR="001C6D5F" w:rsidRPr="00D36AD1" w:rsidRDefault="001C6D5F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>Рекомендовать руководителям управляющих компаний</w:t>
      </w:r>
      <w:r w:rsidR="004C22FB" w:rsidRPr="00D36AD1">
        <w:rPr>
          <w:sz w:val="28"/>
          <w:szCs w:val="28"/>
        </w:rPr>
        <w:t>, осуществляющих свою деятельность на территории Шелеховского района</w:t>
      </w:r>
      <w:r w:rsidR="000153C3" w:rsidRPr="00D36AD1">
        <w:rPr>
          <w:sz w:val="28"/>
          <w:szCs w:val="28"/>
        </w:rPr>
        <w:t>,</w:t>
      </w:r>
      <w:r w:rsidR="004C22FB" w:rsidRPr="00D36AD1">
        <w:rPr>
          <w:sz w:val="28"/>
          <w:szCs w:val="28"/>
        </w:rPr>
        <w:t xml:space="preserve"> </w:t>
      </w:r>
      <w:r w:rsidRPr="00D36AD1">
        <w:rPr>
          <w:sz w:val="28"/>
          <w:szCs w:val="28"/>
        </w:rPr>
        <w:t>разместить в подъездах домов, на стендах объявлений информацию:</w:t>
      </w:r>
    </w:p>
    <w:p w:rsidR="001C6D5F" w:rsidRPr="00D36AD1" w:rsidRDefault="001C6D5F" w:rsidP="001C6D5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 xml:space="preserve"> о запрете посещения лесов при наступлении </w:t>
      </w:r>
      <w:r w:rsidRPr="00D36AD1">
        <w:rPr>
          <w:sz w:val="28"/>
          <w:szCs w:val="28"/>
          <w:lang w:val="en-US"/>
        </w:rPr>
        <w:t>III</w:t>
      </w:r>
      <w:r w:rsidR="00206417">
        <w:rPr>
          <w:sz w:val="28"/>
          <w:szCs w:val="28"/>
        </w:rPr>
        <w:t xml:space="preserve"> класса и выше пожарной </w:t>
      </w:r>
      <w:r w:rsidRPr="00D36AD1">
        <w:rPr>
          <w:sz w:val="28"/>
          <w:szCs w:val="28"/>
        </w:rPr>
        <w:t xml:space="preserve">опасности в лесах;  </w:t>
      </w:r>
    </w:p>
    <w:p w:rsidR="001C6D5F" w:rsidRPr="00D36AD1" w:rsidRDefault="001C6D5F" w:rsidP="001C6D5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lastRenderedPageBreak/>
        <w:t>о запрете на разведение костров и выжигание сухой растительности, сжигание мусора, приготовление пиши на открытом огне, углях, в том числе с использованием устройств и сооружений для приготовления пищи на углях, за исключением приготовлении пищи в помещениях зданий, предназначенных для проживания, а также для оказания услуг общественного питания;</w:t>
      </w:r>
    </w:p>
    <w:p w:rsidR="001C6D5F" w:rsidRPr="00D36AD1" w:rsidRDefault="001C6D5F" w:rsidP="001C6D5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>о мерах ответственности за нарушение требований законодательства в области обеспечения пожарной безопасности.</w:t>
      </w:r>
    </w:p>
    <w:p w:rsidR="00C446DB" w:rsidRPr="004B548F" w:rsidRDefault="00C446DB" w:rsidP="00C446D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Рекомендовать руководителям организаций, осуществляющи</w:t>
      </w:r>
      <w:r w:rsidR="00786A61">
        <w:rPr>
          <w:sz w:val="28"/>
          <w:szCs w:val="28"/>
        </w:rPr>
        <w:t>м</w:t>
      </w:r>
      <w:r w:rsidRPr="004B548F">
        <w:rPr>
          <w:sz w:val="28"/>
          <w:szCs w:val="28"/>
        </w:rPr>
        <w:t xml:space="preserve"> свою деятельность на территории Шелеховского района:</w:t>
      </w:r>
    </w:p>
    <w:p w:rsidR="00C446DB" w:rsidRPr="004B548F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обеспечить в течение всего пожароопасного периода регулярную уборку мусора и покос травы на используемых земельных участках, и границах определяемых кадастровыми или межевыми планами, а также очистку прилегающих к н</w:t>
      </w:r>
      <w:r w:rsidR="000860E1" w:rsidRPr="004B548F">
        <w:rPr>
          <w:sz w:val="28"/>
          <w:szCs w:val="28"/>
        </w:rPr>
        <w:t>им территорий</w:t>
      </w:r>
      <w:r w:rsidRPr="004B548F">
        <w:rPr>
          <w:sz w:val="28"/>
          <w:szCs w:val="28"/>
        </w:rPr>
        <w:t xml:space="preserve"> </w:t>
      </w:r>
      <w:r w:rsidR="000860E1" w:rsidRPr="004B548F">
        <w:rPr>
          <w:sz w:val="28"/>
          <w:szCs w:val="28"/>
        </w:rPr>
        <w:t>от сухостойных деревьев,</w:t>
      </w:r>
      <w:r w:rsidRPr="004B548F">
        <w:rPr>
          <w:sz w:val="28"/>
          <w:szCs w:val="28"/>
        </w:rPr>
        <w:t xml:space="preserve"> кустарников, в том числе </w:t>
      </w:r>
      <w:r w:rsidR="000860E1" w:rsidRPr="004B548F">
        <w:rPr>
          <w:sz w:val="28"/>
          <w:szCs w:val="28"/>
        </w:rPr>
        <w:t>в</w:t>
      </w:r>
      <w:r w:rsidRPr="004B548F">
        <w:rPr>
          <w:sz w:val="28"/>
          <w:szCs w:val="28"/>
        </w:rPr>
        <w:t xml:space="preserve"> пределах противопожарных расстояний между объектами, в полосах отвода линий электропередачи, железных и автомобильных дорог;</w:t>
      </w:r>
    </w:p>
    <w:p w:rsidR="00C446DB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не допускать использование территории противопожарных расстояний между зданиями, строениями и лесничествами (лесопарками), местами открытого залегания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1F6021" w:rsidRPr="001F6021" w:rsidRDefault="001F6021" w:rsidP="001F6021">
      <w:pPr>
        <w:numPr>
          <w:ilvl w:val="0"/>
          <w:numId w:val="24"/>
        </w:numPr>
        <w:ind w:left="0" w:firstLine="709"/>
        <w:jc w:val="both"/>
        <w:rPr>
          <w:sz w:val="28"/>
          <w:szCs w:val="28"/>
          <w:lang w:bidi="ru-RU"/>
        </w:rPr>
      </w:pPr>
      <w:r w:rsidRPr="00C8690D">
        <w:rPr>
          <w:sz w:val="28"/>
          <w:szCs w:val="28"/>
          <w:lang w:bidi="ru-RU"/>
        </w:rPr>
        <w:t>создать (обновить) по периметру организаций, граничащих с лесными массивами, а также расположенных в районах с торфяными полями, двойных защитных противопожарных м</w:t>
      </w:r>
      <w:r>
        <w:rPr>
          <w:sz w:val="28"/>
          <w:szCs w:val="28"/>
          <w:lang w:bidi="ru-RU"/>
        </w:rPr>
        <w:t>инерализованных полос шириной 1,</w:t>
      </w:r>
      <w:r w:rsidRPr="00C8690D">
        <w:rPr>
          <w:sz w:val="28"/>
          <w:szCs w:val="28"/>
          <w:lang w:bidi="ru-RU"/>
        </w:rPr>
        <w:t>4 метра с устройством противопожарного расстояния между ними шириной не менее 10 метров, с организацией постоянного обеспечения ее очистки от сухой травянистой растительности, пожнивных остатков, валежника, порубочных остатков, мусора и других горючих материалов;</w:t>
      </w:r>
    </w:p>
    <w:p w:rsidR="00C446DB" w:rsidRPr="004B548F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 xml:space="preserve">организовать на </w:t>
      </w:r>
      <w:r w:rsidR="002133EA">
        <w:rPr>
          <w:sz w:val="28"/>
          <w:szCs w:val="28"/>
        </w:rPr>
        <w:t>используемых территориях сбор (</w:t>
      </w:r>
      <w:r w:rsidRPr="004B548F">
        <w:rPr>
          <w:sz w:val="28"/>
          <w:szCs w:val="28"/>
        </w:rPr>
        <w:t>том числе посредством проведения субботников) горючих отходов мусора, тары и сухой растительности, вывоз отходов на объекты размещения отходов, обеспечив при этом на соответствующих территориях комплекс противопожарных мероприятий, достаточный дл</w:t>
      </w:r>
      <w:r w:rsidR="00BD055D">
        <w:rPr>
          <w:sz w:val="28"/>
          <w:szCs w:val="28"/>
        </w:rPr>
        <w:t xml:space="preserve">я предупреждения возникновения </w:t>
      </w:r>
      <w:r w:rsidRPr="004B548F">
        <w:rPr>
          <w:sz w:val="28"/>
          <w:szCs w:val="28"/>
        </w:rPr>
        <w:t>пожаров и перехода их на населенные пункты в течение в</w:t>
      </w:r>
      <w:r w:rsidR="00206417">
        <w:rPr>
          <w:sz w:val="28"/>
          <w:szCs w:val="28"/>
        </w:rPr>
        <w:t>сего пожароопасного периода 202</w:t>
      </w:r>
      <w:r w:rsidR="002133EA">
        <w:rPr>
          <w:sz w:val="28"/>
          <w:szCs w:val="28"/>
        </w:rPr>
        <w:t>2</w:t>
      </w:r>
      <w:r w:rsidRPr="004B548F">
        <w:rPr>
          <w:sz w:val="28"/>
          <w:szCs w:val="28"/>
        </w:rPr>
        <w:t xml:space="preserve"> года;</w:t>
      </w:r>
    </w:p>
    <w:p w:rsidR="00C446DB" w:rsidRPr="004B548F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обеспечить готовность соответствующих подразделений пожарной охраны;</w:t>
      </w:r>
    </w:p>
    <w:p w:rsidR="00C446DB" w:rsidRPr="004B548F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обеспечить используемые объекты исправными средствами пожаротушения, источник</w:t>
      </w:r>
      <w:r w:rsidR="00206417">
        <w:rPr>
          <w:sz w:val="28"/>
          <w:szCs w:val="28"/>
        </w:rPr>
        <w:t xml:space="preserve">ами наружного противопожарного </w:t>
      </w:r>
      <w:r w:rsidRPr="004B548F">
        <w:rPr>
          <w:sz w:val="28"/>
          <w:szCs w:val="28"/>
        </w:rPr>
        <w:t>водоснабжения от пожарных гидра</w:t>
      </w:r>
      <w:r w:rsidR="00E91441" w:rsidRPr="004B548F">
        <w:rPr>
          <w:sz w:val="28"/>
          <w:szCs w:val="28"/>
        </w:rPr>
        <w:t>н</w:t>
      </w:r>
      <w:r w:rsidRPr="004B548F">
        <w:rPr>
          <w:sz w:val="28"/>
          <w:szCs w:val="28"/>
        </w:rPr>
        <w:t>тов или резервуаров (водоемов)</w:t>
      </w:r>
      <w:r w:rsidR="004C22FB" w:rsidRPr="004B548F">
        <w:rPr>
          <w:sz w:val="28"/>
          <w:szCs w:val="28"/>
        </w:rPr>
        <w:t>.</w:t>
      </w:r>
    </w:p>
    <w:p w:rsidR="004B548F" w:rsidRPr="004B548F" w:rsidRDefault="004B548F" w:rsidP="004B54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председателям </w:t>
      </w:r>
      <w:r w:rsidR="00E24968">
        <w:rPr>
          <w:sz w:val="28"/>
          <w:szCs w:val="28"/>
        </w:rPr>
        <w:t>СНТ</w:t>
      </w:r>
      <w:r w:rsidRPr="004B548F">
        <w:rPr>
          <w:sz w:val="28"/>
          <w:szCs w:val="28"/>
        </w:rPr>
        <w:t>,</w:t>
      </w:r>
      <w:r w:rsidR="00602C5B">
        <w:rPr>
          <w:sz w:val="28"/>
          <w:szCs w:val="28"/>
        </w:rPr>
        <w:t xml:space="preserve"> ОНТ,</w:t>
      </w:r>
      <w:r w:rsidRPr="004B548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</w:t>
      </w:r>
      <w:r w:rsidR="00786A61">
        <w:rPr>
          <w:sz w:val="28"/>
          <w:szCs w:val="28"/>
        </w:rPr>
        <w:t>м</w:t>
      </w:r>
      <w:r w:rsidRPr="004B548F">
        <w:rPr>
          <w:sz w:val="28"/>
          <w:szCs w:val="28"/>
        </w:rPr>
        <w:t xml:space="preserve"> на территории Шелеховского района:</w:t>
      </w:r>
    </w:p>
    <w:p w:rsidR="004B548F" w:rsidRPr="004B548F" w:rsidRDefault="004B548F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обеспечить в течение всего пожароопасного периода регулярную уборку мусора и покос травы на используемых земельных участках, и границах определяемых кадаст</w:t>
      </w:r>
      <w:r w:rsidRPr="004B548F">
        <w:rPr>
          <w:sz w:val="28"/>
          <w:szCs w:val="28"/>
        </w:rPr>
        <w:lastRenderedPageBreak/>
        <w:t>ровыми или межевыми планами, а также очистку прилегающих к ним территорий от сухостойных деревьев, кустарников, в том числе в пределах противопожарных расстояний между объектами;</w:t>
      </w:r>
    </w:p>
    <w:p w:rsidR="00786A61" w:rsidRDefault="00786A61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B85FA2">
        <w:rPr>
          <w:sz w:val="28"/>
          <w:szCs w:val="28"/>
          <w:lang w:bidi="ru-RU"/>
        </w:rPr>
        <w:t xml:space="preserve">определить перечень мероприятий по очистке территорий бесхозяйных и длительное время неэксплуатируемых участков, а также определить лиц ответственных за организацию работ по обеспечению пожарной безопасности на неиспользуемых </w:t>
      </w:r>
      <w:r>
        <w:rPr>
          <w:sz w:val="28"/>
          <w:szCs w:val="28"/>
          <w:lang w:bidi="ru-RU"/>
        </w:rPr>
        <w:t>участках;</w:t>
      </w:r>
    </w:p>
    <w:p w:rsidR="001F6021" w:rsidRPr="00C8690D" w:rsidRDefault="001F6021" w:rsidP="001F6021">
      <w:pPr>
        <w:numPr>
          <w:ilvl w:val="0"/>
          <w:numId w:val="41"/>
        </w:numPr>
        <w:ind w:left="0" w:firstLine="709"/>
        <w:jc w:val="both"/>
        <w:rPr>
          <w:sz w:val="28"/>
          <w:szCs w:val="28"/>
          <w:lang w:bidi="ru-RU"/>
        </w:rPr>
      </w:pPr>
      <w:r w:rsidRPr="00C8690D">
        <w:rPr>
          <w:sz w:val="28"/>
          <w:szCs w:val="28"/>
          <w:lang w:bidi="ru-RU"/>
        </w:rPr>
        <w:t xml:space="preserve">создать (обновить) по периметру </w:t>
      </w:r>
      <w:r>
        <w:rPr>
          <w:sz w:val="28"/>
          <w:szCs w:val="28"/>
          <w:lang w:bidi="ru-RU"/>
        </w:rPr>
        <w:t>СНТ</w:t>
      </w:r>
      <w:r w:rsidRPr="00C8690D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ОНТ,</w:t>
      </w:r>
      <w:r w:rsidRPr="00C8690D">
        <w:rPr>
          <w:sz w:val="28"/>
          <w:szCs w:val="28"/>
          <w:lang w:bidi="ru-RU"/>
        </w:rPr>
        <w:t xml:space="preserve"> граничащих с лесными массивами, а также расположенных в районах с торфяными полями, двойных защитных противопожарных м</w:t>
      </w:r>
      <w:r>
        <w:rPr>
          <w:sz w:val="28"/>
          <w:szCs w:val="28"/>
          <w:lang w:bidi="ru-RU"/>
        </w:rPr>
        <w:t>инерализованных полос шириной 1,</w:t>
      </w:r>
      <w:r w:rsidRPr="00C8690D">
        <w:rPr>
          <w:sz w:val="28"/>
          <w:szCs w:val="28"/>
          <w:lang w:bidi="ru-RU"/>
        </w:rPr>
        <w:t>4 метра с устройством противопожарного расстояния между ними шириной не менее 10 метров, с организацией постоянного обеспечения ее очистки от сухой травянистой растительности, пожнивных остатков, валежника, порубочных остатков, мусора и других горючих материалов;</w:t>
      </w:r>
    </w:p>
    <w:p w:rsidR="004B548F" w:rsidRPr="004B548F" w:rsidRDefault="004B548F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не допускать использование территории противопожарных расстояний между зданиями, строениями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4B548F" w:rsidRPr="004B548F" w:rsidRDefault="004B548F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организовать на используемых территориях сбор (</w:t>
      </w:r>
      <w:r w:rsidR="00786A61">
        <w:rPr>
          <w:sz w:val="28"/>
          <w:szCs w:val="28"/>
        </w:rPr>
        <w:t>в</w:t>
      </w:r>
      <w:r w:rsidRPr="004B548F">
        <w:rPr>
          <w:sz w:val="28"/>
          <w:szCs w:val="28"/>
        </w:rPr>
        <w:t xml:space="preserve"> том числе посредством проведения субботников) горючих отходов мусора, тары и сухой растительности, вывоз отходов на объекты размещения отходов, обеспечив при этом на соответствующих территориях комплекс противопожарных мероприятий, достаточный д</w:t>
      </w:r>
      <w:r w:rsidR="00BD055D">
        <w:rPr>
          <w:sz w:val="28"/>
          <w:szCs w:val="28"/>
        </w:rPr>
        <w:t>ля предупреждения возникновения</w:t>
      </w:r>
      <w:r w:rsidRPr="004B548F">
        <w:rPr>
          <w:sz w:val="28"/>
          <w:szCs w:val="28"/>
        </w:rPr>
        <w:t xml:space="preserve"> пожаров и перехода их на </w:t>
      </w:r>
      <w:r w:rsidR="00786A61">
        <w:rPr>
          <w:sz w:val="28"/>
          <w:szCs w:val="28"/>
        </w:rPr>
        <w:t xml:space="preserve">территорию </w:t>
      </w:r>
      <w:r w:rsidR="00E24968">
        <w:rPr>
          <w:sz w:val="28"/>
          <w:szCs w:val="28"/>
        </w:rPr>
        <w:t>СНТ</w:t>
      </w:r>
      <w:r w:rsidR="008F71C5">
        <w:rPr>
          <w:sz w:val="28"/>
          <w:szCs w:val="28"/>
        </w:rPr>
        <w:t>, ОНТ</w:t>
      </w:r>
      <w:r w:rsidRPr="004B548F">
        <w:rPr>
          <w:sz w:val="28"/>
          <w:szCs w:val="28"/>
        </w:rPr>
        <w:t xml:space="preserve"> в течение всего пожароопасного периода 202</w:t>
      </w:r>
      <w:r w:rsidR="002133EA">
        <w:rPr>
          <w:sz w:val="28"/>
          <w:szCs w:val="28"/>
        </w:rPr>
        <w:t>2</w:t>
      </w:r>
      <w:r w:rsidRPr="004B548F">
        <w:rPr>
          <w:sz w:val="28"/>
          <w:szCs w:val="28"/>
        </w:rPr>
        <w:t xml:space="preserve"> года;</w:t>
      </w:r>
    </w:p>
    <w:p w:rsidR="004B548F" w:rsidRDefault="004B548F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 xml:space="preserve">обеспечить </w:t>
      </w:r>
      <w:r w:rsidR="00786A61">
        <w:rPr>
          <w:sz w:val="28"/>
          <w:szCs w:val="28"/>
        </w:rPr>
        <w:t xml:space="preserve">территорию </w:t>
      </w:r>
      <w:r w:rsidR="00E24968">
        <w:rPr>
          <w:sz w:val="28"/>
          <w:szCs w:val="28"/>
        </w:rPr>
        <w:t>СНТ</w:t>
      </w:r>
      <w:r w:rsidR="008F71C5">
        <w:rPr>
          <w:sz w:val="28"/>
          <w:szCs w:val="28"/>
        </w:rPr>
        <w:t>, ОНТ</w:t>
      </w:r>
      <w:r w:rsidRPr="004B548F">
        <w:rPr>
          <w:sz w:val="28"/>
          <w:szCs w:val="28"/>
        </w:rPr>
        <w:t xml:space="preserve"> источниками</w:t>
      </w:r>
      <w:r w:rsidR="00786A61">
        <w:rPr>
          <w:sz w:val="28"/>
          <w:szCs w:val="28"/>
        </w:rPr>
        <w:t xml:space="preserve"> оповещения и</w:t>
      </w:r>
      <w:r w:rsidRPr="004B548F">
        <w:rPr>
          <w:sz w:val="28"/>
          <w:szCs w:val="28"/>
        </w:rPr>
        <w:t xml:space="preserve"> наружно</w:t>
      </w:r>
      <w:r w:rsidR="00206417">
        <w:rPr>
          <w:sz w:val="28"/>
          <w:szCs w:val="28"/>
        </w:rPr>
        <w:t xml:space="preserve">го противопожарного </w:t>
      </w:r>
      <w:r w:rsidRPr="004B548F">
        <w:rPr>
          <w:sz w:val="28"/>
          <w:szCs w:val="28"/>
        </w:rPr>
        <w:t>водоснабжения от пожарных гидрантов или резервуаров (водоемов)</w:t>
      </w:r>
      <w:r w:rsidR="00786A61">
        <w:rPr>
          <w:sz w:val="28"/>
          <w:szCs w:val="28"/>
        </w:rPr>
        <w:t>;</w:t>
      </w:r>
    </w:p>
    <w:p w:rsidR="00786A61" w:rsidRDefault="00786A61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состояния внутренних автомобильных дорог с целью проверки обеспечения проезда пожарной техники</w:t>
      </w:r>
      <w:r w:rsidR="007D5111">
        <w:rPr>
          <w:sz w:val="28"/>
          <w:szCs w:val="28"/>
        </w:rPr>
        <w:t>;</w:t>
      </w:r>
    </w:p>
    <w:p w:rsidR="00786A61" w:rsidRDefault="00786A61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Pr="00786A61">
        <w:rPr>
          <w:sz w:val="28"/>
          <w:szCs w:val="28"/>
        </w:rPr>
        <w:t xml:space="preserve"> добровольные пожарные </w:t>
      </w:r>
      <w:r>
        <w:rPr>
          <w:sz w:val="28"/>
          <w:szCs w:val="28"/>
        </w:rPr>
        <w:t xml:space="preserve">формирования с целью оперативного реагирования и тушения пожаров на территории </w:t>
      </w:r>
      <w:r w:rsidR="00E24968">
        <w:rPr>
          <w:sz w:val="28"/>
          <w:szCs w:val="28"/>
        </w:rPr>
        <w:t>СНТ</w:t>
      </w:r>
      <w:r w:rsidR="008F71C5">
        <w:rPr>
          <w:sz w:val="28"/>
          <w:szCs w:val="28"/>
        </w:rPr>
        <w:t>, ОНТ</w:t>
      </w:r>
      <w:r>
        <w:rPr>
          <w:sz w:val="28"/>
          <w:szCs w:val="28"/>
        </w:rPr>
        <w:t>.</w:t>
      </w:r>
    </w:p>
    <w:p w:rsidR="004034B8" w:rsidRDefault="004034B8" w:rsidP="004034B8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организациям, эксплуатирующим на территории Шелеховского района воздушные линии электропередачи (далее – электролинии):</w:t>
      </w:r>
    </w:p>
    <w:p w:rsidR="004034B8" w:rsidRDefault="004034B8" w:rsidP="004034B8">
      <w:pPr>
        <w:pStyle w:val="ad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постоянный мониторинг случаев строительства объектов в границах охранных зон электролиний, которые могут служить причиной возникновения пожаров, с последующим информированием Енисейского управления Федеральной службы по экологическому, техническому и атомному надзору;</w:t>
      </w:r>
    </w:p>
    <w:p w:rsidR="004034B8" w:rsidRPr="004034B8" w:rsidRDefault="004034B8" w:rsidP="004034B8">
      <w:pPr>
        <w:pStyle w:val="ad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4034B8">
        <w:rPr>
          <w:sz w:val="28"/>
          <w:szCs w:val="28"/>
        </w:rPr>
        <w:t>принять меры, направленные на осуществл</w:t>
      </w:r>
      <w:r w:rsidR="00910945">
        <w:rPr>
          <w:sz w:val="28"/>
          <w:szCs w:val="28"/>
        </w:rPr>
        <w:t xml:space="preserve">ение отключения электроэнергии </w:t>
      </w:r>
      <w:r w:rsidRPr="004034B8">
        <w:rPr>
          <w:sz w:val="28"/>
          <w:szCs w:val="28"/>
        </w:rPr>
        <w:t>при наличии оснований, установленных законодательством.</w:t>
      </w:r>
    </w:p>
    <w:p w:rsidR="00495619" w:rsidRPr="00D36AD1" w:rsidRDefault="00495619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информационной телекоммуникационной сети «Интернет».</w:t>
      </w:r>
    </w:p>
    <w:p w:rsidR="006D54EB" w:rsidRPr="00D36AD1" w:rsidRDefault="00477CF8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>Контроль за исполнением постановления оставляю за собой.</w:t>
      </w:r>
    </w:p>
    <w:p w:rsidR="0009325B" w:rsidRPr="00D36AD1" w:rsidRDefault="0009325B" w:rsidP="00BC5B55">
      <w:pPr>
        <w:ind w:firstLine="709"/>
        <w:jc w:val="both"/>
        <w:rPr>
          <w:sz w:val="28"/>
          <w:szCs w:val="28"/>
        </w:rPr>
      </w:pPr>
    </w:p>
    <w:p w:rsidR="00242C17" w:rsidRPr="00D36AD1" w:rsidRDefault="00242C17" w:rsidP="00BC5B55">
      <w:pPr>
        <w:ind w:firstLine="709"/>
        <w:jc w:val="both"/>
        <w:rPr>
          <w:sz w:val="28"/>
          <w:szCs w:val="28"/>
        </w:rPr>
      </w:pPr>
    </w:p>
    <w:p w:rsidR="00EE7117" w:rsidRPr="00D36AD1" w:rsidRDefault="00535471" w:rsidP="00535471">
      <w:pPr>
        <w:jc w:val="right"/>
        <w:rPr>
          <w:sz w:val="28"/>
          <w:szCs w:val="28"/>
        </w:rPr>
      </w:pPr>
      <w:r w:rsidRPr="00D36AD1">
        <w:rPr>
          <w:sz w:val="28"/>
          <w:szCs w:val="28"/>
        </w:rPr>
        <w:t>М.Н. Модин</w:t>
      </w:r>
      <w:r w:rsidR="00F76C73" w:rsidRPr="00D36AD1">
        <w:rPr>
          <w:sz w:val="28"/>
          <w:szCs w:val="28"/>
        </w:rPr>
        <w:t xml:space="preserve"> </w:t>
      </w:r>
    </w:p>
    <w:p w:rsidR="00133C1B" w:rsidRPr="009751F9" w:rsidRDefault="00133C1B" w:rsidP="008454B5">
      <w:pPr>
        <w:spacing w:line="276" w:lineRule="auto"/>
        <w:ind w:left="4536"/>
        <w:jc w:val="right"/>
        <w:rPr>
          <w:color w:val="FF0000"/>
          <w:sz w:val="28"/>
          <w:szCs w:val="28"/>
        </w:rPr>
        <w:sectPr w:rsidR="00133C1B" w:rsidRPr="009751F9" w:rsidSect="00910945">
          <w:headerReference w:type="even" r:id="rId8"/>
          <w:headerReference w:type="default" r:id="rId9"/>
          <w:pgSz w:w="11906" w:h="16838"/>
          <w:pgMar w:top="709" w:right="850" w:bottom="851" w:left="1560" w:header="709" w:footer="708" w:gutter="0"/>
          <w:cols w:space="708"/>
          <w:titlePg/>
          <w:docGrid w:linePitch="360"/>
        </w:sectPr>
      </w:pPr>
    </w:p>
    <w:p w:rsidR="008454B5" w:rsidRDefault="00DF24C8" w:rsidP="00DF24C8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  <w:r w:rsidR="008454B5">
        <w:rPr>
          <w:sz w:val="28"/>
          <w:szCs w:val="28"/>
        </w:rPr>
        <w:t xml:space="preserve"> </w:t>
      </w:r>
    </w:p>
    <w:p w:rsidR="00DF24C8" w:rsidRDefault="00DF24C8" w:rsidP="00DF24C8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454B5">
        <w:rPr>
          <w:sz w:val="28"/>
          <w:szCs w:val="28"/>
        </w:rPr>
        <w:t xml:space="preserve"> </w:t>
      </w:r>
    </w:p>
    <w:p w:rsidR="00DF24C8" w:rsidRDefault="008454B5" w:rsidP="00DF24C8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Мэра </w:t>
      </w:r>
      <w:r w:rsidR="009F2166">
        <w:rPr>
          <w:sz w:val="28"/>
          <w:szCs w:val="28"/>
        </w:rPr>
        <w:t>Ш</w:t>
      </w:r>
      <w:r>
        <w:rPr>
          <w:sz w:val="28"/>
          <w:szCs w:val="28"/>
        </w:rPr>
        <w:t xml:space="preserve">елеховского </w:t>
      </w:r>
    </w:p>
    <w:p w:rsidR="000900B9" w:rsidRDefault="008454B5" w:rsidP="00DF24C8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0900B9" w:rsidRDefault="00DF24C8" w:rsidP="00DF24C8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7A54">
        <w:rPr>
          <w:sz w:val="28"/>
          <w:szCs w:val="28"/>
        </w:rPr>
        <w:t>27 апреля 2022 года</w:t>
      </w:r>
      <w:r w:rsidR="000900B9">
        <w:rPr>
          <w:sz w:val="28"/>
          <w:szCs w:val="28"/>
        </w:rPr>
        <w:t xml:space="preserve"> №</w:t>
      </w:r>
      <w:r w:rsidR="00887A54">
        <w:rPr>
          <w:sz w:val="28"/>
          <w:szCs w:val="28"/>
        </w:rPr>
        <w:t xml:space="preserve"> 71-пм</w:t>
      </w:r>
      <w:bookmarkStart w:id="0" w:name="_GoBack"/>
      <w:bookmarkEnd w:id="0"/>
    </w:p>
    <w:p w:rsidR="000900B9" w:rsidRDefault="000900B9" w:rsidP="00535471">
      <w:pPr>
        <w:jc w:val="right"/>
        <w:rPr>
          <w:sz w:val="28"/>
          <w:szCs w:val="28"/>
        </w:rPr>
      </w:pPr>
    </w:p>
    <w:p w:rsidR="001A6B80" w:rsidRDefault="001A6B80" w:rsidP="000900B9">
      <w:pPr>
        <w:ind w:left="-142"/>
        <w:jc w:val="right"/>
        <w:rPr>
          <w:sz w:val="28"/>
          <w:szCs w:val="28"/>
        </w:rPr>
      </w:pPr>
    </w:p>
    <w:p w:rsidR="000900B9" w:rsidRDefault="000900B9" w:rsidP="000900B9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0900B9" w:rsidRDefault="000900B9" w:rsidP="000900B9">
      <w:pPr>
        <w:ind w:left="-142"/>
        <w:jc w:val="center"/>
        <w:rPr>
          <w:sz w:val="28"/>
          <w:szCs w:val="28"/>
        </w:rPr>
      </w:pPr>
      <w:r w:rsidRPr="006D54EB">
        <w:rPr>
          <w:sz w:val="28"/>
          <w:szCs w:val="28"/>
        </w:rPr>
        <w:t>постоянно д</w:t>
      </w:r>
      <w:r>
        <w:rPr>
          <w:sz w:val="28"/>
          <w:szCs w:val="28"/>
        </w:rPr>
        <w:t>ействующего оперативного штаба Шелеховского района</w:t>
      </w:r>
    </w:p>
    <w:p w:rsidR="000900B9" w:rsidRDefault="000900B9" w:rsidP="000900B9">
      <w:pPr>
        <w:ind w:left="-142"/>
        <w:jc w:val="center"/>
        <w:rPr>
          <w:sz w:val="28"/>
          <w:szCs w:val="28"/>
        </w:rPr>
      </w:pP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185"/>
        <w:gridCol w:w="2410"/>
        <w:gridCol w:w="3543"/>
      </w:tblGrid>
      <w:tr w:rsidR="000900B9" w:rsidRPr="005D6943" w:rsidTr="001A6B80">
        <w:trPr>
          <w:cantSplit/>
        </w:trPr>
        <w:tc>
          <w:tcPr>
            <w:tcW w:w="751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№№</w:t>
            </w:r>
          </w:p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пп</w:t>
            </w:r>
          </w:p>
        </w:tc>
        <w:tc>
          <w:tcPr>
            <w:tcW w:w="3185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Фамилия, имя, отчество</w:t>
            </w:r>
            <w:r w:rsidR="00595AC8">
              <w:rPr>
                <w:rStyle w:val="ac"/>
                <w:sz w:val="28"/>
                <w:szCs w:val="28"/>
              </w:rPr>
              <w:footnoteReference w:id="1"/>
            </w:r>
          </w:p>
        </w:tc>
        <w:tc>
          <w:tcPr>
            <w:tcW w:w="3543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 xml:space="preserve">Функции в составе оперативного штаба Шелеховского района  </w:t>
            </w:r>
          </w:p>
        </w:tc>
      </w:tr>
      <w:tr w:rsidR="000900B9" w:rsidRPr="005D6943" w:rsidTr="001A6B80">
        <w:trPr>
          <w:cantSplit/>
          <w:trHeight w:val="830"/>
        </w:trPr>
        <w:tc>
          <w:tcPr>
            <w:tcW w:w="751" w:type="dxa"/>
            <w:shd w:val="clear" w:color="auto" w:fill="auto"/>
          </w:tcPr>
          <w:p w:rsidR="000900B9" w:rsidRPr="005D6943" w:rsidRDefault="000900B9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0900B9" w:rsidRPr="005D6943" w:rsidRDefault="000900B9" w:rsidP="00EF6806">
            <w:pPr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Мэр Шелеховского муниципального района</w:t>
            </w:r>
          </w:p>
        </w:tc>
        <w:tc>
          <w:tcPr>
            <w:tcW w:w="2410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Модин М.Н.</w:t>
            </w:r>
          </w:p>
        </w:tc>
        <w:tc>
          <w:tcPr>
            <w:tcW w:w="3543" w:type="dxa"/>
            <w:shd w:val="clear" w:color="auto" w:fill="auto"/>
          </w:tcPr>
          <w:p w:rsidR="000900B9" w:rsidRPr="005D6943" w:rsidRDefault="00EF6806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Р</w:t>
            </w:r>
            <w:r w:rsidR="000900B9" w:rsidRPr="005D6943">
              <w:rPr>
                <w:sz w:val="28"/>
                <w:szCs w:val="28"/>
              </w:rPr>
              <w:t>уководитель оперативного штаба Шелеховского района</w:t>
            </w:r>
          </w:p>
        </w:tc>
      </w:tr>
      <w:tr w:rsidR="00582C45" w:rsidRPr="005D6943" w:rsidTr="001A6B80">
        <w:trPr>
          <w:cantSplit/>
          <w:trHeight w:val="1976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AA5936">
            <w:pPr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Начальник отдела мобилизационной подготовки, ГО и ЧС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AA5936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Кудренко Е.В.</w:t>
            </w:r>
          </w:p>
        </w:tc>
        <w:tc>
          <w:tcPr>
            <w:tcW w:w="3543" w:type="dxa"/>
            <w:shd w:val="clear" w:color="auto" w:fill="auto"/>
          </w:tcPr>
          <w:p w:rsidR="00582C45" w:rsidRPr="005D6943" w:rsidRDefault="00582C45" w:rsidP="00AA5936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 xml:space="preserve">Ответственный за организацию работы оперативного штаба Шелеховского района и  решения вопросов взаимодействия </w:t>
            </w:r>
          </w:p>
        </w:tc>
      </w:tr>
      <w:tr w:rsidR="00582C45" w:rsidRPr="005D6943" w:rsidTr="001A6B80">
        <w:trPr>
          <w:cantSplit/>
          <w:trHeight w:val="1976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8454B5">
            <w:pPr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 xml:space="preserve"> Заместитель начальника отдела по ГО и ЧС отдела мобилизационной подготовки, ГО и ЧС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Грицюк М.А</w:t>
            </w:r>
          </w:p>
        </w:tc>
        <w:tc>
          <w:tcPr>
            <w:tcW w:w="3543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 xml:space="preserve">Ответственный за планирование превентивных мероприятий и ведение протоколов заседаний оперативного штаба Шелеховского района </w:t>
            </w:r>
          </w:p>
        </w:tc>
      </w:tr>
      <w:tr w:rsidR="00582C45" w:rsidRPr="005D6943" w:rsidTr="001A6B80">
        <w:trPr>
          <w:cantSplit/>
          <w:trHeight w:val="2104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EF6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5D6943">
              <w:rPr>
                <w:sz w:val="28"/>
                <w:szCs w:val="28"/>
              </w:rPr>
              <w:t xml:space="preserve"> муниципального казённого учреждения Шелеховского района «Единая дежурно-диспетчерская служба»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BD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 Е</w:t>
            </w:r>
            <w:r w:rsidRPr="005D69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5D6943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2C45" w:rsidRPr="005D6943" w:rsidRDefault="00582C45" w:rsidP="007F7015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Ответственный за доведение информации до руководящего состава</w:t>
            </w:r>
            <w:r w:rsidR="00E737A2">
              <w:rPr>
                <w:sz w:val="28"/>
                <w:szCs w:val="28"/>
              </w:rPr>
              <w:t xml:space="preserve"> </w:t>
            </w:r>
            <w:r w:rsidRPr="005D6943">
              <w:rPr>
                <w:sz w:val="28"/>
                <w:szCs w:val="28"/>
              </w:rPr>
              <w:t>и населения Шелеховского района</w:t>
            </w:r>
          </w:p>
        </w:tc>
      </w:tr>
      <w:tr w:rsidR="00582C45" w:rsidRPr="005D6943" w:rsidTr="001A6B80">
        <w:trPr>
          <w:cantSplit/>
          <w:trHeight w:val="2417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EF6806">
            <w:pPr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 xml:space="preserve">Начальник Территориального </w:t>
            </w:r>
            <w:r w:rsidRPr="00E2014D">
              <w:rPr>
                <w:sz w:val="28"/>
                <w:szCs w:val="28"/>
              </w:rPr>
              <w:t>управления</w:t>
            </w:r>
            <w:r w:rsidRPr="005D6943">
              <w:rPr>
                <w:sz w:val="28"/>
                <w:szCs w:val="28"/>
              </w:rPr>
              <w:t xml:space="preserve"> министерства лесного комплекса Иркутской области по Шелеховскому лесничеству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Сафронов О.В.</w:t>
            </w:r>
          </w:p>
        </w:tc>
        <w:tc>
          <w:tcPr>
            <w:tcW w:w="3543" w:type="dxa"/>
            <w:shd w:val="clear" w:color="auto" w:fill="auto"/>
          </w:tcPr>
          <w:p w:rsidR="00582C45" w:rsidRDefault="00582C45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Ответственный за выработку решений и планирование превентивных мероприятий</w:t>
            </w:r>
          </w:p>
          <w:p w:rsidR="000262FE" w:rsidRPr="005D6943" w:rsidRDefault="000262FE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82C45" w:rsidRPr="005D6943" w:rsidTr="001A6B80">
        <w:trPr>
          <w:cantSplit/>
          <w:trHeight w:val="1403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58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535471">
              <w:rPr>
                <w:sz w:val="28"/>
              </w:rPr>
              <w:t>6 ПСЧ          3 ПСО ФПС ГУ МЧС России по Иркутской области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35471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А.С</w:t>
            </w:r>
            <w:r w:rsidR="00582C4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62FE" w:rsidRDefault="00582C45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Ответственный за выработку решений и планирование превентивных мероприятий</w:t>
            </w:r>
          </w:p>
          <w:p w:rsidR="00582C45" w:rsidRPr="005D6943" w:rsidRDefault="000262FE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82C45" w:rsidRPr="005D6943" w:rsidTr="001A6B80">
        <w:trPr>
          <w:cantSplit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BD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D6943">
              <w:rPr>
                <w:sz w:val="28"/>
                <w:szCs w:val="28"/>
              </w:rPr>
              <w:t>ачальник отдела  надзорной деятельности и профилактической работы</w:t>
            </w:r>
            <w:r>
              <w:t xml:space="preserve"> </w:t>
            </w:r>
            <w:r w:rsidRPr="005D6943">
              <w:rPr>
                <w:sz w:val="28"/>
                <w:szCs w:val="28"/>
              </w:rPr>
              <w:t>по Шелеховскому району ГУ МЧС России по Иркутской области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А.С</w:t>
            </w:r>
            <w:r w:rsidRPr="005D6943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Ответственный за осуществление контроля за требованиями пожарной безопасности</w:t>
            </w:r>
          </w:p>
          <w:p w:rsidR="00582C45" w:rsidRPr="005D6943" w:rsidRDefault="000262FE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BD5EF7" w:rsidRDefault="00BD5EF7" w:rsidP="00FC6DB2">
      <w:pPr>
        <w:jc w:val="both"/>
        <w:rPr>
          <w:sz w:val="28"/>
          <w:szCs w:val="28"/>
        </w:rPr>
      </w:pPr>
    </w:p>
    <w:sectPr w:rsidR="00BD5EF7" w:rsidSect="009A6632">
      <w:pgSz w:w="11906" w:h="16838"/>
      <w:pgMar w:top="899" w:right="850" w:bottom="709" w:left="156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EA" w:rsidRDefault="00A213EA">
      <w:r>
        <w:separator/>
      </w:r>
    </w:p>
  </w:endnote>
  <w:endnote w:type="continuationSeparator" w:id="0">
    <w:p w:rsidR="00A213EA" w:rsidRDefault="00A2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EA" w:rsidRDefault="00A213EA">
      <w:r>
        <w:separator/>
      </w:r>
    </w:p>
  </w:footnote>
  <w:footnote w:type="continuationSeparator" w:id="0">
    <w:p w:rsidR="00A213EA" w:rsidRDefault="00A213EA">
      <w:r>
        <w:continuationSeparator/>
      </w:r>
    </w:p>
  </w:footnote>
  <w:footnote w:id="1">
    <w:p w:rsidR="00595AC8" w:rsidRPr="00595AC8" w:rsidRDefault="00595AC8">
      <w:pPr>
        <w:pStyle w:val="aa"/>
      </w:pPr>
      <w:r>
        <w:rPr>
          <w:rStyle w:val="ac"/>
        </w:rPr>
        <w:footnoteRef/>
      </w:r>
      <w:r>
        <w:t xml:space="preserve"> Или лицо, его замещаюшее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1B" w:rsidRDefault="00DF3A1B" w:rsidP="00477C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3A1B" w:rsidRDefault="00DF3A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1B" w:rsidRPr="00DF24C8" w:rsidRDefault="00DF3A1B" w:rsidP="00477CF8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DF24C8">
      <w:rPr>
        <w:rStyle w:val="a4"/>
        <w:sz w:val="20"/>
        <w:szCs w:val="20"/>
      </w:rPr>
      <w:fldChar w:fldCharType="begin"/>
    </w:r>
    <w:r w:rsidRPr="00DF24C8">
      <w:rPr>
        <w:rStyle w:val="a4"/>
        <w:sz w:val="20"/>
        <w:szCs w:val="20"/>
      </w:rPr>
      <w:instrText xml:space="preserve">PAGE  </w:instrText>
    </w:r>
    <w:r w:rsidRPr="00DF24C8">
      <w:rPr>
        <w:rStyle w:val="a4"/>
        <w:sz w:val="20"/>
        <w:szCs w:val="20"/>
      </w:rPr>
      <w:fldChar w:fldCharType="separate"/>
    </w:r>
    <w:r w:rsidR="00887A54">
      <w:rPr>
        <w:rStyle w:val="a4"/>
        <w:noProof/>
        <w:sz w:val="20"/>
        <w:szCs w:val="20"/>
      </w:rPr>
      <w:t>12</w:t>
    </w:r>
    <w:r w:rsidRPr="00DF24C8">
      <w:rPr>
        <w:rStyle w:val="a4"/>
        <w:sz w:val="20"/>
        <w:szCs w:val="20"/>
      </w:rPr>
      <w:fldChar w:fldCharType="end"/>
    </w:r>
  </w:p>
  <w:p w:rsidR="00DF3A1B" w:rsidRDefault="00DF3A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D31"/>
    <w:multiLevelType w:val="hybridMultilevel"/>
    <w:tmpl w:val="38B6139E"/>
    <w:lvl w:ilvl="0" w:tplc="900C9360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B42130B"/>
    <w:multiLevelType w:val="hybridMultilevel"/>
    <w:tmpl w:val="84F2B6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8961CB"/>
    <w:multiLevelType w:val="hybridMultilevel"/>
    <w:tmpl w:val="22D6D116"/>
    <w:lvl w:ilvl="0" w:tplc="21A4EEE6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A85190F"/>
    <w:multiLevelType w:val="hybridMultilevel"/>
    <w:tmpl w:val="7D14E1D2"/>
    <w:lvl w:ilvl="0" w:tplc="D2AA707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52265C"/>
    <w:multiLevelType w:val="hybridMultilevel"/>
    <w:tmpl w:val="AFBAF9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155673"/>
    <w:multiLevelType w:val="hybridMultilevel"/>
    <w:tmpl w:val="6616F24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F556AA"/>
    <w:multiLevelType w:val="multilevel"/>
    <w:tmpl w:val="1562B22C"/>
    <w:lvl w:ilvl="0">
      <w:start w:val="10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53B0F75"/>
    <w:multiLevelType w:val="hybridMultilevel"/>
    <w:tmpl w:val="700A9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312E97"/>
    <w:multiLevelType w:val="hybridMultilevel"/>
    <w:tmpl w:val="024EB5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656C19"/>
    <w:multiLevelType w:val="hybridMultilevel"/>
    <w:tmpl w:val="83F25DF2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EE359B"/>
    <w:multiLevelType w:val="hybridMultilevel"/>
    <w:tmpl w:val="682A9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1762"/>
    <w:multiLevelType w:val="hybridMultilevel"/>
    <w:tmpl w:val="98C06E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7C555C"/>
    <w:multiLevelType w:val="hybridMultilevel"/>
    <w:tmpl w:val="D58863DA"/>
    <w:lvl w:ilvl="0" w:tplc="D7AEB62A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9C74FA8"/>
    <w:multiLevelType w:val="hybridMultilevel"/>
    <w:tmpl w:val="29C02E04"/>
    <w:lvl w:ilvl="0" w:tplc="04190011">
      <w:start w:val="1"/>
      <w:numFmt w:val="decimal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E481F18"/>
    <w:multiLevelType w:val="hybridMultilevel"/>
    <w:tmpl w:val="7E26EAB2"/>
    <w:lvl w:ilvl="0" w:tplc="54442EB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4D52FA"/>
    <w:multiLevelType w:val="hybridMultilevel"/>
    <w:tmpl w:val="25D0E6F6"/>
    <w:lvl w:ilvl="0" w:tplc="5E4CE79E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6F28EA"/>
    <w:multiLevelType w:val="hybridMultilevel"/>
    <w:tmpl w:val="2CC85DE4"/>
    <w:lvl w:ilvl="0" w:tplc="73865088">
      <w:start w:val="1"/>
      <w:numFmt w:val="russianLow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8E114B4"/>
    <w:multiLevelType w:val="hybridMultilevel"/>
    <w:tmpl w:val="E79E5E9E"/>
    <w:lvl w:ilvl="0" w:tplc="21A4EEE6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AE157F8"/>
    <w:multiLevelType w:val="multilevel"/>
    <w:tmpl w:val="0E40338A"/>
    <w:lvl w:ilvl="0">
      <w:start w:val="2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B9D00FD"/>
    <w:multiLevelType w:val="hybridMultilevel"/>
    <w:tmpl w:val="2C0A0950"/>
    <w:lvl w:ilvl="0" w:tplc="0680D4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A1265E"/>
    <w:multiLevelType w:val="hybridMultilevel"/>
    <w:tmpl w:val="206AC66E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4A7E5F"/>
    <w:multiLevelType w:val="hybridMultilevel"/>
    <w:tmpl w:val="939A267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6B74BE"/>
    <w:multiLevelType w:val="hybridMultilevel"/>
    <w:tmpl w:val="3426E102"/>
    <w:lvl w:ilvl="0" w:tplc="21A4EEE6">
      <w:start w:val="1"/>
      <w:numFmt w:val="russianLow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CEE7CCE"/>
    <w:multiLevelType w:val="hybridMultilevel"/>
    <w:tmpl w:val="7642400C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CA23F7"/>
    <w:multiLevelType w:val="multilevel"/>
    <w:tmpl w:val="C61824D0"/>
    <w:lvl w:ilvl="0">
      <w:start w:val="15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0DA0721"/>
    <w:multiLevelType w:val="multilevel"/>
    <w:tmpl w:val="48E86B2C"/>
    <w:lvl w:ilvl="0">
      <w:start w:val="4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5875EA1"/>
    <w:multiLevelType w:val="hybridMultilevel"/>
    <w:tmpl w:val="22D6D116"/>
    <w:lvl w:ilvl="0" w:tplc="21A4EEE6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5614731B"/>
    <w:multiLevelType w:val="hybridMultilevel"/>
    <w:tmpl w:val="575A70C2"/>
    <w:lvl w:ilvl="0" w:tplc="0680D4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3A43E6"/>
    <w:multiLevelType w:val="hybridMultilevel"/>
    <w:tmpl w:val="21727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A1283"/>
    <w:multiLevelType w:val="hybridMultilevel"/>
    <w:tmpl w:val="CC90347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60BA18EB"/>
    <w:multiLevelType w:val="hybridMultilevel"/>
    <w:tmpl w:val="35126A0C"/>
    <w:lvl w:ilvl="0" w:tplc="0680D4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1B0D31"/>
    <w:multiLevelType w:val="hybridMultilevel"/>
    <w:tmpl w:val="9AF428D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53E408D"/>
    <w:multiLevelType w:val="hybridMultilevel"/>
    <w:tmpl w:val="22D6D116"/>
    <w:lvl w:ilvl="0" w:tplc="21A4EEE6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A575EC6"/>
    <w:multiLevelType w:val="hybridMultilevel"/>
    <w:tmpl w:val="3426E102"/>
    <w:lvl w:ilvl="0" w:tplc="21A4EEE6">
      <w:start w:val="1"/>
      <w:numFmt w:val="russianLow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CD20AE5"/>
    <w:multiLevelType w:val="hybridMultilevel"/>
    <w:tmpl w:val="4BD0DC0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BA3EBD"/>
    <w:multiLevelType w:val="hybridMultilevel"/>
    <w:tmpl w:val="768AFEF2"/>
    <w:lvl w:ilvl="0" w:tplc="3C68D97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790D77E">
      <w:start w:val="1"/>
      <w:numFmt w:val="decimal"/>
      <w:lvlText w:val="%3)"/>
      <w:lvlJc w:val="left"/>
      <w:pPr>
        <w:ind w:left="3060" w:hanging="10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02C2F"/>
    <w:multiLevelType w:val="multilevel"/>
    <w:tmpl w:val="6EE001DC"/>
    <w:lvl w:ilvl="0">
      <w:start w:val="14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2155A0E"/>
    <w:multiLevelType w:val="hybridMultilevel"/>
    <w:tmpl w:val="98C06E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672641"/>
    <w:multiLevelType w:val="hybridMultilevel"/>
    <w:tmpl w:val="9A16A9E6"/>
    <w:lvl w:ilvl="0" w:tplc="D7AEB6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8311C"/>
    <w:multiLevelType w:val="hybridMultilevel"/>
    <w:tmpl w:val="64EE7142"/>
    <w:lvl w:ilvl="0" w:tplc="041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379394A"/>
    <w:multiLevelType w:val="hybridMultilevel"/>
    <w:tmpl w:val="BAA86C7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7A590397"/>
    <w:multiLevelType w:val="hybridMultilevel"/>
    <w:tmpl w:val="29C02E04"/>
    <w:lvl w:ilvl="0" w:tplc="04190011">
      <w:start w:val="1"/>
      <w:numFmt w:val="decimal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2" w15:restartNumberingAfterBreak="0">
    <w:nsid w:val="7AEF7CFA"/>
    <w:multiLevelType w:val="hybridMultilevel"/>
    <w:tmpl w:val="ADECAB7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7AFA1954"/>
    <w:multiLevelType w:val="hybridMultilevel"/>
    <w:tmpl w:val="671E6C78"/>
    <w:lvl w:ilvl="0" w:tplc="0680D41E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836FC"/>
    <w:multiLevelType w:val="hybridMultilevel"/>
    <w:tmpl w:val="53FC4386"/>
    <w:lvl w:ilvl="0" w:tplc="0680D4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15"/>
  </w:num>
  <w:num w:numId="3">
    <w:abstractNumId w:val="13"/>
  </w:num>
  <w:num w:numId="4">
    <w:abstractNumId w:val="29"/>
  </w:num>
  <w:num w:numId="5">
    <w:abstractNumId w:val="10"/>
  </w:num>
  <w:num w:numId="6">
    <w:abstractNumId w:val="3"/>
  </w:num>
  <w:num w:numId="7">
    <w:abstractNumId w:val="33"/>
  </w:num>
  <w:num w:numId="8">
    <w:abstractNumId w:val="17"/>
  </w:num>
  <w:num w:numId="9">
    <w:abstractNumId w:val="41"/>
  </w:num>
  <w:num w:numId="10">
    <w:abstractNumId w:val="8"/>
  </w:num>
  <w:num w:numId="11">
    <w:abstractNumId w:val="32"/>
  </w:num>
  <w:num w:numId="12">
    <w:abstractNumId w:val="2"/>
  </w:num>
  <w:num w:numId="13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26"/>
  </w:num>
  <w:num w:numId="16">
    <w:abstractNumId w:val="5"/>
  </w:num>
  <w:num w:numId="17">
    <w:abstractNumId w:val="9"/>
  </w:num>
  <w:num w:numId="18">
    <w:abstractNumId w:val="16"/>
  </w:num>
  <w:num w:numId="19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6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2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40"/>
  </w:num>
  <w:num w:numId="26">
    <w:abstractNumId w:val="20"/>
  </w:num>
  <w:num w:numId="27">
    <w:abstractNumId w:val="31"/>
  </w:num>
  <w:num w:numId="28">
    <w:abstractNumId w:val="1"/>
  </w:num>
  <w:num w:numId="29">
    <w:abstractNumId w:val="7"/>
  </w:num>
  <w:num w:numId="30">
    <w:abstractNumId w:val="42"/>
  </w:num>
  <w:num w:numId="31">
    <w:abstractNumId w:val="0"/>
  </w:num>
  <w:num w:numId="32">
    <w:abstractNumId w:val="34"/>
  </w:num>
  <w:num w:numId="33">
    <w:abstractNumId w:val="38"/>
  </w:num>
  <w:num w:numId="34">
    <w:abstractNumId w:val="12"/>
  </w:num>
  <w:num w:numId="35">
    <w:abstractNumId w:val="43"/>
  </w:num>
  <w:num w:numId="36">
    <w:abstractNumId w:val="44"/>
  </w:num>
  <w:num w:numId="37">
    <w:abstractNumId w:val="30"/>
  </w:num>
  <w:num w:numId="38">
    <w:abstractNumId w:val="22"/>
  </w:num>
  <w:num w:numId="39">
    <w:abstractNumId w:val="27"/>
  </w:num>
  <w:num w:numId="40">
    <w:abstractNumId w:val="14"/>
  </w:num>
  <w:num w:numId="41">
    <w:abstractNumId w:val="37"/>
  </w:num>
  <w:num w:numId="42">
    <w:abstractNumId w:val="28"/>
  </w:num>
  <w:num w:numId="43">
    <w:abstractNumId w:val="19"/>
  </w:num>
  <w:num w:numId="44">
    <w:abstractNumId w:val="3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C8"/>
    <w:rsid w:val="000007E0"/>
    <w:rsid w:val="000153C3"/>
    <w:rsid w:val="000238FB"/>
    <w:rsid w:val="000262FE"/>
    <w:rsid w:val="00030ADC"/>
    <w:rsid w:val="00047368"/>
    <w:rsid w:val="000529B4"/>
    <w:rsid w:val="00055805"/>
    <w:rsid w:val="000821C4"/>
    <w:rsid w:val="00085FE6"/>
    <w:rsid w:val="000860E1"/>
    <w:rsid w:val="000900B9"/>
    <w:rsid w:val="0009179D"/>
    <w:rsid w:val="000919FD"/>
    <w:rsid w:val="00092726"/>
    <w:rsid w:val="0009325B"/>
    <w:rsid w:val="000C7A9B"/>
    <w:rsid w:val="000D48D6"/>
    <w:rsid w:val="000E137B"/>
    <w:rsid w:val="000E5E08"/>
    <w:rsid w:val="000E788D"/>
    <w:rsid w:val="0010147E"/>
    <w:rsid w:val="001043EA"/>
    <w:rsid w:val="0011622F"/>
    <w:rsid w:val="00121C10"/>
    <w:rsid w:val="00133C1B"/>
    <w:rsid w:val="001633ED"/>
    <w:rsid w:val="001637A0"/>
    <w:rsid w:val="001727F5"/>
    <w:rsid w:val="001941D2"/>
    <w:rsid w:val="001A26CB"/>
    <w:rsid w:val="001A6B80"/>
    <w:rsid w:val="001C5468"/>
    <w:rsid w:val="001C6D54"/>
    <w:rsid w:val="001C6D5F"/>
    <w:rsid w:val="001E1903"/>
    <w:rsid w:val="001F6021"/>
    <w:rsid w:val="0020530B"/>
    <w:rsid w:val="00206417"/>
    <w:rsid w:val="002075CB"/>
    <w:rsid w:val="002133EA"/>
    <w:rsid w:val="002156DE"/>
    <w:rsid w:val="00233498"/>
    <w:rsid w:val="002402E8"/>
    <w:rsid w:val="00242C17"/>
    <w:rsid w:val="00255A26"/>
    <w:rsid w:val="002564AE"/>
    <w:rsid w:val="0027537F"/>
    <w:rsid w:val="0029597E"/>
    <w:rsid w:val="002A32F9"/>
    <w:rsid w:val="002A64D6"/>
    <w:rsid w:val="002C1671"/>
    <w:rsid w:val="002C16B6"/>
    <w:rsid w:val="002C6585"/>
    <w:rsid w:val="002C77A0"/>
    <w:rsid w:val="002C782A"/>
    <w:rsid w:val="002D339C"/>
    <w:rsid w:val="002D4900"/>
    <w:rsid w:val="002F08CB"/>
    <w:rsid w:val="002F20C0"/>
    <w:rsid w:val="00311A4D"/>
    <w:rsid w:val="003137BD"/>
    <w:rsid w:val="0032751C"/>
    <w:rsid w:val="0033704F"/>
    <w:rsid w:val="003459A8"/>
    <w:rsid w:val="003724DA"/>
    <w:rsid w:val="00375F44"/>
    <w:rsid w:val="003A332B"/>
    <w:rsid w:val="003A5160"/>
    <w:rsid w:val="003C1311"/>
    <w:rsid w:val="003D133F"/>
    <w:rsid w:val="003D3DE3"/>
    <w:rsid w:val="003D5BCB"/>
    <w:rsid w:val="003E2D2F"/>
    <w:rsid w:val="004034B8"/>
    <w:rsid w:val="0041042C"/>
    <w:rsid w:val="00426641"/>
    <w:rsid w:val="0044764E"/>
    <w:rsid w:val="004552B3"/>
    <w:rsid w:val="00462FAF"/>
    <w:rsid w:val="0046336B"/>
    <w:rsid w:val="00475160"/>
    <w:rsid w:val="00477CF8"/>
    <w:rsid w:val="00486942"/>
    <w:rsid w:val="00487437"/>
    <w:rsid w:val="00495619"/>
    <w:rsid w:val="00495A0E"/>
    <w:rsid w:val="004B548F"/>
    <w:rsid w:val="004B69A6"/>
    <w:rsid w:val="004C22FB"/>
    <w:rsid w:val="004C72F4"/>
    <w:rsid w:val="004D2D46"/>
    <w:rsid w:val="004E5B2B"/>
    <w:rsid w:val="004F4032"/>
    <w:rsid w:val="004F7C48"/>
    <w:rsid w:val="005233D2"/>
    <w:rsid w:val="0053519E"/>
    <w:rsid w:val="00535471"/>
    <w:rsid w:val="00540E12"/>
    <w:rsid w:val="005440AD"/>
    <w:rsid w:val="0054741B"/>
    <w:rsid w:val="00547FD2"/>
    <w:rsid w:val="00556313"/>
    <w:rsid w:val="00567A71"/>
    <w:rsid w:val="00572991"/>
    <w:rsid w:val="00582C45"/>
    <w:rsid w:val="00595835"/>
    <w:rsid w:val="00595AC8"/>
    <w:rsid w:val="005C3456"/>
    <w:rsid w:val="005D6943"/>
    <w:rsid w:val="005D6E75"/>
    <w:rsid w:val="005E0108"/>
    <w:rsid w:val="005F7A90"/>
    <w:rsid w:val="00602C5B"/>
    <w:rsid w:val="006074B1"/>
    <w:rsid w:val="006113D3"/>
    <w:rsid w:val="0061255F"/>
    <w:rsid w:val="00623AE0"/>
    <w:rsid w:val="006316F0"/>
    <w:rsid w:val="0065326A"/>
    <w:rsid w:val="00670690"/>
    <w:rsid w:val="006709BD"/>
    <w:rsid w:val="006804A5"/>
    <w:rsid w:val="00682BBA"/>
    <w:rsid w:val="00696706"/>
    <w:rsid w:val="006A3D7D"/>
    <w:rsid w:val="006A4850"/>
    <w:rsid w:val="006B5825"/>
    <w:rsid w:val="006D54EB"/>
    <w:rsid w:val="006D69BF"/>
    <w:rsid w:val="006E5771"/>
    <w:rsid w:val="006E7C00"/>
    <w:rsid w:val="006F4816"/>
    <w:rsid w:val="0070683F"/>
    <w:rsid w:val="00743F2D"/>
    <w:rsid w:val="00760DF1"/>
    <w:rsid w:val="00781ECA"/>
    <w:rsid w:val="00786A61"/>
    <w:rsid w:val="007A0E92"/>
    <w:rsid w:val="007A1B54"/>
    <w:rsid w:val="007C09A8"/>
    <w:rsid w:val="007D0D9D"/>
    <w:rsid w:val="007D21C2"/>
    <w:rsid w:val="007D5111"/>
    <w:rsid w:val="007E4821"/>
    <w:rsid w:val="007F7015"/>
    <w:rsid w:val="0080023D"/>
    <w:rsid w:val="00807897"/>
    <w:rsid w:val="0084360F"/>
    <w:rsid w:val="008454B5"/>
    <w:rsid w:val="00870437"/>
    <w:rsid w:val="008744BE"/>
    <w:rsid w:val="00887A54"/>
    <w:rsid w:val="0089236E"/>
    <w:rsid w:val="008D4392"/>
    <w:rsid w:val="008F5780"/>
    <w:rsid w:val="008F70BA"/>
    <w:rsid w:val="008F71C5"/>
    <w:rsid w:val="00910945"/>
    <w:rsid w:val="00945ABF"/>
    <w:rsid w:val="00964FC3"/>
    <w:rsid w:val="009751F9"/>
    <w:rsid w:val="00981B73"/>
    <w:rsid w:val="00983854"/>
    <w:rsid w:val="00993AB3"/>
    <w:rsid w:val="009A6632"/>
    <w:rsid w:val="009B400C"/>
    <w:rsid w:val="009B4963"/>
    <w:rsid w:val="009D2D81"/>
    <w:rsid w:val="009D417E"/>
    <w:rsid w:val="009F2166"/>
    <w:rsid w:val="009F3D82"/>
    <w:rsid w:val="009F6722"/>
    <w:rsid w:val="00A213EA"/>
    <w:rsid w:val="00A21D9E"/>
    <w:rsid w:val="00A26C3B"/>
    <w:rsid w:val="00A27B28"/>
    <w:rsid w:val="00A52058"/>
    <w:rsid w:val="00A572E5"/>
    <w:rsid w:val="00A60C9F"/>
    <w:rsid w:val="00A810D5"/>
    <w:rsid w:val="00AA5936"/>
    <w:rsid w:val="00AA771C"/>
    <w:rsid w:val="00AC7A25"/>
    <w:rsid w:val="00AD1547"/>
    <w:rsid w:val="00AD26A1"/>
    <w:rsid w:val="00AF423A"/>
    <w:rsid w:val="00B00713"/>
    <w:rsid w:val="00B248AA"/>
    <w:rsid w:val="00B31AC8"/>
    <w:rsid w:val="00B40198"/>
    <w:rsid w:val="00B532D3"/>
    <w:rsid w:val="00B64A81"/>
    <w:rsid w:val="00B705A0"/>
    <w:rsid w:val="00B77EF6"/>
    <w:rsid w:val="00B80223"/>
    <w:rsid w:val="00B85FA2"/>
    <w:rsid w:val="00B95BBF"/>
    <w:rsid w:val="00BB29BD"/>
    <w:rsid w:val="00BC5B55"/>
    <w:rsid w:val="00BD055D"/>
    <w:rsid w:val="00BD5EF7"/>
    <w:rsid w:val="00BD5FC0"/>
    <w:rsid w:val="00BE1C54"/>
    <w:rsid w:val="00BE71E2"/>
    <w:rsid w:val="00BF7D84"/>
    <w:rsid w:val="00C07506"/>
    <w:rsid w:val="00C34A60"/>
    <w:rsid w:val="00C3649B"/>
    <w:rsid w:val="00C4199C"/>
    <w:rsid w:val="00C446DB"/>
    <w:rsid w:val="00C645E4"/>
    <w:rsid w:val="00C721BE"/>
    <w:rsid w:val="00C8690D"/>
    <w:rsid w:val="00CA1378"/>
    <w:rsid w:val="00CD0510"/>
    <w:rsid w:val="00CD3140"/>
    <w:rsid w:val="00CF1909"/>
    <w:rsid w:val="00CF6393"/>
    <w:rsid w:val="00D0659B"/>
    <w:rsid w:val="00D1586A"/>
    <w:rsid w:val="00D16313"/>
    <w:rsid w:val="00D36AD1"/>
    <w:rsid w:val="00D71A66"/>
    <w:rsid w:val="00D73ABC"/>
    <w:rsid w:val="00D831FD"/>
    <w:rsid w:val="00DE074D"/>
    <w:rsid w:val="00DF0B17"/>
    <w:rsid w:val="00DF24C8"/>
    <w:rsid w:val="00DF3A1B"/>
    <w:rsid w:val="00DF54EE"/>
    <w:rsid w:val="00E102F7"/>
    <w:rsid w:val="00E1281F"/>
    <w:rsid w:val="00E2014D"/>
    <w:rsid w:val="00E2413E"/>
    <w:rsid w:val="00E24968"/>
    <w:rsid w:val="00E275A3"/>
    <w:rsid w:val="00E42492"/>
    <w:rsid w:val="00E441F5"/>
    <w:rsid w:val="00E52834"/>
    <w:rsid w:val="00E60AAB"/>
    <w:rsid w:val="00E666B0"/>
    <w:rsid w:val="00E737A2"/>
    <w:rsid w:val="00E73C43"/>
    <w:rsid w:val="00E91441"/>
    <w:rsid w:val="00EA4DFF"/>
    <w:rsid w:val="00EE4AF7"/>
    <w:rsid w:val="00EE7117"/>
    <w:rsid w:val="00EE7F5D"/>
    <w:rsid w:val="00EF5D48"/>
    <w:rsid w:val="00EF6806"/>
    <w:rsid w:val="00F164BF"/>
    <w:rsid w:val="00F22207"/>
    <w:rsid w:val="00F3379D"/>
    <w:rsid w:val="00F64E88"/>
    <w:rsid w:val="00F76C73"/>
    <w:rsid w:val="00F961C1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CB502"/>
  <w15:docId w15:val="{B6B03DA6-32D1-4462-B05D-1D1AEE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5F"/>
    <w:rPr>
      <w:sz w:val="24"/>
      <w:szCs w:val="24"/>
    </w:rPr>
  </w:style>
  <w:style w:type="paragraph" w:styleId="2">
    <w:name w:val="heading 2"/>
    <w:basedOn w:val="a"/>
    <w:next w:val="a"/>
    <w:qFormat/>
    <w:rsid w:val="00477CF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77CF8"/>
    <w:pPr>
      <w:ind w:left="1560"/>
      <w:jc w:val="both"/>
    </w:pPr>
    <w:rPr>
      <w:sz w:val="28"/>
      <w:szCs w:val="28"/>
    </w:rPr>
  </w:style>
  <w:style w:type="paragraph" w:styleId="a3">
    <w:name w:val="header"/>
    <w:basedOn w:val="a"/>
    <w:rsid w:val="00477CF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CF8"/>
  </w:style>
  <w:style w:type="paragraph" w:styleId="a5">
    <w:name w:val="footer"/>
    <w:basedOn w:val="a"/>
    <w:rsid w:val="00A810D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6113D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113D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9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3"/>
    <w:locked/>
    <w:rsid w:val="00D1586A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9"/>
    <w:rsid w:val="00D1586A"/>
    <w:pPr>
      <w:widowControl w:val="0"/>
      <w:shd w:val="clear" w:color="auto" w:fill="FFFFFF"/>
      <w:spacing w:before="120" w:after="120" w:line="0" w:lineRule="atLeast"/>
      <w:jc w:val="center"/>
    </w:pPr>
    <w:rPr>
      <w:rFonts w:ascii="Lucida Sans Unicode" w:eastAsia="Lucida Sans Unicode" w:hAnsi="Lucida Sans Unicode"/>
      <w:spacing w:val="-10"/>
      <w:sz w:val="16"/>
      <w:szCs w:val="16"/>
    </w:rPr>
  </w:style>
  <w:style w:type="character" w:customStyle="1" w:styleId="SegoeUI">
    <w:name w:val="Основной текст + Segoe UI"/>
    <w:aliases w:val="9,5 pt,Интервал -1 pt"/>
    <w:rsid w:val="00D1586A"/>
    <w:rPr>
      <w:rFonts w:ascii="Segoe UI" w:eastAsia="Segoe UI" w:hAnsi="Segoe UI" w:cs="Segoe UI"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D1586A"/>
    <w:rPr>
      <w:rFonts w:ascii="Lucida Sans Unicode" w:eastAsia="Lucida Sans Unicode" w:hAnsi="Lucida Sans Unicode" w:cs="Lucida Sans Unicode"/>
      <w:strike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a">
    <w:name w:val="footnote text"/>
    <w:basedOn w:val="a"/>
    <w:link w:val="ab"/>
    <w:rsid w:val="00595AC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95AC8"/>
  </w:style>
  <w:style w:type="character" w:styleId="ac">
    <w:name w:val="footnote reference"/>
    <w:basedOn w:val="a0"/>
    <w:rsid w:val="00595AC8"/>
    <w:rPr>
      <w:vertAlign w:val="superscript"/>
    </w:rPr>
  </w:style>
  <w:style w:type="paragraph" w:styleId="ad">
    <w:name w:val="List Paragraph"/>
    <w:basedOn w:val="a"/>
    <w:uiPriority w:val="34"/>
    <w:qFormat/>
    <w:rsid w:val="00CF1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74;&#1072;&#1085;\Downloads\&#1055;&#1086;&#1089;&#1090;.%20&#1086;&#1073;%20&#1054;&#1055;&#1056;-10.04.2020%20&#1075;&#1086;&#1076;&#1072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F159-0A2D-4555-9B5D-DAE66FD2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об ОПР-10.04.2020 года (1)</Template>
  <TotalTime>0</TotalTime>
  <Pages>12</Pages>
  <Words>3147</Words>
  <Characters>22701</Characters>
  <Application>Microsoft Office Word</Application>
  <DocSecurity>4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25797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</dc:creator>
  <cp:lastModifiedBy>Середкина Светлана Васильевна</cp:lastModifiedBy>
  <cp:revision>2</cp:revision>
  <cp:lastPrinted>2021-04-26T06:06:00Z</cp:lastPrinted>
  <dcterms:created xsi:type="dcterms:W3CDTF">2022-04-28T01:24:00Z</dcterms:created>
  <dcterms:modified xsi:type="dcterms:W3CDTF">2022-04-28T01:24:00Z</dcterms:modified>
</cp:coreProperties>
</file>