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8F02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08165534" wp14:editId="5BCF7013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A7624" w14:textId="77777777" w:rsidR="0099502B" w:rsidRDefault="0099502B" w:rsidP="0099502B">
      <w:pPr>
        <w:ind w:right="-441"/>
        <w:jc w:val="center"/>
      </w:pPr>
      <w:r>
        <w:t>Российская Федерация</w:t>
      </w:r>
    </w:p>
    <w:p w14:paraId="29207EBA" w14:textId="352FA520" w:rsidR="0099502B" w:rsidRPr="0099502B" w:rsidRDefault="0099502B" w:rsidP="0099502B">
      <w:pPr>
        <w:ind w:right="-441"/>
        <w:jc w:val="center"/>
      </w:pPr>
      <w:r>
        <w:t>Иркутская область</w:t>
      </w:r>
    </w:p>
    <w:p w14:paraId="5B63F63E" w14:textId="77777777" w:rsidR="00F55F61" w:rsidRPr="00FD0BDF" w:rsidRDefault="00F55F61" w:rsidP="00F55F61">
      <w:pPr>
        <w:pStyle w:val="2"/>
        <w:ind w:right="-441"/>
        <w:rPr>
          <w:b/>
          <w:bCs/>
          <w:sz w:val="24"/>
          <w:szCs w:val="24"/>
        </w:rPr>
      </w:pPr>
      <w:r w:rsidRPr="00FD0BDF">
        <w:rPr>
          <w:sz w:val="8"/>
          <w:szCs w:val="8"/>
        </w:rPr>
        <w:t xml:space="preserve"> </w:t>
      </w:r>
      <w:r w:rsidRPr="00FD0BDF">
        <w:rPr>
          <w:b/>
          <w:bCs/>
          <w:sz w:val="24"/>
          <w:szCs w:val="24"/>
        </w:rPr>
        <w:t>ДУМА</w:t>
      </w:r>
      <w:r w:rsidRPr="00FD0BDF">
        <w:rPr>
          <w:b/>
          <w:bCs/>
        </w:rPr>
        <w:t xml:space="preserve"> </w:t>
      </w:r>
      <w:r w:rsidRPr="00FD0BDF">
        <w:rPr>
          <w:b/>
          <w:bCs/>
          <w:sz w:val="24"/>
          <w:szCs w:val="24"/>
        </w:rPr>
        <w:t>ШЕЛЕХОВСКОГО МУНИЦИПАЛЬНОГО РАЙОНА</w:t>
      </w:r>
    </w:p>
    <w:p w14:paraId="24EA7F71" w14:textId="77777777" w:rsidR="00F55F61" w:rsidRPr="00FD0BDF" w:rsidRDefault="00F55F61" w:rsidP="00F55F61">
      <w:pPr>
        <w:pStyle w:val="2"/>
        <w:ind w:right="-441"/>
        <w:rPr>
          <w:b/>
          <w:bCs/>
          <w:sz w:val="8"/>
          <w:szCs w:val="8"/>
        </w:rPr>
      </w:pPr>
      <w:r w:rsidRPr="00FD0BDF">
        <w:rPr>
          <w:b/>
          <w:bCs/>
          <w:sz w:val="32"/>
          <w:szCs w:val="32"/>
        </w:rPr>
        <w:t>Р Е Ш Е Н И Е</w:t>
      </w:r>
    </w:p>
    <w:p w14:paraId="5327E080" w14:textId="77777777" w:rsidR="00F55F61" w:rsidRPr="00FD0BDF" w:rsidRDefault="00F55F61" w:rsidP="00F55F61">
      <w:pPr>
        <w:jc w:val="center"/>
        <w:rPr>
          <w:b/>
          <w:bCs/>
          <w:sz w:val="16"/>
          <w:szCs w:val="16"/>
        </w:rPr>
      </w:pPr>
      <w:r w:rsidRPr="00FD0B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6DFB" wp14:editId="1187114D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D18D4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" strokeweight="4pt">
                <v:stroke linestyle="thickBetweenThin"/>
              </v:line>
            </w:pict>
          </mc:Fallback>
        </mc:AlternateContent>
      </w:r>
    </w:p>
    <w:p w14:paraId="3BDC6F28" w14:textId="77777777" w:rsidR="00F55F61" w:rsidRPr="00FD0BDF" w:rsidRDefault="00F55F61" w:rsidP="00F55F61">
      <w:pPr>
        <w:jc w:val="center"/>
        <w:rPr>
          <w:b/>
          <w:bCs/>
          <w:sz w:val="8"/>
          <w:szCs w:val="8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3828"/>
        <w:gridCol w:w="5528"/>
      </w:tblGrid>
      <w:tr w:rsidR="00256BD1" w:rsidRPr="00FD0BDF" w14:paraId="0A8F1B27" w14:textId="77777777" w:rsidTr="00930A1A">
        <w:trPr>
          <w:trHeight w:val="1168"/>
        </w:trPr>
        <w:tc>
          <w:tcPr>
            <w:tcW w:w="3828" w:type="dxa"/>
          </w:tcPr>
          <w:p w14:paraId="12A13783" w14:textId="77777777" w:rsidR="00256BD1" w:rsidRPr="00FD0BDF" w:rsidRDefault="00256BD1" w:rsidP="00D11266">
            <w:pPr>
              <w:rPr>
                <w:sz w:val="28"/>
                <w:szCs w:val="28"/>
              </w:rPr>
            </w:pPr>
          </w:p>
          <w:p w14:paraId="4DDB583B" w14:textId="03480095" w:rsidR="00256BD1" w:rsidRPr="00FD0BDF" w:rsidRDefault="00256BD1" w:rsidP="00D11266">
            <w:pPr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 xml:space="preserve">От </w:t>
            </w:r>
            <w:r w:rsidR="00930A1A">
              <w:rPr>
                <w:sz w:val="28"/>
                <w:szCs w:val="28"/>
              </w:rPr>
              <w:t xml:space="preserve">28.05.2026 </w:t>
            </w:r>
            <w:r w:rsidRPr="00FD0BDF">
              <w:rPr>
                <w:sz w:val="28"/>
                <w:szCs w:val="28"/>
              </w:rPr>
              <w:t xml:space="preserve">№ </w:t>
            </w:r>
            <w:r w:rsidR="00930A1A">
              <w:rPr>
                <w:sz w:val="28"/>
                <w:szCs w:val="28"/>
              </w:rPr>
              <w:t>22-рд</w:t>
            </w:r>
          </w:p>
          <w:p w14:paraId="72D4BFC0" w14:textId="77777777" w:rsidR="00256BD1" w:rsidRPr="00FD0BDF" w:rsidRDefault="00256BD1" w:rsidP="00D112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6CD0D4D" w14:textId="77777777" w:rsidR="00256BD1" w:rsidRPr="00FD0BDF" w:rsidRDefault="00256BD1" w:rsidP="00D11266">
            <w:pPr>
              <w:jc w:val="right"/>
              <w:rPr>
                <w:sz w:val="28"/>
                <w:szCs w:val="28"/>
              </w:rPr>
            </w:pPr>
          </w:p>
          <w:p w14:paraId="63843A2F" w14:textId="0F5298A8" w:rsidR="00256BD1" w:rsidRPr="00FD0BDF" w:rsidRDefault="003A647D" w:rsidP="003A647D">
            <w:pPr>
              <w:tabs>
                <w:tab w:val="left" w:pos="172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6BD1" w:rsidRPr="00FD0BDF">
              <w:rPr>
                <w:sz w:val="28"/>
                <w:szCs w:val="28"/>
              </w:rPr>
              <w:t xml:space="preserve">Принято на </w:t>
            </w:r>
            <w:r w:rsidR="00930A1A">
              <w:rPr>
                <w:sz w:val="28"/>
                <w:szCs w:val="28"/>
              </w:rPr>
              <w:t>5</w:t>
            </w:r>
            <w:r w:rsidR="00256BD1" w:rsidRPr="00FD0BDF">
              <w:rPr>
                <w:sz w:val="28"/>
                <w:szCs w:val="28"/>
              </w:rPr>
              <w:t xml:space="preserve"> заседании</w:t>
            </w:r>
            <w:r w:rsidR="00930A1A">
              <w:rPr>
                <w:sz w:val="28"/>
                <w:szCs w:val="28"/>
              </w:rPr>
              <w:t xml:space="preserve"> </w:t>
            </w:r>
            <w:r w:rsidR="00256BD1" w:rsidRPr="00FD0BDF">
              <w:rPr>
                <w:sz w:val="28"/>
                <w:szCs w:val="28"/>
              </w:rPr>
              <w:t>Думы</w:t>
            </w:r>
          </w:p>
          <w:p w14:paraId="62B8F689" w14:textId="78271B63" w:rsidR="00256BD1" w:rsidRPr="00FD0BDF" w:rsidRDefault="003A647D" w:rsidP="003A6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56BD1" w:rsidRPr="00FD0BDF">
              <w:rPr>
                <w:sz w:val="28"/>
                <w:szCs w:val="28"/>
              </w:rPr>
              <w:t>«</w:t>
            </w:r>
            <w:r w:rsidR="00930A1A">
              <w:rPr>
                <w:sz w:val="28"/>
                <w:szCs w:val="28"/>
              </w:rPr>
              <w:t>28</w:t>
            </w:r>
            <w:r w:rsidR="00256BD1" w:rsidRPr="00FD0BDF">
              <w:rPr>
                <w:sz w:val="28"/>
                <w:szCs w:val="28"/>
              </w:rPr>
              <w:t xml:space="preserve">» </w:t>
            </w:r>
            <w:r w:rsidR="00930A1A">
              <w:rPr>
                <w:sz w:val="28"/>
                <w:szCs w:val="28"/>
              </w:rPr>
              <w:t xml:space="preserve">мая </w:t>
            </w:r>
            <w:r w:rsidR="00256BD1" w:rsidRPr="00FD0BDF">
              <w:rPr>
                <w:sz w:val="28"/>
                <w:szCs w:val="28"/>
              </w:rPr>
              <w:t>202</w:t>
            </w:r>
            <w:r w:rsidR="002517B5">
              <w:rPr>
                <w:sz w:val="28"/>
                <w:szCs w:val="28"/>
              </w:rPr>
              <w:t>6</w:t>
            </w:r>
            <w:r w:rsidR="00256BD1" w:rsidRPr="00FD0BDF">
              <w:rPr>
                <w:sz w:val="28"/>
                <w:szCs w:val="28"/>
              </w:rPr>
              <w:t xml:space="preserve"> года</w:t>
            </w:r>
          </w:p>
          <w:p w14:paraId="6CD6E153" w14:textId="77777777" w:rsidR="00256BD1" w:rsidRPr="00FD0BDF" w:rsidRDefault="00256BD1" w:rsidP="00D11266">
            <w:pPr>
              <w:jc w:val="right"/>
              <w:rPr>
                <w:sz w:val="28"/>
                <w:szCs w:val="28"/>
              </w:rPr>
            </w:pPr>
          </w:p>
        </w:tc>
      </w:tr>
      <w:tr w:rsidR="00256BD1" w:rsidRPr="00FD0BDF" w14:paraId="70AB8452" w14:textId="77777777" w:rsidTr="00930A1A">
        <w:tc>
          <w:tcPr>
            <w:tcW w:w="3828" w:type="dxa"/>
          </w:tcPr>
          <w:p w14:paraId="2F114D28" w14:textId="4FD53EF9" w:rsidR="00256BD1" w:rsidRPr="00FD0BDF" w:rsidRDefault="00256BD1" w:rsidP="00D11266">
            <w:pPr>
              <w:jc w:val="both"/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>О внесении изменени</w:t>
            </w:r>
            <w:r w:rsidR="002517B5">
              <w:rPr>
                <w:sz w:val="28"/>
                <w:szCs w:val="28"/>
              </w:rPr>
              <w:t>я</w:t>
            </w:r>
            <w:r w:rsidRPr="00FD0BDF">
              <w:rPr>
                <w:sz w:val="28"/>
                <w:szCs w:val="28"/>
              </w:rPr>
              <w:t xml:space="preserve"> в решение Думы Шелеховского муниципального района от 24 июня 2010 года № 34-рд </w:t>
            </w:r>
          </w:p>
        </w:tc>
        <w:tc>
          <w:tcPr>
            <w:tcW w:w="5528" w:type="dxa"/>
          </w:tcPr>
          <w:p w14:paraId="45C9D4E4" w14:textId="77777777" w:rsidR="00256BD1" w:rsidRPr="00FD0BDF" w:rsidRDefault="00256BD1" w:rsidP="00D11266">
            <w:pPr>
              <w:jc w:val="right"/>
              <w:rPr>
                <w:sz w:val="28"/>
                <w:szCs w:val="28"/>
              </w:rPr>
            </w:pPr>
          </w:p>
          <w:p w14:paraId="6AF9151A" w14:textId="77777777" w:rsidR="00256BD1" w:rsidRPr="00FD0BDF" w:rsidRDefault="00256BD1" w:rsidP="00D11266">
            <w:pPr>
              <w:jc w:val="both"/>
              <w:rPr>
                <w:sz w:val="28"/>
                <w:szCs w:val="28"/>
              </w:rPr>
            </w:pPr>
          </w:p>
        </w:tc>
      </w:tr>
    </w:tbl>
    <w:p w14:paraId="483D00AD" w14:textId="77777777" w:rsidR="00256BD1" w:rsidRPr="00FD0BDF" w:rsidRDefault="00256BD1" w:rsidP="00256BD1">
      <w:pPr>
        <w:rPr>
          <w:sz w:val="28"/>
          <w:szCs w:val="28"/>
        </w:rPr>
      </w:pPr>
    </w:p>
    <w:p w14:paraId="7B0E24AD" w14:textId="5BE19DD9" w:rsidR="009C24E4" w:rsidRDefault="00256BD1" w:rsidP="00256BD1">
      <w:pPr>
        <w:ind w:firstLine="709"/>
        <w:jc w:val="both"/>
        <w:rPr>
          <w:sz w:val="28"/>
          <w:szCs w:val="28"/>
        </w:rPr>
      </w:pPr>
      <w:r w:rsidRPr="00FD0BDF">
        <w:rPr>
          <w:sz w:val="28"/>
          <w:szCs w:val="28"/>
        </w:rPr>
        <w:t xml:space="preserve">В связи с </w:t>
      </w:r>
      <w:r w:rsidR="0099502B">
        <w:rPr>
          <w:sz w:val="28"/>
          <w:szCs w:val="28"/>
        </w:rPr>
        <w:t xml:space="preserve">необходимостью </w:t>
      </w:r>
      <w:r w:rsidRPr="00FD0BDF">
        <w:rPr>
          <w:sz w:val="28"/>
          <w:szCs w:val="28"/>
        </w:rPr>
        <w:t>изменени</w:t>
      </w:r>
      <w:r w:rsidR="0099502B">
        <w:rPr>
          <w:sz w:val="28"/>
          <w:szCs w:val="28"/>
        </w:rPr>
        <w:t>я</w:t>
      </w:r>
      <w:r w:rsidRPr="00FD0BDF">
        <w:rPr>
          <w:sz w:val="28"/>
          <w:szCs w:val="28"/>
        </w:rPr>
        <w:t xml:space="preserve"> </w:t>
      </w:r>
      <w:r w:rsidR="0099502B">
        <w:rPr>
          <w:sz w:val="28"/>
          <w:szCs w:val="28"/>
        </w:rPr>
        <w:t>информации о</w:t>
      </w:r>
      <w:r w:rsidRPr="00FD0BDF">
        <w:rPr>
          <w:sz w:val="28"/>
          <w:szCs w:val="28"/>
        </w:rPr>
        <w:t xml:space="preserve"> мест</w:t>
      </w:r>
      <w:r w:rsidR="0099502B">
        <w:rPr>
          <w:sz w:val="28"/>
          <w:szCs w:val="28"/>
        </w:rPr>
        <w:t>ах</w:t>
      </w:r>
      <w:r w:rsidRPr="00FD0BDF">
        <w:rPr>
          <w:sz w:val="28"/>
          <w:szCs w:val="28"/>
        </w:rPr>
        <w:t xml:space="preserve">, запрещенных для посещения детьми, в целях защиты детей (лиц, не достигших возраста 18 лет) от факторов, негативно влияющих на их физическое, интеллектуальное, психическое, духовное и нравственное развитие, на основании Протокола заседания </w:t>
      </w:r>
      <w:r w:rsidR="00C25808">
        <w:rPr>
          <w:sz w:val="28"/>
          <w:szCs w:val="28"/>
        </w:rPr>
        <w:t>э</w:t>
      </w:r>
      <w:r w:rsidRPr="00FD0BDF">
        <w:rPr>
          <w:sz w:val="28"/>
          <w:szCs w:val="28"/>
        </w:rPr>
        <w:t>кспертной комиссии по определению мест, запрещенных для посещения детьми, а также мест, запрещенных для посещения детьми  в ночное время без сопровождения родителей  (лиц, их заменяющих) или лиц, осуществляющих мероприятия с участием детей, на территории Шелеховского района</w:t>
      </w:r>
      <w:r w:rsidR="0099502B">
        <w:rPr>
          <w:sz w:val="28"/>
          <w:szCs w:val="28"/>
        </w:rPr>
        <w:t xml:space="preserve"> </w:t>
      </w:r>
      <w:r w:rsidR="0099502B" w:rsidRPr="00FD0BDF">
        <w:rPr>
          <w:sz w:val="28"/>
          <w:szCs w:val="28"/>
        </w:rPr>
        <w:t xml:space="preserve">от </w:t>
      </w:r>
      <w:r w:rsidR="002517B5">
        <w:rPr>
          <w:sz w:val="28"/>
          <w:szCs w:val="28"/>
        </w:rPr>
        <w:t>30.04.2026</w:t>
      </w:r>
      <w:r w:rsidR="0099502B">
        <w:rPr>
          <w:sz w:val="28"/>
          <w:szCs w:val="28"/>
        </w:rPr>
        <w:t xml:space="preserve"> </w:t>
      </w:r>
      <w:r w:rsidR="0099502B" w:rsidRPr="00FD0BDF">
        <w:rPr>
          <w:sz w:val="28"/>
          <w:szCs w:val="28"/>
        </w:rPr>
        <w:t>№ 2</w:t>
      </w:r>
      <w:r w:rsidR="002517B5">
        <w:rPr>
          <w:sz w:val="28"/>
          <w:szCs w:val="28"/>
        </w:rPr>
        <w:t>9/2026</w:t>
      </w:r>
      <w:r w:rsidRPr="00FD0BDF">
        <w:rPr>
          <w:sz w:val="28"/>
          <w:szCs w:val="28"/>
        </w:rPr>
        <w:t>, руководствуясь ст. 14.1 Федерального закона от 24.07.1998 № 124-ФЗ «Об основных гарантиях прав ребенка в Российской Федерации», Законом Иркутской области от 05.03.2010 № 7-ОЗ «Об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области», ст. ст. 24, 25 Устава Шелеховского района,</w:t>
      </w:r>
    </w:p>
    <w:p w14:paraId="7C021652" w14:textId="77777777" w:rsidR="004D53C0" w:rsidRPr="00FD0BDF" w:rsidRDefault="004D53C0" w:rsidP="00256BD1">
      <w:pPr>
        <w:ind w:firstLine="709"/>
        <w:jc w:val="both"/>
        <w:rPr>
          <w:sz w:val="28"/>
          <w:szCs w:val="28"/>
        </w:rPr>
      </w:pPr>
    </w:p>
    <w:p w14:paraId="68A1F150" w14:textId="771F31A9" w:rsidR="00256BD1" w:rsidRDefault="00256BD1" w:rsidP="00256BD1">
      <w:pPr>
        <w:ind w:firstLine="709"/>
        <w:jc w:val="center"/>
        <w:rPr>
          <w:spacing w:val="20"/>
          <w:sz w:val="28"/>
          <w:szCs w:val="28"/>
        </w:rPr>
      </w:pPr>
      <w:r w:rsidRPr="00FD0BDF">
        <w:rPr>
          <w:spacing w:val="20"/>
          <w:sz w:val="28"/>
          <w:szCs w:val="28"/>
        </w:rPr>
        <w:t xml:space="preserve">Д У М </w:t>
      </w:r>
      <w:proofErr w:type="gramStart"/>
      <w:r w:rsidRPr="00FD0BDF">
        <w:rPr>
          <w:spacing w:val="20"/>
          <w:sz w:val="28"/>
          <w:szCs w:val="28"/>
        </w:rPr>
        <w:t>А</w:t>
      </w:r>
      <w:r w:rsidR="004D53C0">
        <w:rPr>
          <w:spacing w:val="20"/>
          <w:sz w:val="28"/>
          <w:szCs w:val="28"/>
        </w:rPr>
        <w:t xml:space="preserve"> </w:t>
      </w:r>
      <w:r w:rsidRPr="00FD0BDF">
        <w:rPr>
          <w:spacing w:val="20"/>
          <w:sz w:val="28"/>
          <w:szCs w:val="28"/>
        </w:rPr>
        <w:t xml:space="preserve"> Р</w:t>
      </w:r>
      <w:proofErr w:type="gramEnd"/>
      <w:r w:rsidRPr="00FD0BDF">
        <w:rPr>
          <w:spacing w:val="20"/>
          <w:sz w:val="28"/>
          <w:szCs w:val="28"/>
        </w:rPr>
        <w:t xml:space="preserve"> Е Ш И Л А:</w:t>
      </w:r>
    </w:p>
    <w:p w14:paraId="27B37CA1" w14:textId="77777777" w:rsidR="009C24E4" w:rsidRPr="00FD0BDF" w:rsidRDefault="009C24E4" w:rsidP="00256BD1">
      <w:pPr>
        <w:ind w:firstLine="709"/>
        <w:jc w:val="center"/>
        <w:rPr>
          <w:spacing w:val="20"/>
          <w:sz w:val="28"/>
          <w:szCs w:val="28"/>
        </w:rPr>
      </w:pPr>
    </w:p>
    <w:p w14:paraId="258D082A" w14:textId="6AADBE7A" w:rsidR="00744ACB" w:rsidRPr="00FD0BDF" w:rsidRDefault="00256BD1" w:rsidP="00744ACB">
      <w:pPr>
        <w:ind w:firstLine="720"/>
        <w:jc w:val="both"/>
        <w:rPr>
          <w:sz w:val="28"/>
          <w:szCs w:val="28"/>
        </w:rPr>
      </w:pPr>
      <w:r w:rsidRPr="00FD0BDF">
        <w:rPr>
          <w:sz w:val="28"/>
          <w:szCs w:val="28"/>
        </w:rPr>
        <w:t xml:space="preserve"> </w:t>
      </w:r>
      <w:r w:rsidR="00744ACB" w:rsidRPr="00FD0BDF">
        <w:rPr>
          <w:sz w:val="28"/>
          <w:szCs w:val="28"/>
        </w:rPr>
        <w:t xml:space="preserve">1. </w:t>
      </w:r>
      <w:r w:rsidR="00C25808">
        <w:rPr>
          <w:sz w:val="28"/>
          <w:szCs w:val="28"/>
        </w:rPr>
        <w:t>Внести в</w:t>
      </w:r>
      <w:r w:rsidR="001B2FB6">
        <w:rPr>
          <w:sz w:val="28"/>
          <w:szCs w:val="28"/>
        </w:rPr>
        <w:t xml:space="preserve"> </w:t>
      </w:r>
      <w:r w:rsidR="00744ACB" w:rsidRPr="00FD0BDF">
        <w:rPr>
          <w:sz w:val="28"/>
          <w:szCs w:val="28"/>
        </w:rPr>
        <w:t>Переч</w:t>
      </w:r>
      <w:r w:rsidR="001B2FB6">
        <w:rPr>
          <w:sz w:val="28"/>
          <w:szCs w:val="28"/>
        </w:rPr>
        <w:t>ень</w:t>
      </w:r>
      <w:r w:rsidR="00744ACB" w:rsidRPr="00FD0BDF">
        <w:rPr>
          <w:sz w:val="28"/>
          <w:szCs w:val="28"/>
        </w:rPr>
        <w:t xml:space="preserve"> мест, запрещенных для посещения детьми на территории Шелеховского района, утвержденн</w:t>
      </w:r>
      <w:r w:rsidR="001B2FB6">
        <w:rPr>
          <w:sz w:val="28"/>
          <w:szCs w:val="28"/>
        </w:rPr>
        <w:t>ый</w:t>
      </w:r>
      <w:r w:rsidR="00744ACB" w:rsidRPr="00FD0BDF">
        <w:rPr>
          <w:sz w:val="28"/>
          <w:szCs w:val="28"/>
        </w:rPr>
        <w:t xml:space="preserve"> </w:t>
      </w:r>
      <w:r w:rsidR="00C25808">
        <w:rPr>
          <w:sz w:val="28"/>
          <w:szCs w:val="28"/>
        </w:rPr>
        <w:t xml:space="preserve">пунктом 1 </w:t>
      </w:r>
      <w:r w:rsidR="00744ACB" w:rsidRPr="00FD0BDF">
        <w:rPr>
          <w:sz w:val="28"/>
          <w:szCs w:val="28"/>
        </w:rPr>
        <w:t>решени</w:t>
      </w:r>
      <w:r w:rsidR="00C25808">
        <w:rPr>
          <w:sz w:val="28"/>
          <w:szCs w:val="28"/>
        </w:rPr>
        <w:t>я</w:t>
      </w:r>
      <w:r w:rsidR="00744ACB" w:rsidRPr="00FD0BDF">
        <w:rPr>
          <w:sz w:val="28"/>
          <w:szCs w:val="28"/>
        </w:rPr>
        <w:t xml:space="preserve"> Думы Шелеховского муниципального района от 24.06.2010 № 34-рд «Об утверждении Перечня мест, запрещенных для посещения детьми, а также Перечня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Шелеховского района», </w:t>
      </w:r>
      <w:r w:rsidR="00C25808">
        <w:rPr>
          <w:sz w:val="28"/>
          <w:szCs w:val="28"/>
        </w:rPr>
        <w:t xml:space="preserve">изменение, изложив его </w:t>
      </w:r>
      <w:r w:rsidR="004D53C0">
        <w:rPr>
          <w:sz w:val="28"/>
          <w:szCs w:val="28"/>
        </w:rPr>
        <w:t>в следующей редакции</w:t>
      </w:r>
      <w:r w:rsidR="00744ACB" w:rsidRPr="00FD0BDF">
        <w:rPr>
          <w:sz w:val="28"/>
          <w:szCs w:val="28"/>
        </w:rPr>
        <w:t>:</w:t>
      </w:r>
    </w:p>
    <w:p w14:paraId="00404CC5" w14:textId="77777777" w:rsidR="00F77EDD" w:rsidRDefault="00F77EDD" w:rsidP="00182CCC">
      <w:pPr>
        <w:jc w:val="center"/>
        <w:rPr>
          <w:sz w:val="28"/>
          <w:szCs w:val="28"/>
        </w:rPr>
      </w:pPr>
    </w:p>
    <w:p w14:paraId="4F8E40B2" w14:textId="3B09C110" w:rsidR="00182CCC" w:rsidRDefault="00744ACB" w:rsidP="00182CCC">
      <w:pPr>
        <w:jc w:val="center"/>
        <w:rPr>
          <w:color w:val="000000"/>
          <w:sz w:val="28"/>
          <w:szCs w:val="28"/>
        </w:rPr>
      </w:pPr>
      <w:r w:rsidRPr="00FD0BDF">
        <w:rPr>
          <w:sz w:val="28"/>
          <w:szCs w:val="28"/>
        </w:rPr>
        <w:lastRenderedPageBreak/>
        <w:t>«</w:t>
      </w:r>
      <w:r w:rsidR="00182CCC">
        <w:rPr>
          <w:sz w:val="28"/>
          <w:szCs w:val="28"/>
        </w:rPr>
        <w:t xml:space="preserve">Перечень мест, </w:t>
      </w:r>
      <w:r w:rsidR="00182CCC">
        <w:rPr>
          <w:color w:val="000000"/>
          <w:sz w:val="28"/>
          <w:szCs w:val="28"/>
        </w:rPr>
        <w:t>запрещенных для посещения детьми</w:t>
      </w:r>
    </w:p>
    <w:p w14:paraId="1F54DF88" w14:textId="3DCDDFC2" w:rsidR="00182CCC" w:rsidRDefault="00182CCC" w:rsidP="00182C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Шелеховского района</w:t>
      </w:r>
    </w:p>
    <w:p w14:paraId="1E0DE62E" w14:textId="77777777" w:rsidR="00F77EDD" w:rsidRDefault="00F77EDD" w:rsidP="00182CCC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961"/>
        <w:gridCol w:w="3538"/>
      </w:tblGrid>
      <w:tr w:rsidR="00CC4180" w:rsidRPr="00A54602" w14:paraId="69373E2B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86E" w14:textId="77777777" w:rsidR="00CC4180" w:rsidRPr="00A54602" w:rsidRDefault="00CC4180" w:rsidP="00815F63">
            <w:pPr>
              <w:ind w:right="-251"/>
              <w:rPr>
                <w:color w:val="000000"/>
              </w:rPr>
            </w:pPr>
            <w:r w:rsidRPr="00A54602">
              <w:rPr>
                <w:color w:val="000000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C62" w14:textId="77777777" w:rsidR="00CC4180" w:rsidRPr="00A54602" w:rsidRDefault="00CC4180" w:rsidP="00815F63">
            <w:pPr>
              <w:jc w:val="center"/>
              <w:rPr>
                <w:color w:val="000000"/>
              </w:rPr>
            </w:pPr>
            <w:r w:rsidRPr="00A54602">
              <w:rPr>
                <w:color w:val="000000"/>
              </w:rPr>
              <w:t>Наименование</w:t>
            </w:r>
          </w:p>
          <w:p w14:paraId="3A500CD3" w14:textId="77777777" w:rsidR="00CC4180" w:rsidRPr="00A54602" w:rsidRDefault="00CC4180" w:rsidP="00815F63">
            <w:pPr>
              <w:jc w:val="center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099" w14:textId="77777777" w:rsidR="00CC4180" w:rsidRPr="00A54602" w:rsidRDefault="00CC4180" w:rsidP="00815F63">
            <w:pPr>
              <w:jc w:val="center"/>
              <w:rPr>
                <w:color w:val="000000"/>
              </w:rPr>
            </w:pPr>
            <w:r w:rsidRPr="00A54602">
              <w:rPr>
                <w:color w:val="000000"/>
              </w:rPr>
              <w:t>Место нахождения</w:t>
            </w:r>
          </w:p>
        </w:tc>
      </w:tr>
      <w:tr w:rsidR="00CC4180" w:rsidRPr="00A54602" w14:paraId="72980063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77E" w14:textId="7856CBDC" w:rsidR="00CC4180" w:rsidRPr="00A54602" w:rsidRDefault="002D6935" w:rsidP="00815F63">
            <w:pPr>
              <w:ind w:right="-25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784" w14:textId="77777777" w:rsidR="00CC4180" w:rsidRPr="00A54602" w:rsidRDefault="00CC4180" w:rsidP="00815F63">
            <w:pPr>
              <w:jc w:val="both"/>
            </w:pPr>
            <w:r w:rsidRPr="00A54602">
              <w:t xml:space="preserve">ИП «Муратова ВБ» - </w:t>
            </w:r>
            <w:r w:rsidRPr="00A54602">
              <w:rPr>
                <w:color w:val="000000"/>
              </w:rPr>
              <w:t xml:space="preserve">магазин «Товары для любви и здоровья» </w:t>
            </w:r>
            <w:r w:rsidRPr="00A54602">
              <w:t>«Основной инстинкт»</w:t>
            </w:r>
          </w:p>
          <w:p w14:paraId="671CBC60" w14:textId="77777777" w:rsidR="00CC4180" w:rsidRPr="00A54602" w:rsidRDefault="00CC4180" w:rsidP="00815F63">
            <w:pPr>
              <w:jc w:val="center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E98" w14:textId="77777777" w:rsidR="00CC4180" w:rsidRPr="00A54602" w:rsidRDefault="00CC4180" w:rsidP="00815F63">
            <w:pPr>
              <w:jc w:val="center"/>
              <w:rPr>
                <w:color w:val="000000"/>
              </w:rPr>
            </w:pPr>
            <w:r w:rsidRPr="00A54602">
              <w:rPr>
                <w:color w:val="000000"/>
              </w:rPr>
              <w:t xml:space="preserve"> </w:t>
            </w:r>
            <w:proofErr w:type="spellStart"/>
            <w:r w:rsidRPr="00A54602">
              <w:rPr>
                <w:color w:val="000000"/>
              </w:rPr>
              <w:t>г.Шелехов</w:t>
            </w:r>
            <w:proofErr w:type="spellEnd"/>
            <w:r w:rsidRPr="00A54602">
              <w:rPr>
                <w:color w:val="000000"/>
              </w:rPr>
              <w:t>, 4 микрорайон, д. 46</w:t>
            </w:r>
          </w:p>
        </w:tc>
      </w:tr>
      <w:tr w:rsidR="00CC4180" w:rsidRPr="00A54602" w14:paraId="2A15459D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F6D" w14:textId="5AD1A271" w:rsidR="00CC4180" w:rsidRPr="00A54602" w:rsidRDefault="002D6935" w:rsidP="00815F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F255" w14:textId="40A71879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ООО </w:t>
            </w:r>
            <w:r>
              <w:rPr>
                <w:iCs/>
              </w:rPr>
              <w:t>«Гарант качества» магазин «Хмельной»</w:t>
            </w:r>
            <w:r w:rsidRPr="00A54602">
              <w:rPr>
                <w:iCs/>
              </w:rPr>
              <w:t>, магазин</w:t>
            </w:r>
          </w:p>
          <w:p w14:paraId="49098763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902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1 микрорайон, д. 33</w:t>
            </w:r>
          </w:p>
        </w:tc>
      </w:tr>
      <w:tr w:rsidR="00CC4180" w:rsidRPr="00A54602" w14:paraId="0CA95D54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C26" w14:textId="544CDAB2" w:rsidR="00CC4180" w:rsidRPr="00A54602" w:rsidRDefault="002D6935" w:rsidP="00815F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4D4" w14:textId="68933395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>ООО «</w:t>
            </w:r>
            <w:r w:rsidR="00232949">
              <w:rPr>
                <w:iCs/>
              </w:rPr>
              <w:t xml:space="preserve">Гарант </w:t>
            </w:r>
            <w:r w:rsidRPr="00A54602">
              <w:rPr>
                <w:iCs/>
              </w:rPr>
              <w:t>БАЙК – Ал», магазин</w:t>
            </w:r>
          </w:p>
          <w:p w14:paraId="6CD1AFD9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B55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6 квартал, д. 1</w:t>
            </w:r>
          </w:p>
        </w:tc>
      </w:tr>
      <w:tr w:rsidR="00CC4180" w:rsidRPr="00A54602" w14:paraId="2B34FAE7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400" w14:textId="690AE5A5" w:rsidR="00CC4180" w:rsidRPr="00A54602" w:rsidRDefault="002D6935" w:rsidP="00815F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17B" w14:textId="6E0118A9" w:rsidR="00CC4180" w:rsidRPr="00A54602" w:rsidRDefault="00CC4180" w:rsidP="00CC4180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ООО </w:t>
            </w:r>
            <w:r>
              <w:rPr>
                <w:iCs/>
              </w:rPr>
              <w:t>«Гарант качества» магазин «Хмельной»</w:t>
            </w:r>
            <w:r w:rsidRPr="00A54602">
              <w:rPr>
                <w:iCs/>
              </w:rPr>
              <w:t>, магазин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898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микрорайон, д. 13</w:t>
            </w:r>
          </w:p>
        </w:tc>
      </w:tr>
      <w:tr w:rsidR="00CC4180" w:rsidRPr="00A54602" w14:paraId="51C4335B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DB91" w14:textId="706962F7" w:rsidR="00CC4180" w:rsidRPr="00A54602" w:rsidRDefault="002D6935" w:rsidP="00815F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402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>ООО торговая фирма «Меркурий», магазин</w:t>
            </w:r>
          </w:p>
          <w:p w14:paraId="6CCC4B65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425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микрорайон, д. 37 б</w:t>
            </w:r>
          </w:p>
        </w:tc>
      </w:tr>
      <w:tr w:rsidR="00CC4180" w:rsidRPr="00A54602" w14:paraId="415CAEB1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674" w14:textId="15112094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B4A" w14:textId="44CD6ED5" w:rsidR="00CC4180" w:rsidRPr="00A54602" w:rsidRDefault="002D6935" w:rsidP="00815F63">
            <w:pPr>
              <w:jc w:val="both"/>
              <w:rPr>
                <w:iCs/>
              </w:rPr>
            </w:pPr>
            <w:r>
              <w:rPr>
                <w:iCs/>
              </w:rPr>
              <w:t>Магазин разливных напитков «</w:t>
            </w:r>
            <w:proofErr w:type="spellStart"/>
            <w:r>
              <w:rPr>
                <w:iCs/>
              </w:rPr>
              <w:t>Пивгрик</w:t>
            </w:r>
            <w:proofErr w:type="spellEnd"/>
            <w:r>
              <w:rPr>
                <w:iCs/>
              </w:rPr>
              <w:t xml:space="preserve">» </w:t>
            </w:r>
            <w:proofErr w:type="spellStart"/>
            <w:r>
              <w:rPr>
                <w:iCs/>
              </w:rPr>
              <w:t>г.Шелехов</w:t>
            </w:r>
            <w:proofErr w:type="spellEnd"/>
            <w:r w:rsidR="00CC4180" w:rsidRPr="00A54602">
              <w:rPr>
                <w:iCs/>
              </w:rPr>
              <w:t xml:space="preserve">  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5FC" w14:textId="77777777" w:rsidR="00CC4180" w:rsidRPr="00A54602" w:rsidRDefault="00CC4180" w:rsidP="00815F63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 xml:space="preserve">, </w:t>
            </w:r>
            <w:proofErr w:type="spellStart"/>
            <w:r w:rsidRPr="00A54602">
              <w:rPr>
                <w:iCs/>
              </w:rPr>
              <w:t>ул.Левитана</w:t>
            </w:r>
            <w:proofErr w:type="spellEnd"/>
            <w:r w:rsidRPr="00A54602">
              <w:rPr>
                <w:iCs/>
              </w:rPr>
              <w:t>, д.1 б</w:t>
            </w:r>
          </w:p>
        </w:tc>
      </w:tr>
      <w:tr w:rsidR="00CC4180" w:rsidRPr="00A54602" w14:paraId="4D8BD8D8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E94" w14:textId="3616F838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434" w14:textId="5C25AEE3" w:rsidR="00CC4180" w:rsidRPr="00A54602" w:rsidRDefault="00CC4180" w:rsidP="002D6935">
            <w:pPr>
              <w:jc w:val="both"/>
              <w:rPr>
                <w:iCs/>
              </w:rPr>
            </w:pPr>
            <w:r w:rsidRPr="00A54602">
              <w:t xml:space="preserve">ООО </w:t>
            </w:r>
            <w:r w:rsidR="002D6935">
              <w:t>«</w:t>
            </w:r>
            <w:proofErr w:type="spellStart"/>
            <w:r w:rsidR="002D6935">
              <w:t>Торгсервис</w:t>
            </w:r>
            <w:proofErr w:type="spellEnd"/>
            <w:r w:rsidR="002D6935">
              <w:t>» «Виноград» сеть магазинов напитков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5EB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г. Шелехов, </w:t>
            </w:r>
            <w:proofErr w:type="spellStart"/>
            <w:r w:rsidRPr="00A54602">
              <w:rPr>
                <w:iCs/>
              </w:rPr>
              <w:t>Култукский</w:t>
            </w:r>
            <w:proofErr w:type="spellEnd"/>
            <w:r w:rsidRPr="00A54602">
              <w:rPr>
                <w:iCs/>
              </w:rPr>
              <w:t xml:space="preserve"> тракт, д. 17, ТЦ «Айсберг»</w:t>
            </w:r>
          </w:p>
        </w:tc>
      </w:tr>
      <w:tr w:rsidR="00CC4180" w:rsidRPr="00A54602" w14:paraId="6D03DFF8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84D" w14:textId="0BCD1585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956" w14:textId="77777777" w:rsidR="00CC4180" w:rsidRPr="00A54602" w:rsidRDefault="00CC4180" w:rsidP="00815F63">
            <w:pPr>
              <w:jc w:val="both"/>
            </w:pPr>
            <w:r w:rsidRPr="00A54602">
              <w:t>Магазин «</w:t>
            </w:r>
            <w:r w:rsidRPr="00A54602">
              <w:rPr>
                <w:lang w:val="en-US"/>
              </w:rPr>
              <w:t>Bank</w:t>
            </w:r>
            <w:r w:rsidRPr="00A54602">
              <w:t xml:space="preserve"> В</w:t>
            </w:r>
            <w:proofErr w:type="spellStart"/>
            <w:r w:rsidRPr="00A54602">
              <w:rPr>
                <w:lang w:val="en-US"/>
              </w:rPr>
              <w:t>eer</w:t>
            </w:r>
            <w:proofErr w:type="spellEnd"/>
            <w:r w:rsidRPr="00A54602">
              <w:t>»</w:t>
            </w:r>
          </w:p>
          <w:p w14:paraId="3E836081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CCB" w14:textId="77777777" w:rsidR="00CC4180" w:rsidRPr="00A54602" w:rsidRDefault="00CC4180" w:rsidP="00815F63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квартал, д. 4</w:t>
            </w:r>
          </w:p>
        </w:tc>
      </w:tr>
      <w:tr w:rsidR="00CC4180" w:rsidRPr="00A54602" w14:paraId="750DF350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055" w14:textId="26BCC88C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4CE" w14:textId="26DBC542" w:rsidR="00CC4180" w:rsidRPr="00A54602" w:rsidRDefault="00CC4180" w:rsidP="00815F63">
            <w:pPr>
              <w:jc w:val="both"/>
            </w:pPr>
            <w:r w:rsidRPr="00A54602">
              <w:t>ООО «</w:t>
            </w:r>
            <w:r w:rsidR="002D6935">
              <w:t>Микс-с</w:t>
            </w:r>
            <w:r w:rsidRPr="00A54602">
              <w:t>», магазин «Алкомаркет»</w:t>
            </w:r>
          </w:p>
          <w:p w14:paraId="32E16A34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ECA" w14:textId="77777777" w:rsidR="00CC4180" w:rsidRPr="00A54602" w:rsidRDefault="00CC4180" w:rsidP="00815F63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микрорайон, д. 46</w:t>
            </w:r>
          </w:p>
        </w:tc>
      </w:tr>
      <w:tr w:rsidR="00CC4180" w:rsidRPr="00A54602" w14:paraId="78BE8069" w14:textId="77777777" w:rsidTr="00815F63">
        <w:trPr>
          <w:trHeight w:val="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C4A" w14:textId="567A42DD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FD6" w14:textId="77777777" w:rsidR="00CC4180" w:rsidRPr="00A54602" w:rsidRDefault="00CC4180" w:rsidP="00815F63">
            <w:pPr>
              <w:jc w:val="both"/>
            </w:pPr>
            <w:r w:rsidRPr="00A54602">
              <w:t>Магазин «Пивной причал»</w:t>
            </w:r>
          </w:p>
          <w:p w14:paraId="7946DD1F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9EF" w14:textId="77777777" w:rsidR="00CC4180" w:rsidRPr="00A54602" w:rsidRDefault="00CC4180" w:rsidP="00815F63">
            <w:pPr>
              <w:jc w:val="both"/>
              <w:rPr>
                <w:iCs/>
              </w:rPr>
            </w:pPr>
            <w:proofErr w:type="spellStart"/>
            <w:r w:rsidRPr="00A54602">
              <w:t>г.Шелехов</w:t>
            </w:r>
            <w:proofErr w:type="spellEnd"/>
            <w:r w:rsidRPr="00A54602">
              <w:t xml:space="preserve">, </w:t>
            </w:r>
            <w:r w:rsidRPr="00A54602">
              <w:rPr>
                <w:iCs/>
              </w:rPr>
              <w:t>4 микрорайон, д. 5 а</w:t>
            </w:r>
          </w:p>
        </w:tc>
      </w:tr>
      <w:tr w:rsidR="00CC4180" w:rsidRPr="00A54602" w14:paraId="4F039A74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D23" w14:textId="6554CEFF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E42" w14:textId="01B2BB89" w:rsidR="00CC4180" w:rsidRPr="00A54602" w:rsidRDefault="00CC4180" w:rsidP="00815F63">
            <w:pPr>
              <w:jc w:val="both"/>
            </w:pPr>
            <w:r w:rsidRPr="00A54602">
              <w:t>Бар</w:t>
            </w:r>
            <w:r w:rsidR="00232949">
              <w:t xml:space="preserve"> «</w:t>
            </w:r>
            <w:r w:rsidRPr="00A54602">
              <w:t>Босс</w:t>
            </w:r>
            <w:r w:rsidR="00232949">
              <w:t>»</w:t>
            </w:r>
            <w:r w:rsidRPr="00A54602">
              <w:t xml:space="preserve"> Разливные напитки </w:t>
            </w:r>
          </w:p>
          <w:p w14:paraId="57BBABF2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82D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Шелеховский район, с. </w:t>
            </w:r>
            <w:proofErr w:type="spellStart"/>
            <w:r w:rsidRPr="00A54602">
              <w:rPr>
                <w:iCs/>
              </w:rPr>
              <w:t>Баклаши</w:t>
            </w:r>
            <w:proofErr w:type="spellEnd"/>
            <w:r w:rsidRPr="00A54602">
              <w:rPr>
                <w:iCs/>
              </w:rPr>
              <w:t>, ул. Юбилейная, д. 10 б</w:t>
            </w:r>
          </w:p>
        </w:tc>
      </w:tr>
      <w:tr w:rsidR="00CC4180" w:rsidRPr="00A54602" w14:paraId="10E57FA1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164" w14:textId="06E1E29F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D96" w14:textId="77777777" w:rsidR="00CC4180" w:rsidRPr="00A54602" w:rsidRDefault="00CC4180" w:rsidP="00815F63">
            <w:pPr>
              <w:jc w:val="both"/>
            </w:pPr>
            <w:r w:rsidRPr="00A54602">
              <w:t xml:space="preserve">Торговая сеть «Разливной» </w:t>
            </w:r>
          </w:p>
          <w:p w14:paraId="054B7852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770" w14:textId="5037FCE2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Шелеховский район, с. </w:t>
            </w:r>
            <w:proofErr w:type="spellStart"/>
            <w:r w:rsidRPr="00A54602">
              <w:rPr>
                <w:iCs/>
              </w:rPr>
              <w:t>Баклаши</w:t>
            </w:r>
            <w:proofErr w:type="spellEnd"/>
            <w:r w:rsidRPr="00A54602">
              <w:rPr>
                <w:iCs/>
              </w:rPr>
              <w:t xml:space="preserve">, ул. </w:t>
            </w:r>
            <w:proofErr w:type="gramStart"/>
            <w:r w:rsidRPr="00A54602">
              <w:rPr>
                <w:iCs/>
              </w:rPr>
              <w:t xml:space="preserve">Юбилейная, </w:t>
            </w:r>
            <w:r w:rsidR="002D6935">
              <w:rPr>
                <w:iCs/>
              </w:rPr>
              <w:t xml:space="preserve">  </w:t>
            </w:r>
            <w:proofErr w:type="gramEnd"/>
            <w:r w:rsidR="002D6935">
              <w:rPr>
                <w:iCs/>
              </w:rPr>
              <w:t xml:space="preserve">      </w:t>
            </w:r>
            <w:r w:rsidRPr="00A54602">
              <w:rPr>
                <w:iCs/>
              </w:rPr>
              <w:t>д. 10 а</w:t>
            </w:r>
            <w:r w:rsidR="002D6935">
              <w:rPr>
                <w:iCs/>
              </w:rPr>
              <w:t>/1</w:t>
            </w:r>
          </w:p>
        </w:tc>
      </w:tr>
      <w:tr w:rsidR="00CC4180" w:rsidRPr="00A54602" w14:paraId="0DF1A05E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218" w14:textId="58734AA6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BCF" w14:textId="77777777" w:rsidR="00CC4180" w:rsidRPr="00A54602" w:rsidRDefault="00CC4180" w:rsidP="00815F63">
            <w:pPr>
              <w:jc w:val="both"/>
            </w:pPr>
            <w:r w:rsidRPr="00A54602">
              <w:t xml:space="preserve">Торговая сеть «Разливной» </w:t>
            </w:r>
          </w:p>
          <w:p w14:paraId="1B57ECEB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93F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Шелеховский район, с. </w:t>
            </w:r>
            <w:proofErr w:type="spellStart"/>
            <w:r w:rsidRPr="00A54602">
              <w:rPr>
                <w:iCs/>
              </w:rPr>
              <w:t>Введенщина</w:t>
            </w:r>
            <w:proofErr w:type="spellEnd"/>
            <w:r w:rsidRPr="00A54602">
              <w:rPr>
                <w:iCs/>
              </w:rPr>
              <w:t>, ул. Мира, строение 32 а/1</w:t>
            </w:r>
          </w:p>
        </w:tc>
      </w:tr>
      <w:tr w:rsidR="00CC4180" w:rsidRPr="00A54602" w14:paraId="73B0A860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EC2" w14:textId="61231D43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C54" w14:textId="77777777" w:rsidR="00CC4180" w:rsidRPr="00A54602" w:rsidRDefault="00CC4180" w:rsidP="00815F63">
            <w:pPr>
              <w:jc w:val="both"/>
            </w:pPr>
            <w:r w:rsidRPr="00A54602">
              <w:t>Торговая сеть «Разливной»</w:t>
            </w:r>
          </w:p>
          <w:p w14:paraId="5760C0AA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4E8" w14:textId="77777777" w:rsidR="00CC4180" w:rsidRPr="00A54602" w:rsidRDefault="00CC4180" w:rsidP="00815F63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 xml:space="preserve">, </w:t>
            </w:r>
            <w:proofErr w:type="spellStart"/>
            <w:r w:rsidRPr="00A54602">
              <w:rPr>
                <w:iCs/>
              </w:rPr>
              <w:t>Култукский</w:t>
            </w:r>
            <w:proofErr w:type="spellEnd"/>
            <w:r w:rsidRPr="00A54602">
              <w:rPr>
                <w:iCs/>
              </w:rPr>
              <w:t xml:space="preserve"> тракт, д. 17, ТЦ «Айсберг»</w:t>
            </w:r>
          </w:p>
        </w:tc>
      </w:tr>
      <w:tr w:rsidR="00CC4180" w:rsidRPr="00A54602" w14:paraId="66E3A5DD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1BF" w14:textId="6C94CE96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46E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  <w:p w14:paraId="3A9533D9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D50A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color w:val="000000"/>
              </w:rPr>
              <w:t>г. Шелехов, 6 квартал, д. 30</w:t>
            </w:r>
          </w:p>
        </w:tc>
      </w:tr>
      <w:tr w:rsidR="00CC4180" w:rsidRPr="00A54602" w14:paraId="0C8493C2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932" w14:textId="6DC10A49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8AF2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035" w14:textId="4C07B6F0" w:rsidR="00CC4180" w:rsidRPr="00A54602" w:rsidRDefault="00CC4180" w:rsidP="00815F63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 xml:space="preserve">, </w:t>
            </w:r>
            <w:proofErr w:type="spellStart"/>
            <w:r w:rsidRPr="00A54602">
              <w:t>ул.Левитана</w:t>
            </w:r>
            <w:proofErr w:type="spellEnd"/>
            <w:r w:rsidRPr="00A54602">
              <w:t>, д.1</w:t>
            </w:r>
            <w:r w:rsidR="002D6935">
              <w:t xml:space="preserve"> в</w:t>
            </w:r>
          </w:p>
          <w:p w14:paraId="051EE003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</w:p>
        </w:tc>
      </w:tr>
      <w:tr w:rsidR="00CC4180" w:rsidRPr="00A54602" w14:paraId="54BB04C7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396" w14:textId="30CBFF94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E7B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  <w:p w14:paraId="17DF481F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305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  <w:proofErr w:type="spellStart"/>
            <w:r w:rsidRPr="00A54602">
              <w:t>г.Шелехов</w:t>
            </w:r>
            <w:proofErr w:type="spellEnd"/>
            <w:r w:rsidRPr="00A54602">
              <w:t>, 7 квартал, д.7 А.</w:t>
            </w:r>
          </w:p>
        </w:tc>
      </w:tr>
      <w:tr w:rsidR="00CC4180" w:rsidRPr="00A54602" w14:paraId="5860FF20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7BE" w14:textId="6C7B277F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882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  <w:p w14:paraId="12C18DD1" w14:textId="77777777" w:rsidR="00CC4180" w:rsidRPr="00A54602" w:rsidRDefault="00CC4180" w:rsidP="00815F63">
            <w:pPr>
              <w:jc w:val="both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58E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t>с.Олха</w:t>
            </w:r>
            <w:proofErr w:type="spellEnd"/>
            <w:r w:rsidRPr="00A54602">
              <w:t>, ул. Советская, д.44</w:t>
            </w:r>
          </w:p>
        </w:tc>
      </w:tr>
      <w:tr w:rsidR="00CC4180" w:rsidRPr="00A54602" w14:paraId="4E75C008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6F6" w14:textId="5C3AC393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A44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Сеть магазинов </w:t>
            </w:r>
            <w:r w:rsidRPr="00A54602">
              <w:rPr>
                <w:iCs/>
                <w:lang w:val="en-US"/>
              </w:rPr>
              <w:t>BEERMOOD</w:t>
            </w:r>
            <w:r w:rsidRPr="00A54602">
              <w:rPr>
                <w:iCs/>
              </w:rPr>
              <w:t xml:space="preserve"> </w:t>
            </w:r>
            <w:r w:rsidRPr="00A54602">
              <w:rPr>
                <w:iCs/>
                <w:lang w:val="en-US"/>
              </w:rPr>
              <w:t>Store</w:t>
            </w:r>
            <w:r w:rsidRPr="00A54602">
              <w:rPr>
                <w:iCs/>
              </w:rPr>
              <w:t xml:space="preserve"> </w:t>
            </w:r>
          </w:p>
          <w:p w14:paraId="64B0A6CE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073" w14:textId="77777777" w:rsidR="00CC4180" w:rsidRPr="00A54602" w:rsidRDefault="00CC4180" w:rsidP="00815F63">
            <w:pPr>
              <w:jc w:val="both"/>
              <w:rPr>
                <w:iCs/>
              </w:rPr>
            </w:pPr>
            <w:r w:rsidRPr="00A54602">
              <w:rPr>
                <w:iCs/>
              </w:rPr>
              <w:t>г. Шелехов, 5 квартал, д. 3</w:t>
            </w:r>
          </w:p>
        </w:tc>
      </w:tr>
      <w:tr w:rsidR="00CC4180" w:rsidRPr="00A54602" w14:paraId="509F7446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E19" w14:textId="1828DF9F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ABB" w14:textId="77777777" w:rsidR="00CC4180" w:rsidRPr="00A54602" w:rsidRDefault="00CC4180" w:rsidP="00815F63">
            <w:pPr>
              <w:jc w:val="both"/>
            </w:pPr>
            <w:r w:rsidRPr="00A54602">
              <w:t>Магазин разливных напитков «Карпов»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3DF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1 микрорайон, д. 7 б</w:t>
            </w:r>
          </w:p>
          <w:p w14:paraId="769516FA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</w:tr>
      <w:tr w:rsidR="00CC4180" w:rsidRPr="00A54602" w14:paraId="269E0F05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116" w14:textId="1C08E0EE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006" w14:textId="77777777" w:rsidR="00CC4180" w:rsidRPr="00A54602" w:rsidRDefault="00CC4180" w:rsidP="00815F63">
            <w:pPr>
              <w:jc w:val="both"/>
            </w:pPr>
            <w:r w:rsidRPr="00A54602">
              <w:t>Магазин разливных напитков «Сибирские погреба»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782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6 квартал. д. 2</w:t>
            </w:r>
          </w:p>
          <w:p w14:paraId="5565348E" w14:textId="77777777" w:rsidR="00CC4180" w:rsidRPr="00A54602" w:rsidRDefault="00CC4180" w:rsidP="00815F63">
            <w:pPr>
              <w:jc w:val="both"/>
              <w:rPr>
                <w:iCs/>
              </w:rPr>
            </w:pPr>
          </w:p>
        </w:tc>
      </w:tr>
      <w:tr w:rsidR="00CC4180" w:rsidRPr="00A54602" w14:paraId="5CD4EFD3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AF1" w14:textId="0084870D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lastRenderedPageBreak/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80" w14:textId="026129CF" w:rsidR="00CC4180" w:rsidRPr="00A54602" w:rsidRDefault="00CC4180" w:rsidP="00815F63">
            <w:pPr>
              <w:jc w:val="both"/>
            </w:pPr>
            <w:r w:rsidRPr="00A54602">
              <w:t>Магазин электронных сигарет, кальянная «Куб»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C19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1 квартал, д. 7/1</w:t>
            </w:r>
          </w:p>
        </w:tc>
      </w:tr>
      <w:tr w:rsidR="00CC4180" w:rsidRPr="00A54602" w14:paraId="49E7879D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C33" w14:textId="55EB9AA0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59A" w14:textId="77777777" w:rsidR="00CC4180" w:rsidRPr="00A54602" w:rsidRDefault="00CC4180" w:rsidP="00815F63">
            <w:pPr>
              <w:jc w:val="both"/>
            </w:pPr>
            <w:r w:rsidRPr="00A54602">
              <w:t>Магазин электронных сигарет «</w:t>
            </w:r>
            <w:proofErr w:type="spellStart"/>
            <w:r w:rsidRPr="00A54602">
              <w:rPr>
                <w:lang w:val="en-US"/>
              </w:rPr>
              <w:t>VapeShop</w:t>
            </w:r>
            <w:proofErr w:type="spellEnd"/>
            <w:r w:rsidRPr="00A54602">
              <w:t>»</w:t>
            </w:r>
          </w:p>
          <w:p w14:paraId="13ED1680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23A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18 квартал, д. 24</w:t>
            </w:r>
          </w:p>
        </w:tc>
      </w:tr>
      <w:tr w:rsidR="00CC4180" w:rsidRPr="00A54602" w14:paraId="75CAF6AE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2E2" w14:textId="1440F19A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192" w14:textId="77777777" w:rsidR="00CC4180" w:rsidRPr="00A54602" w:rsidRDefault="00CC4180" w:rsidP="00815F63">
            <w:pPr>
              <w:jc w:val="both"/>
            </w:pPr>
            <w:r w:rsidRPr="00A54602">
              <w:t>Магазин электронных сигарет «</w:t>
            </w:r>
            <w:proofErr w:type="spellStart"/>
            <w:r w:rsidRPr="00A54602">
              <w:rPr>
                <w:lang w:val="en-US"/>
              </w:rPr>
              <w:t>Puffysun</w:t>
            </w:r>
            <w:proofErr w:type="spellEnd"/>
            <w:r w:rsidRPr="00A54602">
              <w:t>»</w:t>
            </w:r>
          </w:p>
          <w:p w14:paraId="0F05FCDF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EA4" w14:textId="77777777" w:rsidR="00CC4180" w:rsidRPr="00A54602" w:rsidRDefault="00CC4180" w:rsidP="00815F63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проспект Центральный, д. 1 в</w:t>
            </w:r>
          </w:p>
          <w:p w14:paraId="11188C4C" w14:textId="77777777" w:rsidR="00CC4180" w:rsidRPr="00A54602" w:rsidRDefault="00CC4180" w:rsidP="00815F63">
            <w:pPr>
              <w:jc w:val="both"/>
            </w:pPr>
          </w:p>
        </w:tc>
      </w:tr>
      <w:tr w:rsidR="00CC4180" w:rsidRPr="00A54602" w14:paraId="5D7C5449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5E76" w14:textId="0F650A9F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20D" w14:textId="77777777" w:rsidR="00CC4180" w:rsidRPr="00A54602" w:rsidRDefault="00CC4180" w:rsidP="00815F63">
            <w:pPr>
              <w:jc w:val="both"/>
            </w:pPr>
            <w:r w:rsidRPr="00A54602">
              <w:t>Магазин электронных сигарет «Куб»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481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6 квартал, д.1</w:t>
            </w:r>
          </w:p>
          <w:p w14:paraId="0B47D328" w14:textId="77777777" w:rsidR="00CC4180" w:rsidRPr="00A54602" w:rsidRDefault="00CC4180" w:rsidP="00815F63">
            <w:pPr>
              <w:jc w:val="both"/>
            </w:pPr>
          </w:p>
        </w:tc>
      </w:tr>
      <w:tr w:rsidR="00CC4180" w:rsidRPr="00A54602" w14:paraId="61380FB5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B8D" w14:textId="0681185E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A55" w14:textId="77777777" w:rsidR="00CC4180" w:rsidRPr="00A54602" w:rsidRDefault="00CC4180" w:rsidP="00815F63">
            <w:pPr>
              <w:jc w:val="both"/>
            </w:pPr>
            <w:r w:rsidRPr="00A54602">
              <w:t>Магазин кальянов и аксессуаров «</w:t>
            </w:r>
            <w:proofErr w:type="spellStart"/>
            <w:r w:rsidRPr="00A54602">
              <w:t>Кальянклаб</w:t>
            </w:r>
            <w:proofErr w:type="spellEnd"/>
            <w:r w:rsidRPr="00A54602">
              <w:t xml:space="preserve">» </w:t>
            </w:r>
          </w:p>
          <w:p w14:paraId="7402CBDD" w14:textId="77777777" w:rsidR="00CC4180" w:rsidRPr="00A54602" w:rsidRDefault="00CC4180" w:rsidP="00815F63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716" w14:textId="77777777" w:rsidR="00CC4180" w:rsidRPr="00A54602" w:rsidRDefault="00CC4180" w:rsidP="00815F63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4 микрорайон, д. 9</w:t>
            </w:r>
          </w:p>
          <w:p w14:paraId="6B095CC0" w14:textId="77777777" w:rsidR="00CC4180" w:rsidRPr="00A54602" w:rsidRDefault="00CC4180" w:rsidP="00815F63">
            <w:pPr>
              <w:jc w:val="both"/>
            </w:pPr>
          </w:p>
        </w:tc>
      </w:tr>
      <w:tr w:rsidR="00CC4180" w:rsidRPr="00A54602" w14:paraId="38BA7C7C" w14:textId="77777777" w:rsidTr="00815F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A91" w14:textId="7F68EA36" w:rsidR="00CC4180" w:rsidRPr="00A54602" w:rsidRDefault="002D6935" w:rsidP="00815F63">
            <w:pPr>
              <w:rPr>
                <w:iCs/>
              </w:rPr>
            </w:pPr>
            <w:r>
              <w:rPr>
                <w:iCs/>
              </w:rPr>
              <w:t>27.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A129" w14:textId="77777777" w:rsidR="00CC4180" w:rsidRPr="00A54602" w:rsidRDefault="00CC4180" w:rsidP="00815F63">
            <w:pPr>
              <w:jc w:val="both"/>
            </w:pPr>
            <w:r w:rsidRPr="00A54602">
              <w:t xml:space="preserve">Коллекторы, теплотрассы, канализационные колодцы, свалки, мусорные полигоны, незавершенные строительные объекты, строительные площадки, крыши, чердаки, подвалы, лифтовые и иные шахты, расположенные на территории Шелеховского муниципального района </w:t>
            </w:r>
          </w:p>
        </w:tc>
      </w:tr>
    </w:tbl>
    <w:p w14:paraId="61752F2F" w14:textId="770AB5F1" w:rsidR="004424BF" w:rsidRDefault="00F77EDD" w:rsidP="00F77EDD">
      <w:pPr>
        <w:spacing w:line="480" w:lineRule="auto"/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».</w:t>
      </w:r>
    </w:p>
    <w:p w14:paraId="2CCEEC86" w14:textId="77777777" w:rsidR="00F77EDD" w:rsidRPr="002C4FBE" w:rsidRDefault="00F77EDD" w:rsidP="00F77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4FB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2C4FBE">
        <w:rPr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 – телекоммуникационной сети «Интернет».</w:t>
      </w:r>
    </w:p>
    <w:p w14:paraId="1954A3ED" w14:textId="77777777" w:rsidR="00F77EDD" w:rsidRPr="00FD0BDF" w:rsidRDefault="00F77EDD" w:rsidP="00F77EDD">
      <w:pPr>
        <w:ind w:firstLine="720"/>
        <w:jc w:val="both"/>
        <w:rPr>
          <w:sz w:val="28"/>
          <w:szCs w:val="28"/>
        </w:rPr>
      </w:pPr>
    </w:p>
    <w:p w14:paraId="5F218D5E" w14:textId="77777777" w:rsidR="00F77EDD" w:rsidRPr="00FD0BDF" w:rsidRDefault="00F77EDD" w:rsidP="00F77EDD">
      <w:pPr>
        <w:jc w:val="both"/>
        <w:rPr>
          <w:sz w:val="28"/>
          <w:szCs w:val="28"/>
        </w:rPr>
      </w:pPr>
    </w:p>
    <w:tbl>
      <w:tblPr>
        <w:tblW w:w="9458" w:type="dxa"/>
        <w:tblLook w:val="01E0" w:firstRow="1" w:lastRow="1" w:firstColumn="1" w:lastColumn="1" w:noHBand="0" w:noVBand="0"/>
      </w:tblPr>
      <w:tblGrid>
        <w:gridCol w:w="4783"/>
        <w:gridCol w:w="4675"/>
      </w:tblGrid>
      <w:tr w:rsidR="00F77EDD" w:rsidRPr="00FD0BDF" w14:paraId="509DC415" w14:textId="77777777" w:rsidTr="00815F63">
        <w:tc>
          <w:tcPr>
            <w:tcW w:w="4783" w:type="dxa"/>
          </w:tcPr>
          <w:p w14:paraId="253939EC" w14:textId="77777777" w:rsidR="00F77EDD" w:rsidRPr="00FD0BDF" w:rsidRDefault="00F77EDD" w:rsidP="00815F63">
            <w:pPr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1F6FE65B" w14:textId="77777777" w:rsidR="00F77EDD" w:rsidRPr="00FD0BDF" w:rsidRDefault="00F77EDD" w:rsidP="00815F63">
            <w:pPr>
              <w:jc w:val="both"/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>муниципального района</w:t>
            </w:r>
          </w:p>
          <w:p w14:paraId="22E4FFCF" w14:textId="77777777" w:rsidR="00F77EDD" w:rsidRPr="00FD0BDF" w:rsidRDefault="00F77EDD" w:rsidP="00815F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6367E5E" w14:textId="77777777" w:rsidR="00F77EDD" w:rsidRPr="00FD0BDF" w:rsidRDefault="00F77EDD" w:rsidP="00815F63">
            <w:pPr>
              <w:jc w:val="right"/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 xml:space="preserve">             Мэр Шелеховского </w:t>
            </w:r>
          </w:p>
          <w:p w14:paraId="339AB1A5" w14:textId="77777777" w:rsidR="00F77EDD" w:rsidRPr="00FD0BDF" w:rsidRDefault="00F77EDD" w:rsidP="00815F63">
            <w:pPr>
              <w:jc w:val="right"/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>муниципального района</w:t>
            </w:r>
          </w:p>
        </w:tc>
      </w:tr>
      <w:tr w:rsidR="00F77EDD" w:rsidRPr="00FE4F94" w14:paraId="768AE1D8" w14:textId="77777777" w:rsidTr="00815F63">
        <w:tc>
          <w:tcPr>
            <w:tcW w:w="4783" w:type="dxa"/>
          </w:tcPr>
          <w:p w14:paraId="4F783BDC" w14:textId="77777777" w:rsidR="00F77EDD" w:rsidRPr="00FD0BDF" w:rsidRDefault="00F77EDD" w:rsidP="00815F63">
            <w:pPr>
              <w:jc w:val="both"/>
              <w:rPr>
                <w:sz w:val="28"/>
                <w:szCs w:val="28"/>
              </w:rPr>
            </w:pPr>
            <w:r w:rsidRPr="00FD0BDF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А.Н. Солдатенко </w:t>
            </w:r>
          </w:p>
        </w:tc>
        <w:tc>
          <w:tcPr>
            <w:tcW w:w="4675" w:type="dxa"/>
          </w:tcPr>
          <w:p w14:paraId="529D45C8" w14:textId="77777777" w:rsidR="00F77EDD" w:rsidRPr="00FE4F94" w:rsidRDefault="00F77EDD" w:rsidP="00815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_________________ М.Н. </w:t>
            </w:r>
            <w:r w:rsidRPr="00FD0BDF">
              <w:rPr>
                <w:sz w:val="28"/>
                <w:szCs w:val="28"/>
              </w:rPr>
              <w:t xml:space="preserve">Модин </w:t>
            </w:r>
          </w:p>
        </w:tc>
      </w:tr>
    </w:tbl>
    <w:p w14:paraId="490713A7" w14:textId="77777777" w:rsidR="00F77EDD" w:rsidRPr="00FE4F94" w:rsidRDefault="00F77EDD" w:rsidP="00F77EDD">
      <w:pPr>
        <w:rPr>
          <w:sz w:val="28"/>
          <w:szCs w:val="28"/>
        </w:rPr>
      </w:pPr>
    </w:p>
    <w:p w14:paraId="70F2C726" w14:textId="77777777" w:rsidR="00F77EDD" w:rsidRPr="004424BF" w:rsidRDefault="00F77EDD" w:rsidP="00F77EDD">
      <w:pPr>
        <w:spacing w:line="480" w:lineRule="auto"/>
        <w:rPr>
          <w:sz w:val="28"/>
          <w:szCs w:val="28"/>
        </w:rPr>
      </w:pPr>
    </w:p>
    <w:sectPr w:rsidR="00F77EDD" w:rsidRPr="004424BF" w:rsidSect="00542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332D" w14:textId="77777777" w:rsidR="003B207E" w:rsidRDefault="003B207E" w:rsidP="00542DD5">
      <w:r>
        <w:separator/>
      </w:r>
    </w:p>
  </w:endnote>
  <w:endnote w:type="continuationSeparator" w:id="0">
    <w:p w14:paraId="76664B56" w14:textId="77777777" w:rsidR="003B207E" w:rsidRDefault="003B207E" w:rsidP="0054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E73E" w14:textId="77777777" w:rsidR="00FD0BDF" w:rsidRDefault="00FD0B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7BF6" w14:textId="77777777" w:rsidR="00FD0BDF" w:rsidRDefault="00FD0B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5188" w14:textId="77777777" w:rsidR="00FD0BDF" w:rsidRDefault="00FD0B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DF84" w14:textId="77777777" w:rsidR="003B207E" w:rsidRDefault="003B207E" w:rsidP="00542DD5">
      <w:r>
        <w:separator/>
      </w:r>
    </w:p>
  </w:footnote>
  <w:footnote w:type="continuationSeparator" w:id="0">
    <w:p w14:paraId="596A9F96" w14:textId="77777777" w:rsidR="003B207E" w:rsidRDefault="003B207E" w:rsidP="0054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744C" w14:textId="77777777" w:rsidR="00FD0BDF" w:rsidRDefault="00FD0B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832323"/>
      <w:docPartObj>
        <w:docPartGallery w:val="Page Numbers (Top of Page)"/>
        <w:docPartUnique/>
      </w:docPartObj>
    </w:sdtPr>
    <w:sdtEndPr/>
    <w:sdtContent>
      <w:p w14:paraId="04E0B54D" w14:textId="77777777" w:rsidR="00542DD5" w:rsidRDefault="00542DD5">
        <w:pPr>
          <w:pStyle w:val="a5"/>
          <w:jc w:val="center"/>
        </w:pPr>
        <w:r w:rsidRPr="00FD0BDF">
          <w:fldChar w:fldCharType="begin"/>
        </w:r>
        <w:r w:rsidRPr="00FD0BDF">
          <w:instrText>PAGE   \* MERGEFORMAT</w:instrText>
        </w:r>
        <w:r w:rsidRPr="00FD0BDF">
          <w:fldChar w:fldCharType="separate"/>
        </w:r>
        <w:r w:rsidR="00D974A6">
          <w:rPr>
            <w:noProof/>
          </w:rPr>
          <w:t>2</w:t>
        </w:r>
        <w:r w:rsidRPr="00FD0BDF">
          <w:fldChar w:fldCharType="end"/>
        </w:r>
      </w:p>
    </w:sdtContent>
  </w:sdt>
  <w:p w14:paraId="3B97F83B" w14:textId="77777777" w:rsidR="00542DD5" w:rsidRDefault="00542D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04A7" w14:textId="77777777" w:rsidR="00FD0BDF" w:rsidRDefault="00FD0B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1EB3"/>
    <w:multiLevelType w:val="hybridMultilevel"/>
    <w:tmpl w:val="96164612"/>
    <w:lvl w:ilvl="0" w:tplc="29D055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606E"/>
    <w:multiLevelType w:val="multilevel"/>
    <w:tmpl w:val="AF00F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1261F47"/>
    <w:multiLevelType w:val="hybridMultilevel"/>
    <w:tmpl w:val="7910E13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27215"/>
    <w:rsid w:val="000610BF"/>
    <w:rsid w:val="000B4791"/>
    <w:rsid w:val="00173646"/>
    <w:rsid w:val="00182CCC"/>
    <w:rsid w:val="001A3F0E"/>
    <w:rsid w:val="001B2FB6"/>
    <w:rsid w:val="001F4F91"/>
    <w:rsid w:val="00232949"/>
    <w:rsid w:val="002517B5"/>
    <w:rsid w:val="00256BD1"/>
    <w:rsid w:val="002A2749"/>
    <w:rsid w:val="002C7395"/>
    <w:rsid w:val="002D6935"/>
    <w:rsid w:val="002F7470"/>
    <w:rsid w:val="003169C4"/>
    <w:rsid w:val="00344BC1"/>
    <w:rsid w:val="0039374A"/>
    <w:rsid w:val="003A6244"/>
    <w:rsid w:val="003A647D"/>
    <w:rsid w:val="003B207E"/>
    <w:rsid w:val="003E016A"/>
    <w:rsid w:val="004424BF"/>
    <w:rsid w:val="004708E4"/>
    <w:rsid w:val="004D53C0"/>
    <w:rsid w:val="00513D55"/>
    <w:rsid w:val="00542DD5"/>
    <w:rsid w:val="005806C9"/>
    <w:rsid w:val="00590377"/>
    <w:rsid w:val="005E51B8"/>
    <w:rsid w:val="00651C04"/>
    <w:rsid w:val="00682E65"/>
    <w:rsid w:val="00687AC9"/>
    <w:rsid w:val="006B384D"/>
    <w:rsid w:val="006F447A"/>
    <w:rsid w:val="00707E69"/>
    <w:rsid w:val="00744ACB"/>
    <w:rsid w:val="007531C8"/>
    <w:rsid w:val="00826BB0"/>
    <w:rsid w:val="00852187"/>
    <w:rsid w:val="008C5FA2"/>
    <w:rsid w:val="008F1B93"/>
    <w:rsid w:val="008F2971"/>
    <w:rsid w:val="00922FC6"/>
    <w:rsid w:val="00924D5A"/>
    <w:rsid w:val="00930A1A"/>
    <w:rsid w:val="0099502B"/>
    <w:rsid w:val="00995EDF"/>
    <w:rsid w:val="009C24E4"/>
    <w:rsid w:val="00A217F2"/>
    <w:rsid w:val="00A31F90"/>
    <w:rsid w:val="00A57769"/>
    <w:rsid w:val="00AB1826"/>
    <w:rsid w:val="00AE0F86"/>
    <w:rsid w:val="00BE76ED"/>
    <w:rsid w:val="00C25808"/>
    <w:rsid w:val="00CC4180"/>
    <w:rsid w:val="00CC772D"/>
    <w:rsid w:val="00D273EA"/>
    <w:rsid w:val="00D42888"/>
    <w:rsid w:val="00D600EF"/>
    <w:rsid w:val="00D974A6"/>
    <w:rsid w:val="00DD774F"/>
    <w:rsid w:val="00E541CF"/>
    <w:rsid w:val="00EC0193"/>
    <w:rsid w:val="00EC5511"/>
    <w:rsid w:val="00F229C6"/>
    <w:rsid w:val="00F2637D"/>
    <w:rsid w:val="00F55F61"/>
    <w:rsid w:val="00F77EDD"/>
    <w:rsid w:val="00FA391B"/>
    <w:rsid w:val="00FC1C08"/>
    <w:rsid w:val="00FD0BDF"/>
    <w:rsid w:val="00FD63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B984"/>
  <w15:docId w15:val="{B481E0BD-9C5F-4860-BFEF-4B1DA9CE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42D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2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2D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2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C24E4"/>
    <w:pPr>
      <w:ind w:left="720"/>
      <w:contextualSpacing/>
    </w:pPr>
  </w:style>
  <w:style w:type="paragraph" w:customStyle="1" w:styleId="aa">
    <w:name w:val="Знак Знак Знак"/>
    <w:basedOn w:val="a"/>
    <w:uiPriority w:val="99"/>
    <w:rsid w:val="004D53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4D53C0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4D53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5</cp:revision>
  <cp:lastPrinted>2022-11-11T05:31:00Z</cp:lastPrinted>
  <dcterms:created xsi:type="dcterms:W3CDTF">2026-05-07T04:26:00Z</dcterms:created>
  <dcterms:modified xsi:type="dcterms:W3CDTF">2026-05-26T08:01:00Z</dcterms:modified>
</cp:coreProperties>
</file>